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1" w:type="dxa"/>
        <w:jc w:val="center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0B6766" w:rsidRPr="00B17063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B17063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B17063" w:rsidRPr="00B17063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2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7063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170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HỌC KÌ I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B1706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B1706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1706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26/12/2020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B1706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0B6766" w:rsidRPr="00B17063" w:rsidRDefault="000B6766" w:rsidP="006E2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06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0B6766" w:rsidRPr="00B17063" w:rsidRDefault="000B6766" w:rsidP="006E2C6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25"/>
      </w:tblGrid>
      <w:tr w:rsidR="000B6766" w:rsidRPr="00B17063" w:rsidTr="005F1671">
        <w:trPr>
          <w:jc w:val="center"/>
        </w:trPr>
        <w:tc>
          <w:tcPr>
            <w:tcW w:w="8525" w:type="dxa"/>
            <w:shd w:val="clear" w:color="auto" w:fill="auto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766" w:rsidRPr="00B17063" w:rsidRDefault="000B6766" w:rsidP="006E2C6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B17063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B17063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B17063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B17063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B17063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0B6766" w:rsidRPr="00B17063" w:rsidRDefault="000B6766" w:rsidP="006E2C6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B17063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0B6766" w:rsidRPr="00B17063" w:rsidRDefault="00D37BD3" w:rsidP="006E2C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</w:t>
      </w:r>
      <w:r w:rsidR="000B6766" w:rsidRPr="00B17063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460BF9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="000B6766" w:rsidRPr="00B17063">
        <w:rPr>
          <w:rFonts w:ascii="Times New Roman" w:hAnsi="Times New Roman" w:cs="Times New Roman"/>
          <w:sz w:val="26"/>
          <w:szCs w:val="26"/>
          <w:lang w:val="pt-BR"/>
        </w:rPr>
        <w:t>Z</w:t>
      </w:r>
      <w:r>
        <w:rPr>
          <w:rFonts w:ascii="Times New Roman" w:hAnsi="Times New Roman" w:cs="Times New Roman"/>
          <w:sz w:val="26"/>
          <w:szCs w:val="26"/>
          <w:lang w:val="pt-BR"/>
        </w:rPr>
        <w:t>n = 65; Cu = 64; C = 12; Mg = 2</w:t>
      </w:r>
      <w:r w:rsidR="000B6766" w:rsidRPr="00B17063">
        <w:rPr>
          <w:rFonts w:ascii="Times New Roman" w:hAnsi="Times New Roman" w:cs="Times New Roman"/>
          <w:sz w:val="26"/>
          <w:szCs w:val="26"/>
          <w:lang w:val="pt-BR"/>
        </w:rPr>
        <w:t xml:space="preserve">4 ; N = 14 ; Al = 27; Fe = 56 ; </w:t>
      </w:r>
      <w:r w:rsidR="000B6766" w:rsidRPr="00B17063">
        <w:rPr>
          <w:rFonts w:ascii="Times New Roman" w:hAnsi="Times New Roman" w:cs="Times New Roman"/>
          <w:sz w:val="26"/>
          <w:szCs w:val="26"/>
        </w:rPr>
        <w:t>Na =23; Cl = 35,5; S = 32; O = 16; H = 1</w:t>
      </w:r>
    </w:p>
    <w:p w:rsidR="000B6766" w:rsidRPr="00B17063" w:rsidRDefault="000B6766" w:rsidP="006E2C6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7063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0B6766" w:rsidRPr="00B17063" w:rsidRDefault="000B6766" w:rsidP="006E2C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B17063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0B6766" w:rsidRPr="00B17063" w:rsidRDefault="000B6766" w:rsidP="006E2C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B17063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B1706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17063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p w:rsidR="000B6766" w:rsidRPr="00B17063" w:rsidRDefault="000B6766" w:rsidP="006E2C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Thể tích ở đktc của 8 g khí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là 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2,24 lít.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4,48 lít.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11,2 lít.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22,4 lít.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1 mol phân tử MgO có chứa 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Khối lượng của 0,2 mol MgO là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0,4 g.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0,8 g.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4 g/mol.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8 g.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Khí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nặng hơn khí CH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1 lần.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3 lần.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4 lần.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 lần.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 mol CuSO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4 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có số phân tử là 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9.10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12.10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3.10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Thành phần phần trăm về khối lượng của nguyên tố Cu trong hợp chất CuO là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60%.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20%.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40%.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80%.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Loại phân đạm có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thành phần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phần trăm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về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khối lượng nitơ cao nhất là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Cl.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ab/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CO.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Dãy gồm các hợp chất là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Ca(OH)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P, ZnCl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ZnO, N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FeO, 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MgO, CO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Na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Fe(OH)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CuCl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CaSO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4,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Fe.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Công thức chuyển đổi giữa lượng chất và thể tích chất khí (ở đktc) là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V = m. 22,4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n. 22,4                 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V =   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instrText>eq \s\don1(\f(M,n))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 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\s\don1(\f(n,M))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PTHH đã cân bằng đúng là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5.75pt" o:ole="">
                  <v:imagedata r:id="rId6" o:title=""/>
                </v:shape>
                <o:OLEObject Type="Embed" ProgID="Equation.3" ShapeID="_x0000_i1025" DrawAspect="Content" ObjectID="_1672118857" r:id="rId7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Mg  +  HCl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6" type="#_x0000_t75" style="width:30.75pt;height:15.75pt" o:ole="">
                  <v:imagedata r:id="rId6" o:title=""/>
                </v:shape>
                <o:OLEObject Type="Embed" ProgID="Equation.3" ShapeID="_x0000_i1026" DrawAspect="Content" ObjectID="_1672118858" r:id="rId8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2Mg  +  2HCl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7" type="#_x0000_t75" style="width:30.75pt;height:15.75pt" o:ole="">
                  <v:imagedata r:id="rId6" o:title=""/>
                </v:shape>
                <o:OLEObject Type="Embed" ProgID="Equation.3" ShapeID="_x0000_i1027" DrawAspect="Content" ObjectID="_1672118859" r:id="rId9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8" type="#_x0000_t75" style="width:30.75pt;height:15.75pt" o:ole="">
                  <v:imagedata r:id="rId6" o:title=""/>
                </v:shape>
                <o:OLEObject Type="Embed" ProgID="Equation.3" ShapeID="_x0000_i1028" DrawAspect="Content" ObjectID="_1672118860" r:id="rId10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+  2H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Dãy gồm các đơn chất là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Fe(OH)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MgO.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Fe(OH)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BaO, C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,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O.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CuO,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3,.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HCl, NaCl.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Ca, 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P, Cu.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mol của một chất là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A.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cacbon của N nguyên tử hoặc phân tử chất đó.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B.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gam của N nguyên tử hoặc phân tử chất đó.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C.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phân tử khối của chất đó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D.</w:t>
            </w:r>
          </w:p>
        </w:tc>
        <w:tc>
          <w:tcPr>
            <w:tcW w:w="9920" w:type="dxa"/>
            <w:gridSpan w:val="10"/>
          </w:tcPr>
          <w:p w:rsidR="006E2C65" w:rsidRPr="00FF2848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nguyên tử khối của chất đó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Biết phân tử khối của hợp chất M(OH)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= 98 đvC. M là nguyên tố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Mg.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Zn.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Cu.</w:t>
            </w:r>
          </w:p>
        </w:tc>
      </w:tr>
      <w:tr w:rsidR="000B6766" w:rsidRPr="00B17063" w:rsidTr="000B6766">
        <w:tc>
          <w:tcPr>
            <w:tcW w:w="1200" w:type="dxa"/>
          </w:tcPr>
          <w:p w:rsidR="00FF2848" w:rsidRDefault="00FF2848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</w:p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14 : </w:t>
            </w:r>
          </w:p>
        </w:tc>
        <w:tc>
          <w:tcPr>
            <w:tcW w:w="9920" w:type="dxa"/>
            <w:gridSpan w:val="10"/>
          </w:tcPr>
          <w:p w:rsidR="00FF2848" w:rsidRDefault="00FF2848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Đốt cháy hoàn toàn 2,4 gam C trong bình đựng khí 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, sau khi phản ứng kết thúc thấy tạo thành 8,8 gam khí CO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 Khối lượng khí 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tham gia phản ứng là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lastRenderedPageBreak/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32 g.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12,8 g.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3,2 g.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Cho Al tác dụng với dung dịch axit clohiđric (HCl), sản phẩm thu được là nhôm clorua AlCl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và khí hiđro. PTHH viết đúng là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2Al  +  3HCl 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1106BF91">
                <v:shape id="_x0000_i1029" type="#_x0000_t75" style="width:30.75pt;height:15.75pt" o:ole="">
                  <v:imagedata r:id="rId6" o:title=""/>
                </v:shape>
                <o:OLEObject Type="Embed" ProgID="Equation.3" ShapeID="_x0000_i1029" DrawAspect="Content" ObjectID="_1672118861" r:id="rId11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360837C6">
                <v:shape id="_x0000_i1030" type="#_x0000_t75" style="width:30.75pt;height:15.75pt" o:ole="">
                  <v:imagedata r:id="rId6" o:title=""/>
                </v:shape>
                <o:OLEObject Type="Embed" ProgID="Equation.3" ShapeID="_x0000_i1030" DrawAspect="Content" ObjectID="_1672118862" r:id="rId12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   +   6H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543FCC48">
                <v:shape id="_x0000_i1031" type="#_x0000_t75" style="width:30.75pt;height:15.75pt" o:ole="">
                  <v:imagedata r:id="rId6" o:title=""/>
                </v:shape>
                <o:OLEObject Type="Embed" ProgID="Equation.3" ShapeID="_x0000_i1031" DrawAspect="Content" ObjectID="_1672118863" r:id="rId13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0B6766" w:rsidRPr="00B17063" w:rsidTr="000B6766"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Al  +  6HCl   </w:t>
            </w:r>
            <w:r w:rsidRPr="00B17063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13DC1F41">
                <v:shape id="_x0000_i1032" type="#_x0000_t75" style="width:30.75pt;height:15.75pt" o:ole="">
                  <v:imagedata r:id="rId6" o:title=""/>
                </v:shape>
                <o:OLEObject Type="Embed" ProgID="Equation.3" ShapeID="_x0000_i1032" DrawAspect="Content" ObjectID="_1672118864" r:id="rId14"/>
              </w:objec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Hợp chất 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x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có khối lượng mol là 80 g/mol.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Giá trị của x là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Để xác định khí A nặng hay nhẹ hơn không khí, ta dùng công thức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M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. 29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 xml:space="preserve">               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begin"/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eq \s\don1(\f(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M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A,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29))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end"/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begin"/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\s\don1(\f(29,M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A))</w:instrTex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end"/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n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. 29     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Ở cùng điều kiện về nhiệt độ và áp suất, 1 mol khí Cl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và 1 mol khí CO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có cùng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phân tử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mol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thể tích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  <w:tc>
          <w:tcPr>
            <w:tcW w:w="500" w:type="dxa"/>
            <w:gridSpan w:val="2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số nguyên tử.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Trong phòng thí nghiệm khí nào có thể thu vào bình bằng cách đặt úp miệng bình xuống dưới như hình vẽ?</w:t>
            </w:r>
          </w:p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noProof/>
                <w:sz w:val="26"/>
                <w:szCs w:val="28"/>
              </w:rPr>
              <w:drawing>
                <wp:inline distT="0" distB="0" distL="0" distR="0" wp14:anchorId="37109822" wp14:editId="12A91E48">
                  <wp:extent cx="1181100" cy="1076325"/>
                  <wp:effectExtent l="0" t="0" r="0" b="9525"/>
                  <wp:docPr id="1" name="Picture 1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0B6766" w:rsidRPr="00B17063" w:rsidTr="000B6766">
        <w:tc>
          <w:tcPr>
            <w:tcW w:w="1200" w:type="dxa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 xml:space="preserve">Nguyên tử của nguyên tố X nặng gấp 4 lần nguyên tử N. </w:t>
            </w:r>
            <w:r w:rsidRPr="00B17063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X là nguyên tố nào?</w:t>
            </w:r>
          </w:p>
        </w:tc>
      </w:tr>
      <w:tr w:rsidR="000B6766" w:rsidRPr="00B17063" w:rsidTr="000B6766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S.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Al.</w:t>
            </w:r>
          </w:p>
        </w:tc>
        <w:tc>
          <w:tcPr>
            <w:tcW w:w="5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  <w:tc>
          <w:tcPr>
            <w:tcW w:w="5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17063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B6766" w:rsidRPr="00B17063" w:rsidRDefault="000B6766" w:rsidP="006E2C65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17063">
              <w:rPr>
                <w:rFonts w:ascii="Times New Roman" w:hAnsi="Times New Roman" w:cs="Times New Roman"/>
                <w:sz w:val="26"/>
                <w:szCs w:val="28"/>
              </w:rPr>
              <w:t>N.</w:t>
            </w:r>
          </w:p>
        </w:tc>
      </w:tr>
    </w:tbl>
    <w:p w:rsidR="006E2C65" w:rsidRPr="006418AD" w:rsidRDefault="006E2C65" w:rsidP="005979D7">
      <w:pPr>
        <w:spacing w:before="80" w:after="0"/>
        <w:jc w:val="both"/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II. Tự luận (5đ)</w:t>
      </w:r>
    </w:p>
    <w:p w:rsidR="006E2C65" w:rsidRPr="006418AD" w:rsidRDefault="006E2C65" w:rsidP="005979D7">
      <w:pPr>
        <w:spacing w:after="0"/>
        <w:jc w:val="both"/>
        <w:rPr>
          <w:rFonts w:ascii="Times New Roman" w:hAnsi="Times New Roman" w:cs="Times New Roman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E5926" wp14:editId="2D1ECCCA">
                <wp:simplePos x="0" y="0"/>
                <wp:positionH relativeFrom="column">
                  <wp:posOffset>1390650</wp:posOffset>
                </wp:positionH>
                <wp:positionV relativeFrom="paragraph">
                  <wp:posOffset>109855</wp:posOffset>
                </wp:positionV>
                <wp:extent cx="3429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C65" w:rsidRPr="00752E46" w:rsidRDefault="006E2C65" w:rsidP="006E2C65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E59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5pt;margin-top:8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hS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" filled="f" stroked="f">
                <v:textbox>
                  <w:txbxContent>
                    <w:p w:rsidR="006E2C65" w:rsidRPr="00752E46" w:rsidRDefault="006E2C65" w:rsidP="006E2C65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Câu 21 (2,5đ):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Lập PTHH của các phản ứng có sơ đồ như sau:</w:t>
      </w:r>
    </w:p>
    <w:p w:rsidR="006E2C65" w:rsidRPr="006418AD" w:rsidRDefault="006E2C65" w:rsidP="005979D7">
      <w:pPr>
        <w:spacing w:after="0"/>
        <w:ind w:left="360"/>
        <w:jc w:val="both"/>
        <w:rPr>
          <w:rFonts w:ascii="Times New Roman" w:hAnsi="Times New Roman" w:cs="Times New Roman"/>
          <w:sz w:val="26"/>
          <w:szCs w:val="28"/>
          <w:vertAlign w:val="subscript"/>
          <w:lang w:val="it-IT"/>
        </w:rPr>
      </w:pPr>
      <w:r w:rsidRPr="006418AD">
        <w:rPr>
          <w:rFonts w:ascii="Times New Roman" w:hAnsi="Times New Roman" w:cs="Times New Roman"/>
          <w:b/>
          <w:noProof/>
          <w:sz w:val="2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32DE3" wp14:editId="3C242266">
                <wp:simplePos x="0" y="0"/>
                <wp:positionH relativeFrom="column">
                  <wp:posOffset>1171575</wp:posOffset>
                </wp:positionH>
                <wp:positionV relativeFrom="paragraph">
                  <wp:posOffset>98425</wp:posOffset>
                </wp:positionV>
                <wp:extent cx="3429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C65" w:rsidRPr="00752E46" w:rsidRDefault="006E2C65" w:rsidP="006E2C65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32DE3" id="Text Box 3" o:spid="_x0000_s1027" type="#_x0000_t202" style="position:absolute;left:0;text-align:left;margin-left:92.25pt;margin-top:7.7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MTt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" filled="f" stroked="f">
                <v:textbox>
                  <w:txbxContent>
                    <w:p w:rsidR="006E2C65" w:rsidRPr="00752E46" w:rsidRDefault="006E2C65" w:rsidP="006E2C65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a.  Zn    +   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 -----&gt;  ZnO</w:t>
      </w:r>
    </w:p>
    <w:p w:rsidR="006E2C65" w:rsidRPr="006418AD" w:rsidRDefault="006E2C65" w:rsidP="005979D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b.  Al(OH)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-----&gt;  Al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+  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</w:p>
    <w:p w:rsidR="006E2C65" w:rsidRPr="006418AD" w:rsidRDefault="006E2C65" w:rsidP="005979D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c. Fe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2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(SO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4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  +    KOH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    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----&gt;   Fe(OH)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 xml:space="preserve">      +     K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4</w:t>
      </w:r>
    </w:p>
    <w:p w:rsidR="006E2C65" w:rsidRPr="006418AD" w:rsidRDefault="006E2C65" w:rsidP="005979D7">
      <w:pPr>
        <w:tabs>
          <w:tab w:val="left" w:pos="180"/>
        </w:tabs>
        <w:spacing w:after="0"/>
        <w:ind w:left="360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88117" wp14:editId="658D279E">
                <wp:simplePos x="0" y="0"/>
                <wp:positionH relativeFrom="column">
                  <wp:posOffset>1590675</wp:posOffset>
                </wp:positionH>
                <wp:positionV relativeFrom="paragraph">
                  <wp:posOffset>129540</wp:posOffset>
                </wp:positionV>
                <wp:extent cx="342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C65" w:rsidRPr="00752E46" w:rsidRDefault="006E2C65" w:rsidP="006E2C65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8117" id="Text Box 2" o:spid="_x0000_s1028" type="#_x0000_t202" style="position:absolute;left:0;text-align:left;margin-left:125.25pt;margin-top:10.2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ars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" filled="f" stroked="f">
                <v:textbox>
                  <w:txbxContent>
                    <w:p w:rsidR="006E2C65" w:rsidRPr="00752E46" w:rsidRDefault="006E2C65" w:rsidP="006E2C65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d.  Ba(OH)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----&gt;   BaSO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</w:p>
    <w:p w:rsidR="006E2C65" w:rsidRPr="006418AD" w:rsidRDefault="006E2C65" w:rsidP="005979D7">
      <w:pPr>
        <w:spacing w:after="0"/>
        <w:ind w:left="360"/>
        <w:rPr>
          <w:rFonts w:ascii="Times New Roman" w:hAnsi="Times New Roman" w:cs="Times New Roman"/>
          <w:b/>
          <w:sz w:val="26"/>
          <w:szCs w:val="28"/>
          <w:u w:val="single"/>
          <w:vertAlign w:val="subscript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>e.   Fe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x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y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+   C    -----&gt;     Fe    +     CO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</w:p>
    <w:p w:rsidR="006E2C65" w:rsidRPr="006418AD" w:rsidRDefault="006E2C65" w:rsidP="005979D7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Câu 22 (2đ): </w:t>
      </w:r>
    </w:p>
    <w:p w:rsidR="006E2C65" w:rsidRPr="006418AD" w:rsidRDefault="006E2C65" w:rsidP="005979D7">
      <w:pPr>
        <w:spacing w:after="0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Hợp chất A có thành phần theo khối lượng của các nguyên tố: 29,4% Ca,  23,5% S,  còn lại là O. Biết 0,2 mol hợp chất A nặng 27,2 gam, Xác định CTHH của hợp chất A?  </w:t>
      </w:r>
    </w:p>
    <w:p w:rsidR="006E2C65" w:rsidRPr="006418AD" w:rsidRDefault="006E2C65" w:rsidP="005979D7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Câu 23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 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(0,5đ):</w:t>
      </w:r>
      <w:r w:rsidRPr="006418AD">
        <w:rPr>
          <w:rFonts w:ascii="Times New Roman" w:hAnsi="Times New Roman" w:cs="Times New Roman"/>
          <w:sz w:val="26"/>
          <w:szCs w:val="28"/>
        </w:rPr>
        <w:t xml:space="preserve">  Tại sao khi dùng đèn cồn ta phải mở nắp và châm lửa cho đèn cồn thì đèn mới cháy được ? </w:t>
      </w:r>
    </w:p>
    <w:p w:rsidR="0036613E" w:rsidRPr="00B17063" w:rsidRDefault="0036613E" w:rsidP="006E2C6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6613E" w:rsidRPr="00B17063" w:rsidSect="00B17063">
      <w:footerReference w:type="even" r:id="rId16"/>
      <w:footerReference w:type="default" r:id="rId17"/>
      <w:pgSz w:w="11906" w:h="16838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D4" w:rsidRDefault="007F63D4" w:rsidP="000B6766">
      <w:pPr>
        <w:spacing w:after="0" w:line="240" w:lineRule="auto"/>
      </w:pPr>
      <w:r>
        <w:separator/>
      </w:r>
    </w:p>
  </w:endnote>
  <w:endnote w:type="continuationSeparator" w:id="0">
    <w:p w:rsidR="007F63D4" w:rsidRDefault="007F63D4" w:rsidP="000B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66" w:rsidRDefault="000B6766" w:rsidP="000B67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6766" w:rsidRDefault="000B6766" w:rsidP="000B67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66" w:rsidRDefault="000B6766" w:rsidP="000B67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2D9">
      <w:rPr>
        <w:rStyle w:val="PageNumber"/>
        <w:noProof/>
      </w:rPr>
      <w:t>1</w:t>
    </w:r>
    <w:r>
      <w:rPr>
        <w:rStyle w:val="PageNumber"/>
      </w:rPr>
      <w:fldChar w:fldCharType="end"/>
    </w:r>
  </w:p>
  <w:p w:rsidR="000B6766" w:rsidRDefault="00D37BD3" w:rsidP="00D37BD3">
    <w:pPr>
      <w:pStyle w:val="Footer"/>
      <w:ind w:right="360"/>
      <w:jc w:val="right"/>
    </w:pPr>
    <w:r>
      <w:rPr>
        <w:rFonts w:ascii="Times New Roman" w:hAnsi="Times New Roman" w:cs="Times New Roman"/>
        <w:b/>
        <w:i/>
      </w:rPr>
      <w:t>Mã đề 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D4" w:rsidRDefault="007F63D4" w:rsidP="000B6766">
      <w:pPr>
        <w:spacing w:after="0" w:line="240" w:lineRule="auto"/>
      </w:pPr>
      <w:r>
        <w:separator/>
      </w:r>
    </w:p>
  </w:footnote>
  <w:footnote w:type="continuationSeparator" w:id="0">
    <w:p w:rsidR="007F63D4" w:rsidRDefault="007F63D4" w:rsidP="000B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66"/>
    <w:rsid w:val="000132D9"/>
    <w:rsid w:val="000B6766"/>
    <w:rsid w:val="0036613E"/>
    <w:rsid w:val="00460BF9"/>
    <w:rsid w:val="004756AD"/>
    <w:rsid w:val="005979D7"/>
    <w:rsid w:val="006E2C65"/>
    <w:rsid w:val="007F63D4"/>
    <w:rsid w:val="0088720B"/>
    <w:rsid w:val="009A2111"/>
    <w:rsid w:val="00B17063"/>
    <w:rsid w:val="00D37BD3"/>
    <w:rsid w:val="00E66C0C"/>
    <w:rsid w:val="00E819B5"/>
    <w:rsid w:val="00EE74A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6BE94-EC11-4A90-A9B9-C99E0D72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66"/>
  </w:style>
  <w:style w:type="paragraph" w:styleId="Footer">
    <w:name w:val="footer"/>
    <w:basedOn w:val="Normal"/>
    <w:link w:val="FooterChar"/>
    <w:uiPriority w:val="99"/>
    <w:unhideWhenUsed/>
    <w:rsid w:val="000B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66"/>
  </w:style>
  <w:style w:type="character" w:styleId="PageNumber">
    <w:name w:val="page number"/>
    <w:basedOn w:val="DefaultParagraphFont"/>
    <w:uiPriority w:val="99"/>
    <w:semiHidden/>
    <w:unhideWhenUsed/>
    <w:rsid w:val="000B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dcterms:created xsi:type="dcterms:W3CDTF">2021-01-14T01:41:00Z</dcterms:created>
  <dcterms:modified xsi:type="dcterms:W3CDTF">2021-01-14T01:41:00Z</dcterms:modified>
</cp:coreProperties>
</file>