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DD8" w:rsidRDefault="00682DD8">
      <w:bookmarkStart w:id="0" w:name="_GoBack"/>
      <w:bookmarkEnd w:id="0"/>
    </w:p>
    <w:tbl>
      <w:tblPr>
        <w:tblStyle w:val="TableGrid11"/>
        <w:tblW w:w="1619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5103"/>
        <w:gridCol w:w="426"/>
        <w:gridCol w:w="5103"/>
      </w:tblGrid>
      <w:tr w:rsidR="00C46B69" w:rsidRPr="0057365A" w:rsidTr="004A4EF1">
        <w:tc>
          <w:tcPr>
            <w:tcW w:w="5562" w:type="dxa"/>
          </w:tcPr>
          <w:p w:rsidR="00C46B69" w:rsidRPr="0057365A" w:rsidRDefault="00C46B69" w:rsidP="004A4EF1">
            <w:pPr>
              <w:jc w:val="center"/>
              <w:rPr>
                <w:rFonts w:ascii="Times New Roman" w:hAnsi="Times New Roman"/>
                <w:sz w:val="26"/>
                <w:szCs w:val="26"/>
                <w:lang w:val="vi-VN"/>
              </w:rPr>
            </w:pPr>
            <w:r w:rsidRPr="0057365A">
              <w:rPr>
                <w:rFonts w:ascii="Times New Roman" w:hAnsi="Times New Roman"/>
                <w:sz w:val="26"/>
                <w:szCs w:val="26"/>
                <w:lang w:val="vi-VN"/>
              </w:rPr>
              <w:t>PHÒNG GIÁO DỤC VÀ ĐÀO TẠO BA ĐÌNH</w:t>
            </w:r>
          </w:p>
          <w:p w:rsidR="00C46B69" w:rsidRPr="0057365A" w:rsidRDefault="00C46B69" w:rsidP="004A4EF1">
            <w:pPr>
              <w:jc w:val="center"/>
              <w:rPr>
                <w:rFonts w:ascii="Times New Roman" w:hAnsi="Times New Roman"/>
                <w:b/>
                <w:sz w:val="26"/>
                <w:szCs w:val="26"/>
              </w:rPr>
            </w:pPr>
            <w:r w:rsidRPr="0057365A">
              <w:rPr>
                <w:rFonts w:ascii="Times New Roman" w:hAnsi="Times New Roman"/>
                <w:b/>
                <w:sz w:val="26"/>
                <w:szCs w:val="26"/>
              </w:rPr>
              <w:t>TRƯỜNG THCS THÀNH CÔNG</w:t>
            </w:r>
          </w:p>
          <w:p w:rsidR="00C46B69" w:rsidRPr="0057365A" w:rsidRDefault="00C46B69" w:rsidP="004A4EF1">
            <w:pPr>
              <w:jc w:val="center"/>
              <w:rPr>
                <w:rFonts w:ascii="Times New Roman" w:hAnsi="Times New Roman"/>
                <w:b/>
                <w:sz w:val="26"/>
                <w:szCs w:val="26"/>
              </w:rPr>
            </w:pPr>
          </w:p>
          <w:tbl>
            <w:tblPr>
              <w:tblW w:w="0" w:type="auto"/>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tblGrid>
            <w:tr w:rsidR="00C6054B" w:rsidRPr="004A2AB8" w:rsidTr="00C6054B">
              <w:tc>
                <w:tcPr>
                  <w:tcW w:w="3229" w:type="dxa"/>
                  <w:tcBorders>
                    <w:top w:val="single" w:sz="4" w:space="0" w:color="auto"/>
                    <w:left w:val="single" w:sz="4" w:space="0" w:color="auto"/>
                    <w:bottom w:val="single" w:sz="4" w:space="0" w:color="auto"/>
                    <w:right w:val="single" w:sz="4" w:space="0" w:color="auto"/>
                  </w:tcBorders>
                </w:tcPr>
                <w:p w:rsidR="00C6054B" w:rsidRPr="004A2AB8" w:rsidRDefault="00C6054B" w:rsidP="00C6054B">
                  <w:pPr>
                    <w:jc w:val="center"/>
                    <w:rPr>
                      <w:rFonts w:ascii="Times New Roman" w:eastAsia="Times New Roman" w:hAnsi="Times New Roman" w:cs="Times New Roman"/>
                      <w:b/>
                      <w:bCs/>
                      <w:color w:val="000000"/>
                    </w:rPr>
                  </w:pPr>
                  <w:r w:rsidRPr="004A2AB8">
                    <w:rPr>
                      <w:rFonts w:ascii="Times New Roman" w:eastAsia="Times New Roman" w:hAnsi="Times New Roman" w:cs="Times New Roman"/>
                      <w:b/>
                      <w:bCs/>
                      <w:color w:val="000000"/>
                    </w:rPr>
                    <w:t>ĐỀ CHÍNH THỨC</w:t>
                  </w:r>
                </w:p>
              </w:tc>
            </w:tr>
          </w:tbl>
          <w:p w:rsidR="00C46B69" w:rsidRPr="006A7BC7" w:rsidRDefault="00C46B69" w:rsidP="00C46B69">
            <w:pPr>
              <w:jc w:val="center"/>
              <w:rPr>
                <w:rFonts w:ascii="Times New Roman" w:hAnsi="Times New Roman"/>
                <w:b/>
                <w:sz w:val="26"/>
                <w:szCs w:val="26"/>
                <w:u w:val="single"/>
                <w:lang w:val="vi-VN"/>
              </w:rPr>
            </w:pPr>
          </w:p>
        </w:tc>
        <w:tc>
          <w:tcPr>
            <w:tcW w:w="5103" w:type="dxa"/>
          </w:tcPr>
          <w:p w:rsidR="00C46B69" w:rsidRPr="00C6054B" w:rsidRDefault="00C46B69" w:rsidP="004A4EF1">
            <w:pPr>
              <w:jc w:val="center"/>
              <w:rPr>
                <w:rFonts w:ascii="Times New Roman" w:hAnsi="Times New Roman"/>
                <w:b/>
                <w:sz w:val="26"/>
                <w:szCs w:val="26"/>
                <w:lang w:val="vi-VN"/>
              </w:rPr>
            </w:pPr>
            <w:r w:rsidRPr="00682DD8">
              <w:rPr>
                <w:rFonts w:ascii="Times New Roman" w:hAnsi="Times New Roman"/>
                <w:b/>
                <w:sz w:val="26"/>
                <w:szCs w:val="26"/>
                <w:lang w:val="vi-VN"/>
              </w:rPr>
              <w:t xml:space="preserve">ĐỀ </w:t>
            </w:r>
            <w:r>
              <w:rPr>
                <w:rFonts w:ascii="Times New Roman" w:hAnsi="Times New Roman"/>
                <w:b/>
                <w:sz w:val="26"/>
                <w:szCs w:val="26"/>
                <w:lang w:val="vi-VN"/>
              </w:rPr>
              <w:t>KHẢO SÁT</w:t>
            </w:r>
            <w:r w:rsidRPr="00682DD8">
              <w:rPr>
                <w:rFonts w:ascii="Times New Roman" w:hAnsi="Times New Roman"/>
                <w:b/>
                <w:sz w:val="26"/>
                <w:szCs w:val="26"/>
                <w:lang w:val="vi-VN"/>
              </w:rPr>
              <w:t xml:space="preserve"> </w:t>
            </w:r>
            <w:r w:rsidR="00C6054B">
              <w:rPr>
                <w:rFonts w:ascii="Times New Roman" w:hAnsi="Times New Roman"/>
                <w:b/>
                <w:sz w:val="26"/>
                <w:szCs w:val="26"/>
                <w:lang w:val="vi-VN"/>
              </w:rPr>
              <w:t>THI LỚP 10 THPT</w:t>
            </w:r>
          </w:p>
          <w:p w:rsidR="00C46B69" w:rsidRPr="00682DD8" w:rsidRDefault="00C46B69" w:rsidP="004A4EF1">
            <w:pPr>
              <w:jc w:val="center"/>
              <w:rPr>
                <w:rFonts w:ascii="Times New Roman" w:hAnsi="Times New Roman"/>
                <w:b/>
                <w:sz w:val="26"/>
                <w:szCs w:val="26"/>
                <w:lang w:val="vi-VN"/>
              </w:rPr>
            </w:pPr>
            <w:r w:rsidRPr="00682DD8">
              <w:rPr>
                <w:rFonts w:ascii="Times New Roman" w:hAnsi="Times New Roman"/>
                <w:b/>
                <w:sz w:val="26"/>
                <w:szCs w:val="26"/>
                <w:lang w:val="vi-VN"/>
              </w:rPr>
              <w:t>Năm học 2021-2022</w:t>
            </w:r>
          </w:p>
          <w:p w:rsidR="00C46B69" w:rsidRPr="00682DD8" w:rsidRDefault="00C46B69" w:rsidP="004A4EF1">
            <w:pPr>
              <w:jc w:val="center"/>
              <w:rPr>
                <w:rFonts w:ascii="Times New Roman" w:hAnsi="Times New Roman"/>
                <w:b/>
                <w:sz w:val="26"/>
                <w:szCs w:val="26"/>
                <w:lang w:val="vi-VN"/>
              </w:rPr>
            </w:pPr>
            <w:r w:rsidRPr="00682DD8">
              <w:rPr>
                <w:rFonts w:ascii="Times New Roman" w:hAnsi="Times New Roman"/>
                <w:b/>
                <w:sz w:val="26"/>
                <w:szCs w:val="26"/>
                <w:lang w:val="vi-VN"/>
              </w:rPr>
              <w:t xml:space="preserve">MÔN: NGỮ VĂN LỚP </w:t>
            </w:r>
            <w:r>
              <w:rPr>
                <w:rFonts w:ascii="Times New Roman" w:hAnsi="Times New Roman"/>
                <w:b/>
                <w:sz w:val="26"/>
                <w:szCs w:val="26"/>
                <w:lang w:val="vi-VN"/>
              </w:rPr>
              <w:t>9</w:t>
            </w:r>
          </w:p>
          <w:p w:rsidR="00C46B69" w:rsidRPr="0057365A" w:rsidRDefault="00C46B69" w:rsidP="004A4EF1">
            <w:pPr>
              <w:jc w:val="center"/>
              <w:rPr>
                <w:rFonts w:ascii="Times New Roman" w:hAnsi="Times New Roman"/>
                <w:b/>
                <w:sz w:val="26"/>
                <w:szCs w:val="26"/>
              </w:rPr>
            </w:pPr>
            <w:r w:rsidRPr="0057365A">
              <w:rPr>
                <w:rFonts w:ascii="Times New Roman" w:hAnsi="Times New Roman"/>
                <w:b/>
                <w:sz w:val="26"/>
                <w:szCs w:val="26"/>
              </w:rPr>
              <w:t>Thờ</w:t>
            </w:r>
            <w:r w:rsidR="004112EB">
              <w:rPr>
                <w:rFonts w:ascii="Times New Roman" w:hAnsi="Times New Roman"/>
                <w:b/>
                <w:sz w:val="26"/>
                <w:szCs w:val="26"/>
              </w:rPr>
              <w:t>i gian làm bài: 120</w:t>
            </w:r>
            <w:r w:rsidRPr="0057365A">
              <w:rPr>
                <w:rFonts w:ascii="Times New Roman" w:hAnsi="Times New Roman"/>
                <w:b/>
                <w:sz w:val="26"/>
                <w:szCs w:val="26"/>
              </w:rPr>
              <w:t xml:space="preserve"> phút</w:t>
            </w:r>
          </w:p>
          <w:p w:rsidR="00C46B69" w:rsidRPr="009D1637" w:rsidRDefault="00553E0E" w:rsidP="004A4EF1">
            <w:pPr>
              <w:jc w:val="center"/>
              <w:rPr>
                <w:rFonts w:ascii="Times New Roman" w:hAnsi="Times New Roman"/>
                <w:i/>
                <w:sz w:val="26"/>
                <w:szCs w:val="26"/>
                <w:lang w:val="vi-VN"/>
              </w:rPr>
            </w:pPr>
            <w:r>
              <w:rPr>
                <w:rFonts w:ascii="Times New Roman" w:hAnsi="Times New Roman"/>
                <w:i/>
                <w:sz w:val="26"/>
                <w:szCs w:val="26"/>
                <w:lang w:val="vi-VN"/>
              </w:rPr>
              <w:t>Ngày 1</w:t>
            </w:r>
            <w:r>
              <w:rPr>
                <w:rFonts w:ascii="Times New Roman" w:hAnsi="Times New Roman"/>
                <w:i/>
                <w:sz w:val="26"/>
                <w:szCs w:val="26"/>
              </w:rPr>
              <w:t>9</w:t>
            </w:r>
            <w:r w:rsidR="00C46B69">
              <w:rPr>
                <w:rFonts w:ascii="Times New Roman" w:hAnsi="Times New Roman"/>
                <w:i/>
                <w:sz w:val="26"/>
                <w:szCs w:val="26"/>
                <w:lang w:val="vi-VN"/>
              </w:rPr>
              <w:t>/</w:t>
            </w:r>
            <w:r>
              <w:rPr>
                <w:rFonts w:ascii="Times New Roman" w:hAnsi="Times New Roman"/>
                <w:i/>
                <w:sz w:val="26"/>
                <w:szCs w:val="26"/>
              </w:rPr>
              <w:t>05/</w:t>
            </w:r>
            <w:r w:rsidR="00C46B69">
              <w:rPr>
                <w:rFonts w:ascii="Times New Roman" w:hAnsi="Times New Roman"/>
                <w:i/>
                <w:sz w:val="26"/>
                <w:szCs w:val="26"/>
                <w:lang w:val="vi-VN"/>
              </w:rPr>
              <w:t>2022</w:t>
            </w:r>
          </w:p>
        </w:tc>
        <w:tc>
          <w:tcPr>
            <w:tcW w:w="426" w:type="dxa"/>
          </w:tcPr>
          <w:p w:rsidR="00C46B69" w:rsidRPr="0057365A" w:rsidRDefault="00C46B69" w:rsidP="004A4EF1">
            <w:pPr>
              <w:spacing w:line="264" w:lineRule="auto"/>
              <w:jc w:val="center"/>
              <w:rPr>
                <w:rFonts w:ascii="Times New Roman" w:hAnsi="Times New Roman"/>
                <w:sz w:val="25"/>
                <w:szCs w:val="25"/>
              </w:rPr>
            </w:pPr>
          </w:p>
        </w:tc>
        <w:tc>
          <w:tcPr>
            <w:tcW w:w="5103" w:type="dxa"/>
          </w:tcPr>
          <w:p w:rsidR="00C46B69" w:rsidRPr="0057365A" w:rsidRDefault="00C46B69" w:rsidP="004A4EF1">
            <w:pPr>
              <w:spacing w:line="264" w:lineRule="auto"/>
              <w:jc w:val="center"/>
              <w:rPr>
                <w:rFonts w:ascii="Times New Roman" w:hAnsi="Times New Roman"/>
                <w:i/>
                <w:sz w:val="25"/>
                <w:szCs w:val="25"/>
              </w:rPr>
            </w:pPr>
          </w:p>
        </w:tc>
      </w:tr>
    </w:tbl>
    <w:p w:rsidR="00374B71" w:rsidRPr="00682DD8" w:rsidRDefault="009709C4" w:rsidP="009709C4">
      <w:pPr>
        <w:spacing w:after="0" w:line="276" w:lineRule="auto"/>
        <w:rPr>
          <w:rFonts w:ascii="Times New Roman" w:eastAsia="MS Mincho" w:hAnsi="Times New Roman" w:cs="Mangal"/>
          <w:b/>
          <w:color w:val="000000"/>
          <w:sz w:val="26"/>
          <w:szCs w:val="26"/>
          <w:lang w:val="vi-VN" w:eastAsia="ja-JP" w:bidi="mr-IN"/>
        </w:rPr>
      </w:pPr>
      <w:r>
        <w:rPr>
          <w:rFonts w:ascii="Times New Roman" w:eastAsia="MS Mincho" w:hAnsi="Times New Roman" w:cs="Mangal"/>
          <w:b/>
          <w:color w:val="000000"/>
          <w:sz w:val="26"/>
          <w:szCs w:val="26"/>
          <w:lang w:val="vi-VN" w:eastAsia="ja-JP" w:bidi="mr-IN"/>
        </w:rPr>
        <w:t xml:space="preserve">   Phần I</w:t>
      </w:r>
      <w:r w:rsidR="00374B71" w:rsidRPr="00682DD8">
        <w:rPr>
          <w:rFonts w:ascii="Times New Roman" w:eastAsia="MS Mincho" w:hAnsi="Times New Roman" w:cs="Mangal"/>
          <w:b/>
          <w:color w:val="000000"/>
          <w:sz w:val="26"/>
          <w:szCs w:val="26"/>
          <w:lang w:val="vi-VN" w:eastAsia="ja-JP" w:bidi="mr-IN"/>
        </w:rPr>
        <w:t xml:space="preserve"> (6 điểm):</w:t>
      </w:r>
    </w:p>
    <w:p w:rsidR="00374B71" w:rsidRPr="00682DD8" w:rsidRDefault="00F92149" w:rsidP="00432F1B">
      <w:pPr>
        <w:spacing w:after="0" w:line="276" w:lineRule="auto"/>
        <w:ind w:firstLine="720"/>
        <w:jc w:val="both"/>
        <w:rPr>
          <w:rFonts w:ascii="Times New Roman" w:eastAsia="MS Mincho" w:hAnsi="Times New Roman" w:cs="Mangal"/>
          <w:color w:val="000000"/>
          <w:sz w:val="26"/>
          <w:szCs w:val="26"/>
          <w:lang w:val="vi-VN" w:eastAsia="ja-JP" w:bidi="mr-IN"/>
        </w:rPr>
      </w:pPr>
      <w:r w:rsidRPr="00F92149">
        <w:rPr>
          <w:rFonts w:ascii="Times New Roman" w:eastAsia="MS Mincho" w:hAnsi="Times New Roman" w:cs="Mangal"/>
          <w:i/>
          <w:color w:val="000000"/>
          <w:sz w:val="26"/>
          <w:szCs w:val="26"/>
          <w:lang w:val="vi-VN" w:eastAsia="ja-JP" w:bidi="mr-IN"/>
        </w:rPr>
        <w:t xml:space="preserve">“Bài thơ về tiểu đội xe không kính” </w:t>
      </w:r>
      <w:r>
        <w:rPr>
          <w:rFonts w:ascii="Times New Roman" w:eastAsia="MS Mincho" w:hAnsi="Times New Roman" w:cs="Mangal"/>
          <w:color w:val="000000"/>
          <w:sz w:val="26"/>
          <w:szCs w:val="26"/>
          <w:lang w:val="vi-VN" w:eastAsia="ja-JP" w:bidi="mr-IN"/>
        </w:rPr>
        <w:t>c</w:t>
      </w:r>
      <w:r w:rsidR="00374B71" w:rsidRPr="00682DD8">
        <w:rPr>
          <w:rFonts w:ascii="Times New Roman" w:eastAsia="MS Mincho" w:hAnsi="Times New Roman" w:cs="Mangal"/>
          <w:color w:val="000000"/>
          <w:sz w:val="26"/>
          <w:szCs w:val="26"/>
          <w:lang w:val="vi-VN" w:eastAsia="ja-JP" w:bidi="mr-IN"/>
        </w:rPr>
        <w:t>ó những dòng thơ mang nhiều cảm xúc đã từng đồng hành cùng những ngườ</w:t>
      </w:r>
      <w:r w:rsidR="009709C4" w:rsidRPr="00682DD8">
        <w:rPr>
          <w:rFonts w:ascii="Times New Roman" w:eastAsia="MS Mincho" w:hAnsi="Times New Roman" w:cs="Mangal"/>
          <w:color w:val="000000"/>
          <w:sz w:val="26"/>
          <w:szCs w:val="26"/>
          <w:lang w:val="vi-VN" w:eastAsia="ja-JP" w:bidi="mr-IN"/>
        </w:rPr>
        <w:t xml:space="preserve">i </w:t>
      </w:r>
      <w:r w:rsidR="00374B71" w:rsidRPr="00682DD8">
        <w:rPr>
          <w:rFonts w:ascii="Times New Roman" w:eastAsia="MS Mincho" w:hAnsi="Times New Roman" w:cs="Mangal"/>
          <w:color w:val="000000"/>
          <w:sz w:val="26"/>
          <w:szCs w:val="26"/>
          <w:lang w:val="vi-VN" w:eastAsia="ja-JP" w:bidi="mr-IN"/>
        </w:rPr>
        <w:t>lính lái xe trong kháng chiến chống Mỹ:</w:t>
      </w:r>
    </w:p>
    <w:p w:rsidR="00374B71" w:rsidRPr="00682DD8" w:rsidRDefault="00374B71" w:rsidP="00432F1B">
      <w:pPr>
        <w:spacing w:after="0" w:line="276" w:lineRule="auto"/>
        <w:ind w:left="2160" w:firstLine="720"/>
        <w:jc w:val="both"/>
        <w:rPr>
          <w:rFonts w:ascii="Times New Roman" w:eastAsia="MS Mincho" w:hAnsi="Times New Roman" w:cs="Mangal"/>
          <w:i/>
          <w:color w:val="000000"/>
          <w:sz w:val="26"/>
          <w:szCs w:val="26"/>
          <w:lang w:val="vi-VN" w:eastAsia="ja-JP" w:bidi="mr-IN"/>
        </w:rPr>
      </w:pPr>
      <w:r w:rsidRPr="00682DD8">
        <w:rPr>
          <w:rFonts w:ascii="Times New Roman" w:eastAsia="MS Mincho" w:hAnsi="Times New Roman" w:cs="Mangal"/>
          <w:i/>
          <w:color w:val="000000"/>
          <w:sz w:val="26"/>
          <w:szCs w:val="26"/>
          <w:lang w:val="vi-VN" w:eastAsia="ja-JP" w:bidi="mr-IN"/>
        </w:rPr>
        <w:t>“Không có kính ừ thì có bụi</w:t>
      </w:r>
    </w:p>
    <w:p w:rsidR="00374B71" w:rsidRPr="00682DD8" w:rsidRDefault="00374B71" w:rsidP="00432F1B">
      <w:pPr>
        <w:spacing w:after="0" w:line="276" w:lineRule="auto"/>
        <w:ind w:left="2160" w:firstLine="720"/>
        <w:jc w:val="both"/>
        <w:rPr>
          <w:rFonts w:ascii="Times New Roman" w:eastAsia="MS Mincho" w:hAnsi="Times New Roman" w:cs="Mangal"/>
          <w:i/>
          <w:color w:val="000000"/>
          <w:sz w:val="26"/>
          <w:szCs w:val="26"/>
          <w:lang w:val="vi-VN" w:eastAsia="ja-JP" w:bidi="mr-IN"/>
        </w:rPr>
      </w:pPr>
      <w:r w:rsidRPr="00682DD8">
        <w:rPr>
          <w:rFonts w:ascii="Times New Roman" w:eastAsia="MS Mincho" w:hAnsi="Times New Roman" w:cs="Mangal"/>
          <w:i/>
          <w:color w:val="000000"/>
          <w:sz w:val="26"/>
          <w:szCs w:val="26"/>
          <w:lang w:val="vi-VN" w:eastAsia="ja-JP" w:bidi="mr-IN"/>
        </w:rPr>
        <w:t xml:space="preserve">  Bụi phun tóc trắng như người già”</w:t>
      </w:r>
    </w:p>
    <w:p w:rsidR="00374B71" w:rsidRPr="00682DD8" w:rsidRDefault="00374B71" w:rsidP="00432F1B">
      <w:pPr>
        <w:spacing w:after="0" w:line="276" w:lineRule="auto"/>
        <w:jc w:val="right"/>
        <w:rPr>
          <w:rFonts w:ascii="Times New Roman" w:eastAsia="MS Mincho" w:hAnsi="Times New Roman" w:cs="Mangal"/>
          <w:i/>
          <w:color w:val="000000"/>
          <w:sz w:val="26"/>
          <w:szCs w:val="26"/>
          <w:lang w:val="vi-VN" w:eastAsia="ja-JP" w:bidi="mr-IN"/>
        </w:rPr>
      </w:pPr>
      <w:r w:rsidRPr="00682DD8">
        <w:rPr>
          <w:rFonts w:ascii="Times New Roman" w:eastAsia="MS Mincho" w:hAnsi="Times New Roman" w:cs="Mangal"/>
          <w:i/>
          <w:color w:val="000000"/>
          <w:sz w:val="26"/>
          <w:szCs w:val="26"/>
          <w:lang w:val="vi-VN" w:eastAsia="ja-JP" w:bidi="mr-IN"/>
        </w:rPr>
        <w:t>(Ngữ văn 9- tập một, Nxb Giáo dục  Việt Nam)</w:t>
      </w:r>
    </w:p>
    <w:p w:rsidR="00374B71" w:rsidRPr="00374B71" w:rsidRDefault="00374B71" w:rsidP="00432F1B">
      <w:pPr>
        <w:spacing w:after="0" w:line="276" w:lineRule="auto"/>
        <w:jc w:val="both"/>
        <w:rPr>
          <w:rFonts w:ascii="Times New Roman" w:eastAsia="MS Mincho" w:hAnsi="Times New Roman" w:cs="Mangal"/>
          <w:color w:val="000000"/>
          <w:sz w:val="26"/>
          <w:szCs w:val="26"/>
          <w:lang w:val="vi-VN" w:eastAsia="ja-JP" w:bidi="mr-IN"/>
        </w:rPr>
      </w:pPr>
      <w:r w:rsidRPr="00682DD8">
        <w:rPr>
          <w:rFonts w:ascii="Times New Roman" w:eastAsia="MS Mincho" w:hAnsi="Times New Roman" w:cs="Mangal"/>
          <w:b/>
          <w:color w:val="000000"/>
          <w:sz w:val="26"/>
          <w:szCs w:val="26"/>
          <w:lang w:val="vi-VN" w:eastAsia="ja-JP" w:bidi="mr-IN"/>
        </w:rPr>
        <w:t>Câu 1</w:t>
      </w:r>
      <w:r w:rsidR="00511D0E" w:rsidRPr="00682DD8">
        <w:rPr>
          <w:rFonts w:ascii="Times New Roman" w:eastAsia="MS Mincho" w:hAnsi="Times New Roman" w:cs="Mangal"/>
          <w:b/>
          <w:color w:val="000000"/>
          <w:sz w:val="26"/>
          <w:szCs w:val="26"/>
          <w:lang w:val="vi-VN" w:eastAsia="ja-JP" w:bidi="mr-IN"/>
        </w:rPr>
        <w:t xml:space="preserve"> (1 </w:t>
      </w:r>
      <w:r w:rsidR="00511D0E">
        <w:rPr>
          <w:rFonts w:ascii="Times New Roman" w:eastAsia="MS Mincho" w:hAnsi="Times New Roman" w:cs="Mangal"/>
          <w:b/>
          <w:color w:val="000000"/>
          <w:sz w:val="26"/>
          <w:szCs w:val="26"/>
          <w:lang w:val="vi-VN" w:eastAsia="ja-JP" w:bidi="mr-IN"/>
        </w:rPr>
        <w:t xml:space="preserve">điểm) </w:t>
      </w:r>
      <w:r w:rsidRPr="00682DD8">
        <w:rPr>
          <w:rFonts w:ascii="Times New Roman" w:eastAsia="MS Mincho" w:hAnsi="Times New Roman" w:cs="Mangal"/>
          <w:b/>
          <w:color w:val="000000"/>
          <w:sz w:val="26"/>
          <w:szCs w:val="26"/>
          <w:lang w:val="vi-VN" w:eastAsia="ja-JP" w:bidi="mr-IN"/>
        </w:rPr>
        <w:t>:</w:t>
      </w:r>
      <w:r w:rsidRPr="00682DD8">
        <w:rPr>
          <w:rFonts w:ascii="Times New Roman" w:eastAsia="MS Mincho" w:hAnsi="Times New Roman" w:cs="Mangal"/>
          <w:color w:val="000000"/>
          <w:sz w:val="26"/>
          <w:szCs w:val="26"/>
          <w:lang w:val="vi-VN" w:eastAsia="ja-JP" w:bidi="mr-IN"/>
        </w:rPr>
        <w:t xml:space="preserve"> Hãy chép chính xác 6 câu thơ tiếp theo để hoàn thành </w:t>
      </w:r>
      <w:r w:rsidR="00CF3270">
        <w:rPr>
          <w:rFonts w:ascii="Times New Roman" w:eastAsia="MS Mincho" w:hAnsi="Times New Roman" w:cs="Mangal"/>
          <w:color w:val="000000"/>
          <w:sz w:val="26"/>
          <w:szCs w:val="26"/>
          <w:lang w:val="vi-VN" w:eastAsia="ja-JP" w:bidi="mr-IN"/>
        </w:rPr>
        <w:t xml:space="preserve">hai </w:t>
      </w:r>
      <w:r w:rsidRPr="00682DD8">
        <w:rPr>
          <w:rFonts w:ascii="Times New Roman" w:eastAsia="MS Mincho" w:hAnsi="Times New Roman" w:cs="Mangal"/>
          <w:color w:val="000000"/>
          <w:sz w:val="26"/>
          <w:szCs w:val="26"/>
          <w:lang w:val="vi-VN" w:eastAsia="ja-JP" w:bidi="mr-IN"/>
        </w:rPr>
        <w:t>khổ thơ.</w:t>
      </w:r>
      <w:r w:rsidR="009709C4">
        <w:rPr>
          <w:rFonts w:ascii="Times New Roman" w:eastAsia="MS Mincho" w:hAnsi="Times New Roman" w:cs="Mangal"/>
          <w:color w:val="000000"/>
          <w:sz w:val="26"/>
          <w:szCs w:val="26"/>
          <w:lang w:val="vi-VN" w:eastAsia="ja-JP" w:bidi="mr-IN"/>
        </w:rPr>
        <w:t xml:space="preserve"> </w:t>
      </w:r>
      <w:r w:rsidR="00CF3270">
        <w:rPr>
          <w:rFonts w:ascii="Times New Roman" w:eastAsia="MS Mincho" w:hAnsi="Times New Roman" w:cs="Mangal"/>
          <w:color w:val="000000"/>
          <w:sz w:val="26"/>
          <w:szCs w:val="26"/>
          <w:lang w:val="vi-VN" w:eastAsia="ja-JP" w:bidi="mr-IN"/>
        </w:rPr>
        <w:t>Nêu tên tác giả và hoàn cảnh sáng tác của văn bản đó.</w:t>
      </w:r>
    </w:p>
    <w:p w:rsidR="00374B71" w:rsidRPr="00682DD8" w:rsidRDefault="00374B71" w:rsidP="00432F1B">
      <w:pPr>
        <w:spacing w:after="0" w:line="276" w:lineRule="auto"/>
        <w:jc w:val="both"/>
        <w:rPr>
          <w:rFonts w:ascii="Times New Roman" w:eastAsia="MS Mincho" w:hAnsi="Times New Roman" w:cs="Mangal"/>
          <w:color w:val="000000"/>
          <w:sz w:val="26"/>
          <w:szCs w:val="26"/>
          <w:lang w:val="vi-VN" w:eastAsia="ja-JP" w:bidi="mr-IN"/>
        </w:rPr>
      </w:pPr>
      <w:r w:rsidRPr="00682DD8">
        <w:rPr>
          <w:rFonts w:ascii="Times New Roman" w:eastAsia="MS Mincho" w:hAnsi="Times New Roman" w:cs="Mangal"/>
          <w:b/>
          <w:color w:val="000000"/>
          <w:sz w:val="26"/>
          <w:szCs w:val="26"/>
          <w:lang w:val="vi-VN" w:eastAsia="ja-JP" w:bidi="mr-IN"/>
        </w:rPr>
        <w:t>Câu 2</w:t>
      </w:r>
      <w:r w:rsidR="00511D0E">
        <w:rPr>
          <w:rFonts w:ascii="Times New Roman" w:eastAsia="MS Mincho" w:hAnsi="Times New Roman" w:cs="Mangal"/>
          <w:b/>
          <w:color w:val="000000"/>
          <w:sz w:val="26"/>
          <w:szCs w:val="26"/>
          <w:lang w:val="vi-VN" w:eastAsia="ja-JP" w:bidi="mr-IN"/>
        </w:rPr>
        <w:t xml:space="preserve"> (1 điểm)</w:t>
      </w:r>
      <w:r w:rsidRPr="00682DD8">
        <w:rPr>
          <w:rFonts w:ascii="Times New Roman" w:eastAsia="MS Mincho" w:hAnsi="Times New Roman" w:cs="Mangal"/>
          <w:b/>
          <w:color w:val="000000"/>
          <w:sz w:val="26"/>
          <w:szCs w:val="26"/>
          <w:lang w:val="vi-VN" w:eastAsia="ja-JP" w:bidi="mr-IN"/>
        </w:rPr>
        <w:t>:</w:t>
      </w:r>
      <w:r w:rsidRPr="00682DD8">
        <w:rPr>
          <w:rFonts w:ascii="Times New Roman" w:eastAsia="MS Mincho" w:hAnsi="Times New Roman" w:cs="Mangal"/>
          <w:color w:val="000000"/>
          <w:sz w:val="26"/>
          <w:szCs w:val="26"/>
          <w:lang w:val="vi-VN" w:eastAsia="ja-JP" w:bidi="mr-IN"/>
        </w:rPr>
        <w:t xml:space="preserve"> Trong hai khổ thơ em vừa hoàn thành, ngôn ngữ và giọng điệu thơ có gì đặc biệt? Sự lựa chọn  cách diễn đạt ấy của tác giả có tác dụng gì  trong việc biểu đạt nội dung?</w:t>
      </w:r>
    </w:p>
    <w:p w:rsidR="00374B71" w:rsidRPr="00682DD8" w:rsidRDefault="00374B71" w:rsidP="00432F1B">
      <w:pPr>
        <w:spacing w:after="0" w:line="276" w:lineRule="auto"/>
        <w:jc w:val="both"/>
        <w:rPr>
          <w:rFonts w:ascii="Times New Roman" w:eastAsia="MS Mincho" w:hAnsi="Times New Roman" w:cs="Mangal"/>
          <w:color w:val="000000"/>
          <w:sz w:val="26"/>
          <w:szCs w:val="26"/>
          <w:lang w:val="vi-VN" w:eastAsia="ja-JP" w:bidi="mr-IN"/>
        </w:rPr>
      </w:pPr>
      <w:r w:rsidRPr="00682DD8">
        <w:rPr>
          <w:rFonts w:ascii="Times New Roman" w:eastAsia="MS Mincho" w:hAnsi="Times New Roman" w:cs="Mangal"/>
          <w:b/>
          <w:color w:val="000000"/>
          <w:sz w:val="26"/>
          <w:szCs w:val="26"/>
          <w:lang w:val="vi-VN" w:eastAsia="ja-JP" w:bidi="mr-IN"/>
        </w:rPr>
        <w:t>Câu 3</w:t>
      </w:r>
      <w:r w:rsidR="00511D0E">
        <w:rPr>
          <w:rFonts w:ascii="Times New Roman" w:eastAsia="MS Mincho" w:hAnsi="Times New Roman" w:cs="Mangal"/>
          <w:b/>
          <w:color w:val="000000"/>
          <w:sz w:val="26"/>
          <w:szCs w:val="26"/>
          <w:lang w:val="vi-VN" w:eastAsia="ja-JP" w:bidi="mr-IN"/>
        </w:rPr>
        <w:t xml:space="preserve"> (3,5 điểm)</w:t>
      </w:r>
      <w:r w:rsidRPr="00682DD8">
        <w:rPr>
          <w:rFonts w:ascii="Times New Roman" w:eastAsia="MS Mincho" w:hAnsi="Times New Roman" w:cs="Mangal"/>
          <w:b/>
          <w:color w:val="000000"/>
          <w:sz w:val="26"/>
          <w:szCs w:val="26"/>
          <w:lang w:val="vi-VN" w:eastAsia="ja-JP" w:bidi="mr-IN"/>
        </w:rPr>
        <w:t>:</w:t>
      </w:r>
      <w:r w:rsidR="0094715D" w:rsidRPr="00682DD8">
        <w:rPr>
          <w:rFonts w:ascii="Times New Roman" w:eastAsia="MS Mincho" w:hAnsi="Times New Roman" w:cs="Mangal"/>
          <w:color w:val="000000"/>
          <w:sz w:val="26"/>
          <w:szCs w:val="26"/>
          <w:lang w:val="vi-VN" w:eastAsia="ja-JP" w:bidi="mr-IN"/>
        </w:rPr>
        <w:t xml:space="preserve"> Em </w:t>
      </w:r>
      <w:r w:rsidR="0094715D" w:rsidRPr="00432F1B">
        <w:rPr>
          <w:rFonts w:ascii="Times New Roman" w:eastAsia="MS Mincho" w:hAnsi="Times New Roman" w:cs="Mangal"/>
          <w:color w:val="000000"/>
          <w:sz w:val="26"/>
          <w:szCs w:val="26"/>
          <w:lang w:val="vi-VN" w:eastAsia="ja-JP" w:bidi="mr-IN"/>
        </w:rPr>
        <w:t>hã</w:t>
      </w:r>
      <w:r w:rsidRPr="00682DD8">
        <w:rPr>
          <w:rFonts w:ascii="Times New Roman" w:eastAsia="MS Mincho" w:hAnsi="Times New Roman" w:cs="Mangal"/>
          <w:color w:val="000000"/>
          <w:sz w:val="26"/>
          <w:szCs w:val="26"/>
          <w:lang w:val="vi-VN" w:eastAsia="ja-JP" w:bidi="mr-IN"/>
        </w:rPr>
        <w:t xml:space="preserve">y viết một đoạn văn theo phép lập luận </w:t>
      </w:r>
      <w:r w:rsidR="0094715D" w:rsidRPr="00432F1B">
        <w:rPr>
          <w:rFonts w:ascii="Times New Roman" w:eastAsia="MS Mincho" w:hAnsi="Times New Roman" w:cs="Mangal"/>
          <w:color w:val="000000"/>
          <w:sz w:val="26"/>
          <w:szCs w:val="26"/>
          <w:lang w:val="vi-VN" w:eastAsia="ja-JP" w:bidi="mr-IN"/>
        </w:rPr>
        <w:t>qui nạp</w:t>
      </w:r>
      <w:r w:rsidR="0094715D" w:rsidRPr="00682DD8">
        <w:rPr>
          <w:rFonts w:ascii="Times New Roman" w:eastAsia="MS Mincho" w:hAnsi="Times New Roman" w:cs="Mangal"/>
          <w:color w:val="000000"/>
          <w:sz w:val="26"/>
          <w:szCs w:val="26"/>
          <w:lang w:val="vi-VN" w:eastAsia="ja-JP" w:bidi="mr-IN"/>
        </w:rPr>
        <w:t xml:space="preserve"> </w:t>
      </w:r>
      <w:r w:rsidRPr="00682DD8">
        <w:rPr>
          <w:rFonts w:ascii="Times New Roman" w:eastAsia="MS Mincho" w:hAnsi="Times New Roman" w:cs="Mangal"/>
          <w:color w:val="000000"/>
          <w:sz w:val="26"/>
          <w:szCs w:val="26"/>
          <w:lang w:val="vi-VN" w:eastAsia="ja-JP" w:bidi="mr-IN"/>
        </w:rPr>
        <w:t>khoảng 10 đến 12 câu để</w:t>
      </w:r>
      <w:r w:rsidR="0094715D" w:rsidRPr="00682DD8">
        <w:rPr>
          <w:rFonts w:ascii="Times New Roman" w:eastAsia="MS Mincho" w:hAnsi="Times New Roman" w:cs="Mangal"/>
          <w:color w:val="000000"/>
          <w:sz w:val="26"/>
          <w:szCs w:val="26"/>
          <w:lang w:val="vi-VN" w:eastAsia="ja-JP" w:bidi="mr-IN"/>
        </w:rPr>
        <w:t xml:space="preserve"> </w:t>
      </w:r>
      <w:r w:rsidR="0094715D" w:rsidRPr="00432F1B">
        <w:rPr>
          <w:rFonts w:ascii="Times New Roman" w:eastAsia="MS Mincho" w:hAnsi="Times New Roman" w:cs="Mangal"/>
          <w:color w:val="000000"/>
          <w:sz w:val="26"/>
          <w:szCs w:val="26"/>
          <w:lang w:val="vi-VN" w:eastAsia="ja-JP" w:bidi="mr-IN"/>
        </w:rPr>
        <w:t xml:space="preserve">làm </w:t>
      </w:r>
      <w:r w:rsidRPr="00682DD8">
        <w:rPr>
          <w:rFonts w:ascii="Times New Roman" w:eastAsia="MS Mincho" w:hAnsi="Times New Roman" w:cs="Mangal"/>
          <w:color w:val="000000"/>
          <w:sz w:val="26"/>
          <w:szCs w:val="26"/>
          <w:lang w:val="vi-VN" w:eastAsia="ja-JP" w:bidi="mr-IN"/>
        </w:rPr>
        <w:t>rõ tinh thần lạc quan, dũng cảm, bất chấp khó khăn nguy hiểm của các chiến sĩ lái xe trên tuyến đường Trườ</w:t>
      </w:r>
      <w:r w:rsidR="0094715D" w:rsidRPr="00682DD8">
        <w:rPr>
          <w:rFonts w:ascii="Times New Roman" w:eastAsia="MS Mincho" w:hAnsi="Times New Roman" w:cs="Mangal"/>
          <w:color w:val="000000"/>
          <w:sz w:val="26"/>
          <w:szCs w:val="26"/>
          <w:lang w:val="vi-VN" w:eastAsia="ja-JP" w:bidi="mr-IN"/>
        </w:rPr>
        <w:t>ng Sơn</w:t>
      </w:r>
      <w:r w:rsidR="0094715D" w:rsidRPr="00432F1B">
        <w:rPr>
          <w:rFonts w:ascii="Times New Roman" w:eastAsia="MS Mincho" w:hAnsi="Times New Roman" w:cs="Mangal"/>
          <w:color w:val="000000"/>
          <w:sz w:val="26"/>
          <w:szCs w:val="26"/>
          <w:lang w:val="vi-VN" w:eastAsia="ja-JP" w:bidi="mr-IN"/>
        </w:rPr>
        <w:t xml:space="preserve"> qua </w:t>
      </w:r>
      <w:r w:rsidR="0094715D" w:rsidRPr="00682DD8">
        <w:rPr>
          <w:rFonts w:ascii="Times New Roman" w:eastAsia="MS Mincho" w:hAnsi="Times New Roman" w:cs="Mangal"/>
          <w:color w:val="000000"/>
          <w:sz w:val="26"/>
          <w:szCs w:val="26"/>
          <w:lang w:val="vi-VN" w:eastAsia="ja-JP" w:bidi="mr-IN"/>
        </w:rPr>
        <w:t xml:space="preserve">hai khổ thơ </w:t>
      </w:r>
      <w:r w:rsidR="0094715D" w:rsidRPr="00432F1B">
        <w:rPr>
          <w:rFonts w:ascii="Times New Roman" w:eastAsia="MS Mincho" w:hAnsi="Times New Roman" w:cs="Mangal"/>
          <w:color w:val="000000"/>
          <w:sz w:val="26"/>
          <w:szCs w:val="26"/>
          <w:lang w:val="vi-VN" w:eastAsia="ja-JP" w:bidi="mr-IN"/>
        </w:rPr>
        <w:t xml:space="preserve">trên. </w:t>
      </w:r>
      <w:r w:rsidRPr="00682DD8">
        <w:rPr>
          <w:rFonts w:ascii="Times New Roman" w:eastAsia="MS Mincho" w:hAnsi="Times New Roman" w:cs="Mangal"/>
          <w:color w:val="000000"/>
          <w:sz w:val="26"/>
          <w:szCs w:val="26"/>
          <w:lang w:val="vi-VN" w:eastAsia="ja-JP" w:bidi="mr-IN"/>
        </w:rPr>
        <w:t>Trong đoạn có sử dụng hợp lí một câu bị động</w:t>
      </w:r>
      <w:r w:rsidR="0094715D" w:rsidRPr="00432F1B">
        <w:rPr>
          <w:rFonts w:ascii="Times New Roman" w:eastAsia="MS Mincho" w:hAnsi="Times New Roman" w:cs="Mangal"/>
          <w:color w:val="000000"/>
          <w:sz w:val="26"/>
          <w:szCs w:val="26"/>
          <w:lang w:val="vi-VN" w:eastAsia="ja-JP" w:bidi="mr-IN"/>
        </w:rPr>
        <w:t xml:space="preserve"> và phép thế để liên kết câu</w:t>
      </w:r>
      <w:r w:rsidRPr="00682DD8">
        <w:rPr>
          <w:rFonts w:ascii="Times New Roman" w:eastAsia="MS Mincho" w:hAnsi="Times New Roman" w:cs="Mangal"/>
          <w:color w:val="000000"/>
          <w:sz w:val="26"/>
          <w:szCs w:val="26"/>
          <w:lang w:val="vi-VN" w:eastAsia="ja-JP" w:bidi="mr-IN"/>
        </w:rPr>
        <w:t xml:space="preserve"> (Gạ</w:t>
      </w:r>
      <w:r w:rsidR="0094715D" w:rsidRPr="00682DD8">
        <w:rPr>
          <w:rFonts w:ascii="Times New Roman" w:eastAsia="MS Mincho" w:hAnsi="Times New Roman" w:cs="Mangal"/>
          <w:color w:val="000000"/>
          <w:sz w:val="26"/>
          <w:szCs w:val="26"/>
          <w:lang w:val="vi-VN" w:eastAsia="ja-JP" w:bidi="mr-IN"/>
        </w:rPr>
        <w:t xml:space="preserve">ch chân </w:t>
      </w:r>
      <w:r w:rsidRPr="00682DD8">
        <w:rPr>
          <w:rFonts w:ascii="Times New Roman" w:eastAsia="MS Mincho" w:hAnsi="Times New Roman" w:cs="Mangal"/>
          <w:color w:val="000000"/>
          <w:sz w:val="26"/>
          <w:szCs w:val="26"/>
          <w:lang w:val="vi-VN" w:eastAsia="ja-JP" w:bidi="mr-IN"/>
        </w:rPr>
        <w:t>và chú thích).</w:t>
      </w:r>
    </w:p>
    <w:p w:rsidR="00374B71" w:rsidRPr="00682DD8" w:rsidRDefault="00374B71" w:rsidP="00432F1B">
      <w:pPr>
        <w:spacing w:after="0" w:line="276" w:lineRule="auto"/>
        <w:jc w:val="both"/>
        <w:rPr>
          <w:rFonts w:ascii="Times New Roman" w:eastAsia="MS Mincho" w:hAnsi="Times New Roman" w:cs="Mangal"/>
          <w:color w:val="000000"/>
          <w:sz w:val="26"/>
          <w:szCs w:val="26"/>
          <w:lang w:val="vi-VN" w:eastAsia="ja-JP" w:bidi="mr-IN"/>
        </w:rPr>
      </w:pPr>
      <w:r w:rsidRPr="00682DD8">
        <w:rPr>
          <w:rFonts w:ascii="Times New Roman" w:eastAsia="MS Mincho" w:hAnsi="Times New Roman" w:cs="Mangal"/>
          <w:b/>
          <w:color w:val="000000"/>
          <w:sz w:val="26"/>
          <w:szCs w:val="26"/>
          <w:lang w:val="vi-VN" w:eastAsia="ja-JP" w:bidi="mr-IN"/>
        </w:rPr>
        <w:t>Câu 4</w:t>
      </w:r>
      <w:r w:rsidR="00511D0E">
        <w:rPr>
          <w:rFonts w:ascii="Times New Roman" w:eastAsia="MS Mincho" w:hAnsi="Times New Roman" w:cs="Mangal"/>
          <w:b/>
          <w:color w:val="000000"/>
          <w:sz w:val="26"/>
          <w:szCs w:val="26"/>
          <w:lang w:val="vi-VN" w:eastAsia="ja-JP" w:bidi="mr-IN"/>
        </w:rPr>
        <w:t xml:space="preserve"> (0,5 điểm)</w:t>
      </w:r>
      <w:r w:rsidRPr="00682DD8">
        <w:rPr>
          <w:rFonts w:ascii="Times New Roman" w:eastAsia="MS Mincho" w:hAnsi="Times New Roman" w:cs="Mangal"/>
          <w:b/>
          <w:color w:val="000000"/>
          <w:sz w:val="26"/>
          <w:szCs w:val="26"/>
          <w:lang w:val="vi-VN" w:eastAsia="ja-JP" w:bidi="mr-IN"/>
        </w:rPr>
        <w:t>:</w:t>
      </w:r>
      <w:r w:rsidR="00CC605C" w:rsidRPr="00682DD8">
        <w:rPr>
          <w:rFonts w:ascii="Times New Roman" w:eastAsia="MS Mincho" w:hAnsi="Times New Roman" w:cs="Mangal"/>
          <w:color w:val="000000"/>
          <w:sz w:val="26"/>
          <w:szCs w:val="26"/>
          <w:lang w:val="vi-VN" w:eastAsia="ja-JP" w:bidi="mr-IN"/>
        </w:rPr>
        <w:t xml:space="preserve"> </w:t>
      </w:r>
      <w:r w:rsidR="0082098C">
        <w:rPr>
          <w:rFonts w:ascii="Times New Roman" w:eastAsia="MS Mincho" w:hAnsi="Times New Roman" w:cs="Mangal"/>
          <w:color w:val="000000"/>
          <w:sz w:val="26"/>
          <w:szCs w:val="26"/>
          <w:lang w:val="vi-VN" w:eastAsia="ja-JP" w:bidi="mr-IN"/>
        </w:rPr>
        <w:t xml:space="preserve">Hình ảnh </w:t>
      </w:r>
      <w:r w:rsidR="0082098C" w:rsidRPr="0082098C">
        <w:rPr>
          <w:rFonts w:ascii="Times New Roman" w:eastAsia="MS Mincho" w:hAnsi="Times New Roman" w:cs="Mangal"/>
          <w:i/>
          <w:color w:val="000000"/>
          <w:sz w:val="26"/>
          <w:szCs w:val="26"/>
          <w:lang w:val="vi-VN" w:eastAsia="ja-JP" w:bidi="mr-IN"/>
        </w:rPr>
        <w:t>“Nhìn nhau mặt lấm cười ha ha”</w:t>
      </w:r>
      <w:r w:rsidR="002921CA">
        <w:rPr>
          <w:rFonts w:ascii="Times New Roman" w:eastAsia="MS Mincho" w:hAnsi="Times New Roman" w:cs="Mangal"/>
          <w:color w:val="000000"/>
          <w:sz w:val="26"/>
          <w:szCs w:val="26"/>
          <w:lang w:val="vi-VN" w:eastAsia="ja-JP" w:bidi="mr-IN"/>
        </w:rPr>
        <w:t xml:space="preserve"> </w:t>
      </w:r>
      <w:r w:rsidR="0082098C">
        <w:rPr>
          <w:rFonts w:ascii="Times New Roman" w:eastAsia="MS Mincho" w:hAnsi="Times New Roman" w:cs="Mangal"/>
          <w:color w:val="000000"/>
          <w:sz w:val="26"/>
          <w:szCs w:val="26"/>
          <w:lang w:val="vi-VN" w:eastAsia="ja-JP" w:bidi="mr-IN"/>
        </w:rPr>
        <w:t>gợi em liên tưởng đến bài thơ nào t</w:t>
      </w:r>
      <w:r w:rsidRPr="00682DD8">
        <w:rPr>
          <w:rFonts w:ascii="Times New Roman" w:eastAsia="MS Mincho" w:hAnsi="Times New Roman" w:cs="Mangal"/>
          <w:color w:val="000000"/>
          <w:sz w:val="26"/>
          <w:szCs w:val="26"/>
          <w:lang w:val="vi-VN" w:eastAsia="ja-JP" w:bidi="mr-IN"/>
        </w:rPr>
        <w:t xml:space="preserve">rong chương trình Ngữ văn 9 cũng </w:t>
      </w:r>
      <w:r w:rsidR="0094715D" w:rsidRPr="00432F1B">
        <w:rPr>
          <w:rFonts w:ascii="Times New Roman" w:eastAsia="MS Mincho" w:hAnsi="Times New Roman" w:cs="Mangal"/>
          <w:color w:val="000000"/>
          <w:sz w:val="26"/>
          <w:szCs w:val="26"/>
          <w:lang w:val="vi-VN" w:eastAsia="ja-JP" w:bidi="mr-IN"/>
        </w:rPr>
        <w:t>có</w:t>
      </w:r>
      <w:r w:rsidR="00CC605C">
        <w:rPr>
          <w:rFonts w:ascii="Times New Roman" w:eastAsia="MS Mincho" w:hAnsi="Times New Roman" w:cs="Mangal"/>
          <w:color w:val="000000"/>
          <w:sz w:val="26"/>
          <w:szCs w:val="26"/>
          <w:lang w:val="vi-VN" w:eastAsia="ja-JP" w:bidi="mr-IN"/>
        </w:rPr>
        <w:t xml:space="preserve"> </w:t>
      </w:r>
      <w:r w:rsidR="0094715D" w:rsidRPr="00432F1B">
        <w:rPr>
          <w:rFonts w:ascii="Times New Roman" w:eastAsia="MS Mincho" w:hAnsi="Times New Roman" w:cs="Mangal"/>
          <w:color w:val="000000"/>
          <w:sz w:val="26"/>
          <w:szCs w:val="26"/>
          <w:lang w:val="vi-VN" w:eastAsia="ja-JP" w:bidi="mr-IN"/>
        </w:rPr>
        <w:t xml:space="preserve">câu </w:t>
      </w:r>
      <w:r w:rsidR="00CC605C">
        <w:rPr>
          <w:rFonts w:ascii="Times New Roman" w:eastAsia="MS Mincho" w:hAnsi="Times New Roman" w:cs="Mangal"/>
          <w:color w:val="000000"/>
          <w:sz w:val="26"/>
          <w:szCs w:val="26"/>
          <w:lang w:val="vi-VN" w:eastAsia="ja-JP" w:bidi="mr-IN"/>
        </w:rPr>
        <w:t xml:space="preserve">thơ </w:t>
      </w:r>
      <w:r w:rsidR="0094715D" w:rsidRPr="00432F1B">
        <w:rPr>
          <w:rFonts w:ascii="Times New Roman" w:eastAsia="MS Mincho" w:hAnsi="Times New Roman" w:cs="Mangal"/>
          <w:color w:val="000000"/>
          <w:sz w:val="26"/>
          <w:szCs w:val="26"/>
          <w:lang w:val="vi-VN" w:eastAsia="ja-JP" w:bidi="mr-IN"/>
        </w:rPr>
        <w:t xml:space="preserve">viết về nụ cười người </w:t>
      </w:r>
      <w:r w:rsidR="00432F1B" w:rsidRPr="00432F1B">
        <w:rPr>
          <w:rFonts w:ascii="Times New Roman" w:eastAsia="MS Mincho" w:hAnsi="Times New Roman" w:cs="Mangal"/>
          <w:color w:val="000000"/>
          <w:sz w:val="26"/>
          <w:szCs w:val="26"/>
          <w:lang w:val="vi-VN" w:eastAsia="ja-JP" w:bidi="mr-IN"/>
        </w:rPr>
        <w:t>lính</w:t>
      </w:r>
      <w:r w:rsidRPr="00682DD8">
        <w:rPr>
          <w:rFonts w:ascii="Times New Roman" w:eastAsia="MS Mincho" w:hAnsi="Times New Roman" w:cs="Mangal"/>
          <w:color w:val="000000"/>
          <w:sz w:val="26"/>
          <w:szCs w:val="26"/>
          <w:lang w:val="vi-VN" w:eastAsia="ja-JP" w:bidi="mr-IN"/>
        </w:rPr>
        <w:t xml:space="preserve">. Ghi </w:t>
      </w:r>
      <w:r w:rsidR="00432F1B" w:rsidRPr="00432F1B">
        <w:rPr>
          <w:rFonts w:ascii="Times New Roman" w:eastAsia="MS Mincho" w:hAnsi="Times New Roman" w:cs="Mangal"/>
          <w:color w:val="000000"/>
          <w:sz w:val="26"/>
          <w:szCs w:val="26"/>
          <w:lang w:val="vi-VN" w:eastAsia="ja-JP" w:bidi="mr-IN"/>
        </w:rPr>
        <w:t xml:space="preserve">lại câu thơ đó, </w:t>
      </w:r>
      <w:r w:rsidR="00CC605C">
        <w:rPr>
          <w:rFonts w:ascii="Times New Roman" w:eastAsia="MS Mincho" w:hAnsi="Times New Roman" w:cs="Mangal"/>
          <w:color w:val="000000"/>
          <w:sz w:val="26"/>
          <w:szCs w:val="26"/>
          <w:lang w:val="vi-VN" w:eastAsia="ja-JP" w:bidi="mr-IN"/>
        </w:rPr>
        <w:t xml:space="preserve">nêu </w:t>
      </w:r>
      <w:r w:rsidRPr="00682DD8">
        <w:rPr>
          <w:rFonts w:ascii="Times New Roman" w:eastAsia="MS Mincho" w:hAnsi="Times New Roman" w:cs="Mangal"/>
          <w:color w:val="000000"/>
          <w:sz w:val="26"/>
          <w:szCs w:val="26"/>
          <w:lang w:val="vi-VN" w:eastAsia="ja-JP" w:bidi="mr-IN"/>
        </w:rPr>
        <w:t>rõ tên văn bả</w:t>
      </w:r>
      <w:r w:rsidR="00432F1B" w:rsidRPr="00682DD8">
        <w:rPr>
          <w:rFonts w:ascii="Times New Roman" w:eastAsia="MS Mincho" w:hAnsi="Times New Roman" w:cs="Mangal"/>
          <w:color w:val="000000"/>
          <w:sz w:val="26"/>
          <w:szCs w:val="26"/>
          <w:lang w:val="vi-VN" w:eastAsia="ja-JP" w:bidi="mr-IN"/>
        </w:rPr>
        <w:t>n</w:t>
      </w:r>
      <w:r w:rsidR="00432F1B" w:rsidRPr="00432F1B">
        <w:rPr>
          <w:rFonts w:ascii="Times New Roman" w:eastAsia="MS Mincho" w:hAnsi="Times New Roman" w:cs="Mangal"/>
          <w:color w:val="000000"/>
          <w:sz w:val="26"/>
          <w:szCs w:val="26"/>
          <w:lang w:val="vi-VN" w:eastAsia="ja-JP" w:bidi="mr-IN"/>
        </w:rPr>
        <w:t xml:space="preserve"> và</w:t>
      </w:r>
      <w:r w:rsidRPr="00682DD8">
        <w:rPr>
          <w:rFonts w:ascii="Times New Roman" w:eastAsia="MS Mincho" w:hAnsi="Times New Roman" w:cs="Mangal"/>
          <w:color w:val="000000"/>
          <w:sz w:val="26"/>
          <w:szCs w:val="26"/>
          <w:lang w:val="vi-VN" w:eastAsia="ja-JP" w:bidi="mr-IN"/>
        </w:rPr>
        <w:t xml:space="preserve"> tác giả?</w:t>
      </w:r>
    </w:p>
    <w:p w:rsidR="00CC605C" w:rsidRPr="00682DD8" w:rsidRDefault="00CC605C" w:rsidP="00432F1B">
      <w:pPr>
        <w:spacing w:after="0" w:line="276" w:lineRule="auto"/>
        <w:ind w:firstLine="270"/>
        <w:jc w:val="both"/>
        <w:rPr>
          <w:rFonts w:ascii="Times New Roman" w:eastAsia="Times New Roman" w:hAnsi="Times New Roman" w:cs="Times New Roman"/>
          <w:b/>
          <w:sz w:val="26"/>
          <w:szCs w:val="26"/>
          <w:lang w:val="vi-VN"/>
        </w:rPr>
      </w:pPr>
    </w:p>
    <w:p w:rsidR="005114A2" w:rsidRPr="00432F1B" w:rsidRDefault="00432F1B" w:rsidP="00432F1B">
      <w:pPr>
        <w:spacing w:after="0" w:line="276" w:lineRule="auto"/>
        <w:ind w:firstLine="270"/>
        <w:jc w:val="both"/>
        <w:rPr>
          <w:rFonts w:ascii="Times New Roman" w:eastAsia="Times New Roman" w:hAnsi="Times New Roman" w:cs="Times New Roman"/>
          <w:sz w:val="26"/>
          <w:szCs w:val="26"/>
          <w:lang w:val="vi-VN"/>
        </w:rPr>
      </w:pPr>
      <w:r w:rsidRPr="00682DD8">
        <w:rPr>
          <w:rFonts w:ascii="Times New Roman" w:eastAsia="Times New Roman" w:hAnsi="Times New Roman" w:cs="Times New Roman"/>
          <w:b/>
          <w:sz w:val="26"/>
          <w:szCs w:val="26"/>
          <w:lang w:val="vi-VN"/>
        </w:rPr>
        <w:t xml:space="preserve">Phần </w:t>
      </w:r>
      <w:r w:rsidR="00CC605C">
        <w:rPr>
          <w:rFonts w:ascii="Times New Roman" w:eastAsia="Times New Roman" w:hAnsi="Times New Roman" w:cs="Times New Roman"/>
          <w:b/>
          <w:sz w:val="26"/>
          <w:szCs w:val="26"/>
          <w:lang w:val="vi-VN"/>
        </w:rPr>
        <w:t xml:space="preserve">II. </w:t>
      </w:r>
      <w:r w:rsidRPr="00682DD8">
        <w:rPr>
          <w:rFonts w:ascii="Times New Roman" w:eastAsia="Times New Roman" w:hAnsi="Times New Roman" w:cs="Times New Roman"/>
          <w:b/>
          <w:sz w:val="26"/>
          <w:szCs w:val="26"/>
          <w:lang w:val="vi-VN"/>
        </w:rPr>
        <w:t>(</w:t>
      </w:r>
      <w:r w:rsidRPr="00432F1B">
        <w:rPr>
          <w:rFonts w:ascii="Times New Roman" w:eastAsia="Times New Roman" w:hAnsi="Times New Roman" w:cs="Times New Roman"/>
          <w:b/>
          <w:sz w:val="26"/>
          <w:szCs w:val="26"/>
          <w:lang w:val="vi-VN"/>
        </w:rPr>
        <w:t xml:space="preserve">4 </w:t>
      </w:r>
      <w:r w:rsidR="00C46B69" w:rsidRPr="00682DD8">
        <w:rPr>
          <w:rFonts w:ascii="Times New Roman" w:eastAsia="Times New Roman" w:hAnsi="Times New Roman" w:cs="Times New Roman"/>
          <w:b/>
          <w:sz w:val="26"/>
          <w:szCs w:val="26"/>
          <w:lang w:val="vi-VN"/>
        </w:rPr>
        <w:t>điểm)</w:t>
      </w:r>
      <w:r w:rsidR="00C46B69" w:rsidRPr="00432F1B">
        <w:rPr>
          <w:rFonts w:ascii="Times New Roman" w:eastAsia="Times New Roman" w:hAnsi="Times New Roman" w:cs="Times New Roman"/>
          <w:b/>
          <w:sz w:val="26"/>
          <w:szCs w:val="26"/>
          <w:lang w:val="vi-VN"/>
        </w:rPr>
        <w:t>:</w:t>
      </w:r>
      <w:r w:rsidR="00C46B69" w:rsidRPr="00432F1B">
        <w:rPr>
          <w:rFonts w:ascii="Times New Roman" w:eastAsia="Times New Roman" w:hAnsi="Times New Roman" w:cs="Times New Roman"/>
          <w:sz w:val="26"/>
          <w:szCs w:val="26"/>
          <w:lang w:val="vi-VN"/>
        </w:rPr>
        <w:t xml:space="preserve">   </w:t>
      </w:r>
    </w:p>
    <w:p w:rsidR="00374B71" w:rsidRPr="00524C42" w:rsidRDefault="00374B71" w:rsidP="00432F1B">
      <w:pPr>
        <w:spacing w:after="0" w:line="276" w:lineRule="auto"/>
        <w:ind w:firstLine="270"/>
        <w:jc w:val="both"/>
        <w:rPr>
          <w:rFonts w:ascii="Times New Roman" w:eastAsia="Times New Roman" w:hAnsi="Times New Roman" w:cs="Times New Roman"/>
          <w:i/>
          <w:sz w:val="26"/>
          <w:szCs w:val="26"/>
          <w:lang w:val="vi-VN"/>
        </w:rPr>
      </w:pPr>
      <w:r w:rsidRPr="00524C42">
        <w:rPr>
          <w:rFonts w:ascii="Times New Roman" w:eastAsia="Times New Roman" w:hAnsi="Times New Roman" w:cs="Times New Roman"/>
          <w:i/>
          <w:sz w:val="26"/>
          <w:szCs w:val="26"/>
          <w:lang w:val="vi-VN"/>
        </w:rPr>
        <w:t>Đọc câu chuyện sau và thực hiện các yêu cầu nê</w:t>
      </w:r>
      <w:r w:rsidR="005577DF" w:rsidRPr="00682DD8">
        <w:rPr>
          <w:rFonts w:ascii="Times New Roman" w:eastAsia="Times New Roman" w:hAnsi="Times New Roman" w:cs="Times New Roman"/>
          <w:i/>
          <w:sz w:val="26"/>
          <w:szCs w:val="26"/>
          <w:lang w:val="vi-VN"/>
        </w:rPr>
        <w:t>u</w:t>
      </w:r>
      <w:r w:rsidRPr="00524C42">
        <w:rPr>
          <w:rFonts w:ascii="Times New Roman" w:eastAsia="Times New Roman" w:hAnsi="Times New Roman" w:cs="Times New Roman"/>
          <w:i/>
          <w:sz w:val="26"/>
          <w:szCs w:val="26"/>
          <w:lang w:val="vi-VN"/>
        </w:rPr>
        <w:t xml:space="preserve"> ở dưới:</w:t>
      </w:r>
    </w:p>
    <w:p w:rsidR="00374B71" w:rsidRPr="00524C42" w:rsidRDefault="00374B71" w:rsidP="00524C42">
      <w:pPr>
        <w:spacing w:after="0" w:line="276" w:lineRule="auto"/>
        <w:ind w:firstLine="720"/>
        <w:jc w:val="both"/>
        <w:rPr>
          <w:rFonts w:ascii="Times New Roman" w:eastAsia="Times New Roman" w:hAnsi="Times New Roman" w:cs="Times New Roman"/>
          <w:sz w:val="26"/>
          <w:szCs w:val="26"/>
          <w:lang w:val="vi-VN"/>
        </w:rPr>
      </w:pPr>
      <w:r w:rsidRPr="00524C42">
        <w:rPr>
          <w:rFonts w:ascii="Times New Roman" w:eastAsia="Times New Roman" w:hAnsi="Times New Roman" w:cs="Times New Roman"/>
          <w:sz w:val="26"/>
          <w:szCs w:val="26"/>
          <w:lang w:val="vi-VN"/>
        </w:rPr>
        <w:t>Có hai hạt lúa đều to, khỏe, chắc mẩy nên được giữ lại để làm hạt giống cho vụ sau. Một hôm, người chủ định đem chúng gieo trên cánh đồng. Hạt thứ nhất nhủ th</w:t>
      </w:r>
      <w:r w:rsidR="008D59C8">
        <w:rPr>
          <w:rFonts w:ascii="Times New Roman" w:eastAsia="Times New Roman" w:hAnsi="Times New Roman" w:cs="Times New Roman"/>
          <w:sz w:val="26"/>
          <w:szCs w:val="26"/>
          <w:lang w:val="vi-VN"/>
        </w:rPr>
        <w:t xml:space="preserve">ầm: </w:t>
      </w:r>
      <w:r w:rsidRPr="00524C42">
        <w:rPr>
          <w:rFonts w:ascii="Times New Roman" w:eastAsia="Times New Roman" w:hAnsi="Times New Roman" w:cs="Times New Roman"/>
          <w:sz w:val="26"/>
          <w:szCs w:val="26"/>
          <w:lang w:val="vi-VN"/>
        </w:rPr>
        <w:t xml:space="preserve">“Dại gì ta phải theo ông chủ ra đồng. Ta không muốn phải chịu nắng nóng, mưa lạnh rồi cả thân mình phải nát tan trong đất. Tốt nhất ta hãy giữ lại tất cả chất dinh dưỡng trong lớp vỏ này và tìm một nơi yên ổn để trú ngụ”. Thế là nó chọn một góc khuất trong kho lúa và lăn vào đó, nằm khoan khoái và tự hào về sự “khôn ngoan” của mình. Còn hạt lúa thứ hai thì ngày đêm mong được ông chủ mang gieo xuống đất. Nó thật sự sung sướng </w:t>
      </w:r>
      <w:r w:rsidR="001032F9" w:rsidRPr="00524C42">
        <w:rPr>
          <w:rFonts w:ascii="Times New Roman" w:eastAsia="Times New Roman" w:hAnsi="Times New Roman" w:cs="Times New Roman"/>
          <w:sz w:val="26"/>
          <w:szCs w:val="26"/>
          <w:lang w:val="vi-VN"/>
        </w:rPr>
        <w:t>khi được bắt đầu một cuộc đời mới.</w:t>
      </w:r>
    </w:p>
    <w:p w:rsidR="001032F9" w:rsidRPr="00524C42" w:rsidRDefault="001032F9" w:rsidP="00432F1B">
      <w:pPr>
        <w:spacing w:after="0" w:line="276" w:lineRule="auto"/>
        <w:ind w:firstLine="270"/>
        <w:jc w:val="both"/>
        <w:rPr>
          <w:rFonts w:ascii="Times New Roman" w:eastAsia="Times New Roman" w:hAnsi="Times New Roman" w:cs="Times New Roman"/>
          <w:sz w:val="26"/>
          <w:szCs w:val="26"/>
          <w:lang w:val="vi-VN"/>
        </w:rPr>
      </w:pPr>
      <w:r w:rsidRPr="00524C42">
        <w:rPr>
          <w:rFonts w:ascii="Times New Roman" w:eastAsia="Times New Roman" w:hAnsi="Times New Roman" w:cs="Times New Roman"/>
          <w:sz w:val="26"/>
          <w:szCs w:val="26"/>
          <w:lang w:val="vi-VN"/>
        </w:rPr>
        <w:t>Thời gian trôi qua, hạt lúa thứ nhất bị héo khô nơi góc nhà vì nó chẳng nhận được nước và ánh sáng. Lúc này chất dinh</w:t>
      </w:r>
      <w:r w:rsidR="005577DF">
        <w:rPr>
          <w:rFonts w:ascii="Times New Roman" w:eastAsia="Times New Roman" w:hAnsi="Times New Roman" w:cs="Times New Roman"/>
          <w:sz w:val="26"/>
          <w:szCs w:val="26"/>
          <w:lang w:val="vi-VN"/>
        </w:rPr>
        <w:t xml:space="preserve"> dưỡng chẳng giúp ích được gì, </w:t>
      </w:r>
      <w:r w:rsidRPr="00524C42">
        <w:rPr>
          <w:rFonts w:ascii="Times New Roman" w:eastAsia="Times New Roman" w:hAnsi="Times New Roman" w:cs="Times New Roman"/>
          <w:sz w:val="26"/>
          <w:szCs w:val="26"/>
          <w:lang w:val="vi-VN"/>
        </w:rPr>
        <w:t>nó chết dần chết mòn rồi mục nát hẳn trong xó tối. Trong khi đó, hạt lúa thứ hai dù nát tan trong đất nhưng từ thân nó lại mọc lên cây lúa mới. Cây lúa ấy lại trổ bông, trĩu hạt, chín vàng...</w:t>
      </w:r>
    </w:p>
    <w:p w:rsidR="001032F9" w:rsidRPr="00524C42" w:rsidRDefault="00432F1B" w:rsidP="00432F1B">
      <w:pPr>
        <w:spacing w:after="0" w:line="276" w:lineRule="auto"/>
        <w:ind w:firstLine="270"/>
        <w:rPr>
          <w:rFonts w:ascii="Times New Roman" w:eastAsia="Times New Roman" w:hAnsi="Times New Roman" w:cs="Times New Roman"/>
          <w:sz w:val="26"/>
          <w:szCs w:val="26"/>
          <w:lang w:val="vi-VN"/>
        </w:rPr>
      </w:pPr>
      <w:r w:rsidRPr="00524C42">
        <w:rPr>
          <w:rFonts w:ascii="Times New Roman" w:eastAsia="Times New Roman" w:hAnsi="Times New Roman" w:cs="Times New Roman"/>
          <w:sz w:val="26"/>
          <w:szCs w:val="26"/>
          <w:lang w:val="vi-VN"/>
        </w:rPr>
        <w:t xml:space="preserve">                                                         </w:t>
      </w:r>
      <w:r w:rsidR="00524C42">
        <w:rPr>
          <w:rFonts w:ascii="Times New Roman" w:eastAsia="Times New Roman" w:hAnsi="Times New Roman" w:cs="Times New Roman"/>
          <w:sz w:val="26"/>
          <w:szCs w:val="26"/>
          <w:lang w:val="vi-VN"/>
        </w:rPr>
        <w:t xml:space="preserve">                         </w:t>
      </w:r>
      <w:r w:rsidRPr="00524C42">
        <w:rPr>
          <w:rFonts w:ascii="Times New Roman" w:eastAsia="Times New Roman" w:hAnsi="Times New Roman" w:cs="Times New Roman"/>
          <w:sz w:val="26"/>
          <w:szCs w:val="26"/>
          <w:lang w:val="vi-VN"/>
        </w:rPr>
        <w:t xml:space="preserve">  </w:t>
      </w:r>
      <w:r w:rsidR="001032F9" w:rsidRPr="00524C42">
        <w:rPr>
          <w:rFonts w:ascii="Times New Roman" w:eastAsia="Times New Roman" w:hAnsi="Times New Roman" w:cs="Times New Roman"/>
          <w:sz w:val="26"/>
          <w:szCs w:val="26"/>
          <w:lang w:val="vi-VN"/>
        </w:rPr>
        <w:t xml:space="preserve">(Theo </w:t>
      </w:r>
      <w:r w:rsidR="001032F9" w:rsidRPr="00524C42">
        <w:rPr>
          <w:rFonts w:ascii="Times New Roman" w:eastAsia="Times New Roman" w:hAnsi="Times New Roman" w:cs="Times New Roman"/>
          <w:i/>
          <w:sz w:val="26"/>
          <w:szCs w:val="26"/>
          <w:lang w:val="vi-VN"/>
        </w:rPr>
        <w:t>Hạt giống tâm hồn</w:t>
      </w:r>
      <w:r w:rsidR="001032F9" w:rsidRPr="00524C42">
        <w:rPr>
          <w:rFonts w:ascii="Times New Roman" w:eastAsia="Times New Roman" w:hAnsi="Times New Roman" w:cs="Times New Roman"/>
          <w:sz w:val="26"/>
          <w:szCs w:val="26"/>
          <w:lang w:val="vi-VN"/>
        </w:rPr>
        <w:t>)</w:t>
      </w:r>
    </w:p>
    <w:p w:rsidR="001032F9" w:rsidRPr="00524C42" w:rsidRDefault="001032F9" w:rsidP="00432F1B">
      <w:pPr>
        <w:spacing w:after="0" w:line="276" w:lineRule="auto"/>
        <w:ind w:firstLine="270"/>
        <w:jc w:val="both"/>
        <w:rPr>
          <w:rFonts w:ascii="Times New Roman" w:eastAsia="MS Mincho" w:hAnsi="Times New Roman" w:cs="Mangal"/>
          <w:sz w:val="26"/>
          <w:szCs w:val="26"/>
          <w:lang w:val="vi-VN" w:eastAsia="ja-JP" w:bidi="mr-IN"/>
        </w:rPr>
      </w:pPr>
      <w:r w:rsidRPr="004420DE">
        <w:rPr>
          <w:rFonts w:ascii="Times New Roman" w:eastAsia="MS Mincho" w:hAnsi="Times New Roman" w:cs="Mangal"/>
          <w:b/>
          <w:sz w:val="26"/>
          <w:szCs w:val="26"/>
          <w:lang w:val="vi-VN" w:eastAsia="ja-JP" w:bidi="mr-IN"/>
        </w:rPr>
        <w:t>Câu 1.</w:t>
      </w:r>
      <w:r w:rsidRPr="00524C42">
        <w:rPr>
          <w:rFonts w:ascii="Times New Roman" w:eastAsia="MS Mincho" w:hAnsi="Times New Roman" w:cs="Mangal"/>
          <w:sz w:val="26"/>
          <w:szCs w:val="26"/>
          <w:lang w:val="vi-VN" w:eastAsia="ja-JP" w:bidi="mr-IN"/>
        </w:rPr>
        <w:t xml:space="preserve"> (0.5 điểm). Vì sao hạt lúa thứ nhất muốn nằm im trong góc khuất của nhà kho?</w:t>
      </w:r>
    </w:p>
    <w:p w:rsidR="001032F9" w:rsidRPr="00524C42" w:rsidRDefault="001032F9" w:rsidP="00432F1B">
      <w:pPr>
        <w:spacing w:after="0" w:line="276" w:lineRule="auto"/>
        <w:ind w:firstLine="270"/>
        <w:jc w:val="both"/>
        <w:rPr>
          <w:rFonts w:ascii="Times New Roman" w:eastAsia="MS Mincho" w:hAnsi="Times New Roman" w:cs="Mangal"/>
          <w:sz w:val="26"/>
          <w:szCs w:val="26"/>
          <w:lang w:val="vi-VN" w:eastAsia="ja-JP" w:bidi="mr-IN"/>
        </w:rPr>
      </w:pPr>
      <w:r w:rsidRPr="004420DE">
        <w:rPr>
          <w:rFonts w:ascii="Times New Roman" w:eastAsia="MS Mincho" w:hAnsi="Times New Roman" w:cs="Mangal"/>
          <w:b/>
          <w:sz w:val="26"/>
          <w:szCs w:val="26"/>
          <w:lang w:val="vi-VN" w:eastAsia="ja-JP" w:bidi="mr-IN"/>
        </w:rPr>
        <w:t>Câu 2.</w:t>
      </w:r>
      <w:r w:rsidRPr="00524C42">
        <w:rPr>
          <w:rFonts w:ascii="Times New Roman" w:eastAsia="MS Mincho" w:hAnsi="Times New Roman" w:cs="Mangal"/>
          <w:sz w:val="26"/>
          <w:szCs w:val="26"/>
          <w:lang w:val="vi-VN" w:eastAsia="ja-JP" w:bidi="mr-IN"/>
        </w:rPr>
        <w:t xml:space="preserve"> (1 điểm). Theo em, sự lựa chọn của hai hạt lúa ẩn dụ cho những quan niệm sống nào?</w:t>
      </w:r>
    </w:p>
    <w:p w:rsidR="001032F9" w:rsidRPr="00524C42" w:rsidRDefault="001032F9" w:rsidP="00432F1B">
      <w:pPr>
        <w:spacing w:after="0" w:line="276" w:lineRule="auto"/>
        <w:ind w:firstLine="270"/>
        <w:jc w:val="both"/>
        <w:rPr>
          <w:rFonts w:ascii="Times New Roman" w:eastAsia="MS Mincho" w:hAnsi="Times New Roman" w:cs="Mangal"/>
          <w:sz w:val="26"/>
          <w:szCs w:val="26"/>
          <w:lang w:val="vi-VN" w:eastAsia="ja-JP" w:bidi="mr-IN"/>
        </w:rPr>
      </w:pPr>
      <w:r w:rsidRPr="004420DE">
        <w:rPr>
          <w:rFonts w:ascii="Times New Roman" w:eastAsia="MS Mincho" w:hAnsi="Times New Roman" w:cs="Mangal"/>
          <w:b/>
          <w:sz w:val="26"/>
          <w:szCs w:val="26"/>
          <w:lang w:val="vi-VN" w:eastAsia="ja-JP" w:bidi="mr-IN"/>
        </w:rPr>
        <w:t>Câu 3.</w:t>
      </w:r>
      <w:r w:rsidRPr="00524C42">
        <w:rPr>
          <w:rFonts w:ascii="Times New Roman" w:eastAsia="MS Mincho" w:hAnsi="Times New Roman" w:cs="Mangal"/>
          <w:sz w:val="26"/>
          <w:szCs w:val="26"/>
          <w:lang w:val="vi-VN" w:eastAsia="ja-JP" w:bidi="mr-IN"/>
        </w:rPr>
        <w:t xml:space="preserve"> (</w:t>
      </w:r>
      <w:r w:rsidR="00511D0E">
        <w:rPr>
          <w:rFonts w:ascii="Times New Roman" w:eastAsia="MS Mincho" w:hAnsi="Times New Roman" w:cs="Mangal"/>
          <w:sz w:val="26"/>
          <w:szCs w:val="26"/>
          <w:lang w:val="vi-VN" w:eastAsia="ja-JP" w:bidi="mr-IN"/>
        </w:rPr>
        <w:t>0,5</w:t>
      </w:r>
      <w:r w:rsidRPr="00524C42">
        <w:rPr>
          <w:rFonts w:ascii="Times New Roman" w:eastAsia="MS Mincho" w:hAnsi="Times New Roman" w:cs="Mangal"/>
          <w:sz w:val="26"/>
          <w:szCs w:val="26"/>
          <w:lang w:val="vi-VN" w:eastAsia="ja-JP" w:bidi="mr-IN"/>
        </w:rPr>
        <w:t xml:space="preserve"> điểm). Nêu chủ đề của câu chuyện.</w:t>
      </w:r>
    </w:p>
    <w:p w:rsidR="001032F9" w:rsidRPr="00524C42" w:rsidRDefault="001032F9" w:rsidP="00432F1B">
      <w:pPr>
        <w:spacing w:after="0" w:line="276" w:lineRule="auto"/>
        <w:ind w:firstLine="270"/>
        <w:jc w:val="both"/>
        <w:rPr>
          <w:rFonts w:ascii="Times New Roman" w:eastAsia="MS Mincho" w:hAnsi="Times New Roman" w:cs="Mangal"/>
          <w:sz w:val="26"/>
          <w:szCs w:val="26"/>
          <w:lang w:val="vi-VN" w:eastAsia="ja-JP" w:bidi="mr-IN"/>
        </w:rPr>
      </w:pPr>
      <w:r w:rsidRPr="004420DE">
        <w:rPr>
          <w:rFonts w:ascii="Times New Roman" w:eastAsia="MS Mincho" w:hAnsi="Times New Roman" w:cs="Mangal"/>
          <w:b/>
          <w:sz w:val="26"/>
          <w:szCs w:val="26"/>
          <w:lang w:val="vi-VN" w:eastAsia="ja-JP" w:bidi="mr-IN"/>
        </w:rPr>
        <w:lastRenderedPageBreak/>
        <w:t>Câu 4.</w:t>
      </w:r>
      <w:r w:rsidR="00E90527">
        <w:rPr>
          <w:rFonts w:ascii="Times New Roman" w:eastAsia="MS Mincho" w:hAnsi="Times New Roman" w:cs="Mangal"/>
          <w:sz w:val="26"/>
          <w:szCs w:val="26"/>
          <w:lang w:val="vi-VN" w:eastAsia="ja-JP" w:bidi="mr-IN"/>
        </w:rPr>
        <w:t xml:space="preserve"> (2 </w:t>
      </w:r>
      <w:r w:rsidRPr="00524C42">
        <w:rPr>
          <w:rFonts w:ascii="Times New Roman" w:eastAsia="MS Mincho" w:hAnsi="Times New Roman" w:cs="Mangal"/>
          <w:sz w:val="26"/>
          <w:szCs w:val="26"/>
          <w:lang w:val="vi-VN" w:eastAsia="ja-JP" w:bidi="mr-IN"/>
        </w:rPr>
        <w:t xml:space="preserve">điểm). Em hãy trình bày suy </w:t>
      </w:r>
      <w:r w:rsidR="009709C4">
        <w:rPr>
          <w:rFonts w:ascii="Times New Roman" w:eastAsia="MS Mincho" w:hAnsi="Times New Roman" w:cs="Mangal"/>
          <w:sz w:val="26"/>
          <w:szCs w:val="26"/>
          <w:lang w:val="vi-VN" w:eastAsia="ja-JP" w:bidi="mr-IN"/>
        </w:rPr>
        <w:t>ngh</w:t>
      </w:r>
      <w:r w:rsidRPr="00524C42">
        <w:rPr>
          <w:rFonts w:ascii="Times New Roman" w:eastAsia="MS Mincho" w:hAnsi="Times New Roman" w:cs="Mangal"/>
          <w:sz w:val="26"/>
          <w:szCs w:val="26"/>
          <w:lang w:val="vi-VN" w:eastAsia="ja-JP" w:bidi="mr-IN"/>
        </w:rPr>
        <w:t>ĩ (khoảng 2/3 trang giấy thi) về một thông điệp nhận được từ câu chuyện trên.</w:t>
      </w:r>
    </w:p>
    <w:p w:rsidR="005114A2" w:rsidRPr="004420DE" w:rsidRDefault="00524C42" w:rsidP="00432F1B">
      <w:pPr>
        <w:spacing w:after="0" w:line="276" w:lineRule="auto"/>
        <w:jc w:val="center"/>
        <w:rPr>
          <w:rFonts w:ascii="Times New Roman" w:eastAsia="MS Mincho" w:hAnsi="Times New Roman" w:cs="Mangal"/>
          <w:i/>
          <w:color w:val="000000"/>
          <w:sz w:val="26"/>
          <w:szCs w:val="26"/>
          <w:lang w:val="vi-VN" w:eastAsia="ja-JP" w:bidi="mr-IN"/>
        </w:rPr>
      </w:pPr>
      <w:r w:rsidRPr="004420DE">
        <w:rPr>
          <w:rFonts w:ascii="Times New Roman" w:eastAsia="MS Mincho" w:hAnsi="Times New Roman" w:cs="Mangal"/>
          <w:i/>
          <w:color w:val="000000"/>
          <w:sz w:val="26"/>
          <w:szCs w:val="26"/>
          <w:lang w:val="vi-VN" w:eastAsia="ja-JP" w:bidi="mr-IN"/>
        </w:rPr>
        <w:t>-Chúc các con làm bài tốt!-</w:t>
      </w:r>
    </w:p>
    <w:p w:rsidR="008D59C8" w:rsidRDefault="008D59C8" w:rsidP="005114A2">
      <w:pPr>
        <w:spacing w:after="0" w:line="264" w:lineRule="auto"/>
        <w:jc w:val="center"/>
        <w:rPr>
          <w:rFonts w:ascii="Times New Roman" w:eastAsia="MS Mincho" w:hAnsi="Times New Roman" w:cs="Mangal"/>
          <w:b/>
          <w:color w:val="000000"/>
          <w:sz w:val="30"/>
          <w:szCs w:val="30"/>
          <w:lang w:val="vi-VN" w:eastAsia="ja-JP" w:bidi="mr-IN"/>
        </w:rPr>
      </w:pPr>
    </w:p>
    <w:p w:rsidR="005114A2" w:rsidRPr="00682DD8" w:rsidRDefault="00432F1B" w:rsidP="005114A2">
      <w:pPr>
        <w:spacing w:after="0" w:line="264" w:lineRule="auto"/>
        <w:jc w:val="center"/>
        <w:rPr>
          <w:rFonts w:ascii="Times New Roman" w:eastAsia="MS Mincho" w:hAnsi="Times New Roman" w:cs="Mangal"/>
          <w:b/>
          <w:color w:val="000000"/>
          <w:sz w:val="30"/>
          <w:szCs w:val="30"/>
          <w:lang w:val="vi-VN" w:eastAsia="ja-JP" w:bidi="mr-IN"/>
        </w:rPr>
      </w:pPr>
      <w:r>
        <w:rPr>
          <w:rFonts w:ascii="Times New Roman" w:eastAsia="MS Mincho" w:hAnsi="Times New Roman" w:cs="Mangal"/>
          <w:b/>
          <w:color w:val="000000"/>
          <w:sz w:val="30"/>
          <w:szCs w:val="30"/>
          <w:lang w:val="vi-VN" w:eastAsia="ja-JP" w:bidi="mr-IN"/>
        </w:rPr>
        <w:t xml:space="preserve">HƯỚNG DẪN CHẤM BÀI KHẢO SÁT MÔN NGỮ </w:t>
      </w:r>
      <w:r w:rsidR="00524C42">
        <w:rPr>
          <w:rFonts w:ascii="Times New Roman" w:eastAsia="MS Mincho" w:hAnsi="Times New Roman" w:cs="Mangal"/>
          <w:b/>
          <w:color w:val="000000"/>
          <w:sz w:val="30"/>
          <w:szCs w:val="30"/>
          <w:lang w:val="vi-VN" w:eastAsia="ja-JP" w:bidi="mr-IN"/>
        </w:rPr>
        <w:t>VĂN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264"/>
        <w:gridCol w:w="1256"/>
      </w:tblGrid>
      <w:tr w:rsidR="005114A2" w:rsidRPr="005114A2" w:rsidTr="00D140CE">
        <w:trPr>
          <w:trHeight w:val="683"/>
        </w:trPr>
        <w:tc>
          <w:tcPr>
            <w:tcW w:w="1101" w:type="dxa"/>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w:t>
            </w:r>
          </w:p>
        </w:tc>
        <w:tc>
          <w:tcPr>
            <w:tcW w:w="7264" w:type="dxa"/>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Đáp án</w:t>
            </w:r>
          </w:p>
        </w:tc>
        <w:tc>
          <w:tcPr>
            <w:tcW w:w="1256" w:type="dxa"/>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Biều điểm</w:t>
            </w:r>
          </w:p>
        </w:tc>
      </w:tr>
      <w:tr w:rsidR="005114A2" w:rsidRPr="005114A2" w:rsidTr="00D140CE">
        <w:tc>
          <w:tcPr>
            <w:tcW w:w="1101" w:type="dxa"/>
            <w:shd w:val="clear" w:color="auto" w:fill="auto"/>
          </w:tcPr>
          <w:p w:rsidR="005114A2" w:rsidRPr="005114A2" w:rsidRDefault="005114A2" w:rsidP="005114A2">
            <w:pPr>
              <w:spacing w:after="0"/>
              <w:jc w:val="center"/>
              <w:rPr>
                <w:rFonts w:ascii="Times New Roman Bold" w:eastAsia="MS Mincho" w:hAnsi="Times New Roman Bold" w:cs="Mangal"/>
                <w:b/>
                <w:color w:val="000000"/>
                <w:spacing w:val="-4"/>
                <w:sz w:val="26"/>
                <w:szCs w:val="26"/>
                <w:lang w:eastAsia="ja-JP" w:bidi="mr-IN"/>
              </w:rPr>
            </w:pPr>
            <w:r w:rsidRPr="005114A2">
              <w:rPr>
                <w:rFonts w:ascii="Times New Roman Bold" w:eastAsia="MS Mincho" w:hAnsi="Times New Roman Bold" w:cs="Mangal"/>
                <w:b/>
                <w:color w:val="000000"/>
                <w:spacing w:val="-4"/>
                <w:sz w:val="26"/>
                <w:szCs w:val="26"/>
                <w:lang w:eastAsia="ja-JP" w:bidi="mr-IN"/>
              </w:rPr>
              <w:t>Phần I</w:t>
            </w:r>
          </w:p>
        </w:tc>
        <w:tc>
          <w:tcPr>
            <w:tcW w:w="7264" w:type="dxa"/>
            <w:shd w:val="clear" w:color="auto" w:fill="auto"/>
          </w:tcPr>
          <w:p w:rsidR="005114A2" w:rsidRPr="005114A2" w:rsidRDefault="005114A2" w:rsidP="005114A2">
            <w:pPr>
              <w:spacing w:after="0"/>
              <w:jc w:val="both"/>
              <w:rPr>
                <w:rFonts w:ascii="Times New Roman" w:eastAsia="MS Mincho" w:hAnsi="Times New Roman" w:cs="Mangal"/>
                <w:color w:val="000000"/>
                <w:sz w:val="26"/>
                <w:szCs w:val="26"/>
                <w:lang w:eastAsia="ja-JP" w:bidi="mr-IN"/>
              </w:rPr>
            </w:pPr>
          </w:p>
        </w:tc>
        <w:tc>
          <w:tcPr>
            <w:tcW w:w="1256" w:type="dxa"/>
            <w:shd w:val="clear" w:color="auto" w:fill="auto"/>
          </w:tcPr>
          <w:p w:rsidR="005114A2" w:rsidRPr="005114A2" w:rsidRDefault="00DA719A" w:rsidP="005114A2">
            <w:pPr>
              <w:spacing w:after="0"/>
              <w:jc w:val="center"/>
              <w:rPr>
                <w:rFonts w:ascii="Times New Roman" w:eastAsia="MS Mincho" w:hAnsi="Times New Roman" w:cs="Mangal"/>
                <w:b/>
                <w:color w:val="000000"/>
                <w:sz w:val="26"/>
                <w:szCs w:val="26"/>
                <w:lang w:val="vi-VN" w:eastAsia="ja-JP" w:bidi="mr-IN"/>
              </w:rPr>
            </w:pPr>
            <w:r>
              <w:rPr>
                <w:rFonts w:ascii="Times New Roman" w:eastAsia="MS Mincho" w:hAnsi="Times New Roman" w:cs="Mangal"/>
                <w:b/>
                <w:color w:val="000000"/>
                <w:sz w:val="26"/>
                <w:szCs w:val="26"/>
                <w:lang w:val="vi-VN" w:eastAsia="ja-JP" w:bidi="mr-IN"/>
              </w:rPr>
              <w:t>6 điểm</w:t>
            </w:r>
          </w:p>
        </w:tc>
      </w:tr>
      <w:tr w:rsidR="005114A2" w:rsidRPr="005114A2" w:rsidTr="00D140CE">
        <w:tc>
          <w:tcPr>
            <w:tcW w:w="1101" w:type="dxa"/>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1</w:t>
            </w:r>
          </w:p>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(1.0 đ)</w:t>
            </w:r>
          </w:p>
        </w:tc>
        <w:tc>
          <w:tcPr>
            <w:tcW w:w="7264" w:type="dxa"/>
            <w:shd w:val="clear" w:color="auto" w:fill="auto"/>
          </w:tcPr>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Chép chính xác 6 câu thơ tiếp theo</w:t>
            </w:r>
          </w:p>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Sai 1 lỗi trừ 0.25 điểm</w:t>
            </w:r>
          </w:p>
          <w:p w:rsid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Thiếu 1 câu trừ 0.5 điểm</w:t>
            </w:r>
          </w:p>
          <w:p w:rsidR="00DA719A" w:rsidRDefault="00DA719A" w:rsidP="005114A2">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Tác giả: Phạm Tiến Duật</w:t>
            </w:r>
          </w:p>
          <w:p w:rsidR="00DA719A" w:rsidRPr="005114A2" w:rsidRDefault="00DA719A" w:rsidP="005114A2">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Hoàn cảnh sáng tác: Năm 1969, tời kì cuộc kháng chiến chống Mĩ diễn ra ác liệt, đặc biệt trên tuyến đường Trường Sơn.</w:t>
            </w:r>
          </w:p>
        </w:tc>
        <w:tc>
          <w:tcPr>
            <w:tcW w:w="1256" w:type="dxa"/>
            <w:shd w:val="clear" w:color="auto" w:fill="auto"/>
          </w:tcPr>
          <w:p w:rsidR="005114A2" w:rsidRDefault="00DA719A" w:rsidP="005114A2">
            <w:pPr>
              <w:spacing w:after="0"/>
              <w:jc w:val="center"/>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0.5</w:t>
            </w:r>
          </w:p>
          <w:p w:rsidR="00DA719A" w:rsidRDefault="00DA719A" w:rsidP="005114A2">
            <w:pPr>
              <w:spacing w:after="0"/>
              <w:jc w:val="center"/>
              <w:rPr>
                <w:rFonts w:ascii="Times New Roman" w:eastAsia="MS Mincho" w:hAnsi="Times New Roman" w:cs="Mangal"/>
                <w:color w:val="000000"/>
                <w:sz w:val="26"/>
                <w:szCs w:val="26"/>
                <w:lang w:val="vi-VN" w:eastAsia="ja-JP" w:bidi="mr-IN"/>
              </w:rPr>
            </w:pPr>
          </w:p>
          <w:p w:rsidR="00DA719A" w:rsidRDefault="00DA719A" w:rsidP="005114A2">
            <w:pPr>
              <w:spacing w:after="0"/>
              <w:jc w:val="center"/>
              <w:rPr>
                <w:rFonts w:ascii="Times New Roman" w:eastAsia="MS Mincho" w:hAnsi="Times New Roman" w:cs="Mangal"/>
                <w:color w:val="000000"/>
                <w:sz w:val="26"/>
                <w:szCs w:val="26"/>
                <w:lang w:val="vi-VN" w:eastAsia="ja-JP" w:bidi="mr-IN"/>
              </w:rPr>
            </w:pPr>
          </w:p>
          <w:p w:rsidR="00DA719A" w:rsidRDefault="00DA719A" w:rsidP="005114A2">
            <w:pPr>
              <w:spacing w:after="0"/>
              <w:jc w:val="center"/>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0.25</w:t>
            </w:r>
          </w:p>
          <w:p w:rsidR="00DA719A" w:rsidRPr="005114A2" w:rsidRDefault="00DA719A" w:rsidP="005114A2">
            <w:pPr>
              <w:spacing w:after="0"/>
              <w:jc w:val="center"/>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0.,25</w:t>
            </w:r>
          </w:p>
        </w:tc>
      </w:tr>
      <w:tr w:rsidR="005114A2" w:rsidRPr="005114A2" w:rsidTr="00D140CE">
        <w:tc>
          <w:tcPr>
            <w:tcW w:w="1101" w:type="dxa"/>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2</w:t>
            </w:r>
          </w:p>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(1.0 đ)</w:t>
            </w:r>
          </w:p>
        </w:tc>
        <w:tc>
          <w:tcPr>
            <w:tcW w:w="7264" w:type="dxa"/>
            <w:shd w:val="clear" w:color="auto" w:fill="auto"/>
          </w:tcPr>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 Ngôn ngữ tự nhiên đời thường ( giàu tính khẩu ngữ)</w:t>
            </w:r>
          </w:p>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 Giọng thơ sôi nổi, ngang tàng</w:t>
            </w:r>
          </w:p>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=&gt; Thể hiện tâm hồn lạc quan, trẻ trung, sự ngang tàng ngạo nghễ và tinh thần bất chấp khó khăn nguy hiểm của người chiến sĩ...</w:t>
            </w:r>
          </w:p>
        </w:tc>
        <w:tc>
          <w:tcPr>
            <w:tcW w:w="1256" w:type="dxa"/>
            <w:shd w:val="clear" w:color="auto" w:fill="auto"/>
          </w:tcPr>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0.25</w:t>
            </w: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0.25</w:t>
            </w:r>
          </w:p>
          <w:p w:rsidR="005114A2" w:rsidRPr="005114A2" w:rsidRDefault="005114A2" w:rsidP="005114A2">
            <w:pPr>
              <w:spacing w:after="0"/>
              <w:jc w:val="center"/>
              <w:rPr>
                <w:rFonts w:ascii="Times New Roman" w:eastAsia="MS Mincho" w:hAnsi="Times New Roman" w:cs="Mangal"/>
                <w:color w:val="000000"/>
                <w:sz w:val="26"/>
                <w:szCs w:val="26"/>
                <w:vertAlign w:val="superscript"/>
                <w:lang w:eastAsia="ja-JP" w:bidi="mr-IN"/>
              </w:rPr>
            </w:pPr>
            <w:r w:rsidRPr="005114A2">
              <w:rPr>
                <w:rFonts w:ascii="Times New Roman" w:eastAsia="MS Mincho" w:hAnsi="Times New Roman" w:cs="Mangal"/>
                <w:color w:val="000000"/>
                <w:sz w:val="26"/>
                <w:szCs w:val="26"/>
                <w:lang w:eastAsia="ja-JP" w:bidi="mr-IN"/>
              </w:rPr>
              <w:t>0.5</w:t>
            </w:r>
          </w:p>
        </w:tc>
      </w:tr>
      <w:tr w:rsidR="005114A2" w:rsidRPr="005114A2" w:rsidTr="00D140CE">
        <w:trPr>
          <w:trHeight w:val="1100"/>
        </w:trPr>
        <w:tc>
          <w:tcPr>
            <w:tcW w:w="1101" w:type="dxa"/>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3</w:t>
            </w: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b/>
                <w:color w:val="000000"/>
                <w:sz w:val="26"/>
                <w:szCs w:val="26"/>
                <w:lang w:eastAsia="ja-JP" w:bidi="mr-IN"/>
              </w:rPr>
              <w:t>(0.5 đ)</w:t>
            </w:r>
          </w:p>
        </w:tc>
        <w:tc>
          <w:tcPr>
            <w:tcW w:w="7264" w:type="dxa"/>
            <w:shd w:val="clear" w:color="auto" w:fill="auto"/>
          </w:tcPr>
          <w:p w:rsidR="00DA719A" w:rsidRDefault="00DA719A" w:rsidP="00DA719A">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Ghi đúng câu thơ “Miệng cười buốt giá, chân không giày”.</w:t>
            </w:r>
          </w:p>
          <w:p w:rsidR="005114A2" w:rsidRPr="00682DD8" w:rsidRDefault="00DA719A" w:rsidP="00DA719A">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 xml:space="preserve"> Tác phẩm </w:t>
            </w:r>
            <w:r w:rsidR="005114A2" w:rsidRPr="00682DD8">
              <w:rPr>
                <w:rFonts w:ascii="Times New Roman" w:eastAsia="MS Mincho" w:hAnsi="Times New Roman" w:cs="Mangal"/>
                <w:color w:val="000000"/>
                <w:sz w:val="26"/>
                <w:szCs w:val="26"/>
                <w:lang w:val="vi-VN" w:eastAsia="ja-JP" w:bidi="mr-IN"/>
              </w:rPr>
              <w:t xml:space="preserve"> Đồng chí - Chính Hữu</w:t>
            </w:r>
          </w:p>
        </w:tc>
        <w:tc>
          <w:tcPr>
            <w:tcW w:w="1256" w:type="dxa"/>
            <w:shd w:val="clear" w:color="auto" w:fill="auto"/>
          </w:tcPr>
          <w:p w:rsid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0.</w:t>
            </w:r>
            <w:r w:rsidR="00DA719A">
              <w:rPr>
                <w:rFonts w:ascii="Times New Roman" w:eastAsia="MS Mincho" w:hAnsi="Times New Roman" w:cs="Mangal"/>
                <w:color w:val="000000"/>
                <w:sz w:val="26"/>
                <w:szCs w:val="26"/>
                <w:lang w:val="vi-VN" w:eastAsia="ja-JP" w:bidi="mr-IN"/>
              </w:rPr>
              <w:t>2</w:t>
            </w:r>
            <w:r w:rsidRPr="005114A2">
              <w:rPr>
                <w:rFonts w:ascii="Times New Roman" w:eastAsia="MS Mincho" w:hAnsi="Times New Roman" w:cs="Mangal"/>
                <w:color w:val="000000"/>
                <w:sz w:val="26"/>
                <w:szCs w:val="26"/>
                <w:lang w:eastAsia="ja-JP" w:bidi="mr-IN"/>
              </w:rPr>
              <w:t>5</w:t>
            </w:r>
          </w:p>
          <w:p w:rsidR="00DA719A" w:rsidRPr="005114A2" w:rsidRDefault="00DA719A" w:rsidP="005114A2">
            <w:pPr>
              <w:spacing w:after="0"/>
              <w:jc w:val="center"/>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0.25</w:t>
            </w:r>
          </w:p>
        </w:tc>
      </w:tr>
      <w:tr w:rsidR="005114A2" w:rsidRPr="005114A2" w:rsidTr="00D140CE">
        <w:tc>
          <w:tcPr>
            <w:tcW w:w="1101" w:type="dxa"/>
            <w:vMerge w:val="restart"/>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4</w:t>
            </w:r>
          </w:p>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(3.5 đ)</w:t>
            </w:r>
          </w:p>
        </w:tc>
        <w:tc>
          <w:tcPr>
            <w:tcW w:w="7264" w:type="dxa"/>
            <w:shd w:val="clear" w:color="auto" w:fill="auto"/>
          </w:tcPr>
          <w:p w:rsidR="005114A2" w:rsidRPr="005114A2" w:rsidRDefault="005114A2" w:rsidP="005114A2">
            <w:pPr>
              <w:spacing w:after="0"/>
              <w:jc w:val="both"/>
              <w:rPr>
                <w:rFonts w:ascii="Times New Roman" w:eastAsia="MS Mincho" w:hAnsi="Times New Roman" w:cs="Mangal"/>
                <w:color w:val="000000"/>
                <w:sz w:val="26"/>
                <w:szCs w:val="26"/>
                <w:lang w:val="vi-VN" w:eastAsia="ja-JP" w:bidi="mr-IN"/>
              </w:rPr>
            </w:pPr>
            <w:r w:rsidRPr="005114A2">
              <w:rPr>
                <w:rFonts w:ascii="Times New Roman" w:eastAsia="MS Mincho" w:hAnsi="Times New Roman" w:cs="Mangal"/>
                <w:color w:val="000000"/>
                <w:sz w:val="26"/>
                <w:szCs w:val="26"/>
                <w:lang w:eastAsia="ja-JP" w:bidi="mr-IN"/>
              </w:rPr>
              <w:t>Hình thức: Đảm bảo đúng hình thức đoạ</w:t>
            </w:r>
            <w:r w:rsidR="00DA719A">
              <w:rPr>
                <w:rFonts w:ascii="Times New Roman" w:eastAsia="MS Mincho" w:hAnsi="Times New Roman" w:cs="Mangal"/>
                <w:color w:val="000000"/>
                <w:sz w:val="26"/>
                <w:szCs w:val="26"/>
                <w:lang w:eastAsia="ja-JP" w:bidi="mr-IN"/>
              </w:rPr>
              <w:t xml:space="preserve">n văn </w:t>
            </w:r>
            <w:r w:rsidR="00DA719A">
              <w:rPr>
                <w:rFonts w:ascii="Times New Roman" w:eastAsia="MS Mincho" w:hAnsi="Times New Roman" w:cs="Mangal"/>
                <w:color w:val="000000"/>
                <w:sz w:val="26"/>
                <w:szCs w:val="26"/>
                <w:lang w:val="vi-VN" w:eastAsia="ja-JP" w:bidi="mr-IN"/>
              </w:rPr>
              <w:t>qui nạp</w:t>
            </w:r>
            <w:r w:rsidR="0024100F">
              <w:rPr>
                <w:rFonts w:ascii="Times New Roman" w:eastAsia="MS Mincho" w:hAnsi="Times New Roman" w:cs="Mangal"/>
                <w:color w:val="000000"/>
                <w:sz w:val="26"/>
                <w:szCs w:val="26"/>
                <w:lang w:val="vi-VN" w:eastAsia="ja-JP" w:bidi="mr-IN"/>
              </w:rPr>
              <w:t xml:space="preserve"> từ 10-12 câu</w:t>
            </w:r>
          </w:p>
        </w:tc>
        <w:tc>
          <w:tcPr>
            <w:tcW w:w="1256" w:type="dxa"/>
            <w:shd w:val="clear" w:color="auto" w:fill="auto"/>
          </w:tcPr>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0.5</w:t>
            </w:r>
          </w:p>
        </w:tc>
      </w:tr>
      <w:tr w:rsidR="005114A2" w:rsidRPr="005114A2" w:rsidTr="00D140CE">
        <w:tc>
          <w:tcPr>
            <w:tcW w:w="1101" w:type="dxa"/>
            <w:vMerge/>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p>
        </w:tc>
        <w:tc>
          <w:tcPr>
            <w:tcW w:w="7264" w:type="dxa"/>
            <w:shd w:val="clear" w:color="auto" w:fill="auto"/>
          </w:tcPr>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Tiếng Việt:</w:t>
            </w:r>
          </w:p>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 xml:space="preserve">- Sử dụng </w:t>
            </w:r>
            <w:r w:rsidR="00DA719A">
              <w:rPr>
                <w:rFonts w:ascii="Times New Roman" w:eastAsia="MS Mincho" w:hAnsi="Times New Roman" w:cs="Mangal"/>
                <w:color w:val="000000"/>
                <w:sz w:val="26"/>
                <w:szCs w:val="26"/>
                <w:lang w:val="vi-VN" w:eastAsia="ja-JP" w:bidi="mr-IN"/>
              </w:rPr>
              <w:t xml:space="preserve">đúng phép thế, gạch chân </w:t>
            </w:r>
          </w:p>
          <w:p w:rsidR="005114A2" w:rsidRP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 xml:space="preserve"> - Sử dụng hợp lý, gạch chận và chú thích đúng câu bị động</w:t>
            </w:r>
          </w:p>
        </w:tc>
        <w:tc>
          <w:tcPr>
            <w:tcW w:w="1256" w:type="dxa"/>
            <w:shd w:val="clear" w:color="auto" w:fill="auto"/>
          </w:tcPr>
          <w:p w:rsidR="005114A2" w:rsidRPr="005114A2" w:rsidRDefault="005114A2" w:rsidP="005114A2">
            <w:pPr>
              <w:spacing w:after="0"/>
              <w:jc w:val="center"/>
              <w:rPr>
                <w:rFonts w:ascii="Times New Roman" w:eastAsia="MS Mincho" w:hAnsi="Times New Roman" w:cs="Mangal"/>
                <w:color w:val="000000"/>
                <w:sz w:val="26"/>
                <w:szCs w:val="26"/>
                <w:lang w:eastAsia="ja-JP" w:bidi="mr-IN"/>
              </w:rPr>
            </w:pP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0.25</w:t>
            </w: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0.25</w:t>
            </w:r>
          </w:p>
        </w:tc>
      </w:tr>
      <w:tr w:rsidR="005114A2" w:rsidRPr="005114A2" w:rsidTr="00D140CE">
        <w:tc>
          <w:tcPr>
            <w:tcW w:w="1101" w:type="dxa"/>
            <w:vMerge/>
            <w:shd w:val="clear" w:color="auto" w:fill="auto"/>
          </w:tcPr>
          <w:p w:rsidR="005114A2" w:rsidRPr="005114A2" w:rsidRDefault="005114A2" w:rsidP="005114A2">
            <w:pPr>
              <w:spacing w:after="0"/>
              <w:jc w:val="center"/>
              <w:rPr>
                <w:rFonts w:ascii="Times New Roman" w:eastAsia="MS Mincho" w:hAnsi="Times New Roman" w:cs="Mangal"/>
                <w:b/>
                <w:color w:val="000000"/>
                <w:sz w:val="26"/>
                <w:szCs w:val="26"/>
                <w:lang w:eastAsia="ja-JP" w:bidi="mr-IN"/>
              </w:rPr>
            </w:pPr>
          </w:p>
        </w:tc>
        <w:tc>
          <w:tcPr>
            <w:tcW w:w="7264" w:type="dxa"/>
            <w:shd w:val="clear" w:color="auto" w:fill="auto"/>
          </w:tcPr>
          <w:p w:rsidR="005114A2" w:rsidRDefault="005114A2" w:rsidP="005114A2">
            <w:pPr>
              <w:spacing w:after="0"/>
              <w:jc w:val="both"/>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 xml:space="preserve"> Nội dung:</w:t>
            </w:r>
          </w:p>
          <w:p w:rsidR="0024100F" w:rsidRDefault="0024100F" w:rsidP="005114A2">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 Người lính đối mặt với khó khăn, gian khổ, khắc nghiệt nơi chiến trường khi trời nắng (bụi phun tóc trắng...), khi trời mưa (mưa phun, mưa xối...”</w:t>
            </w:r>
          </w:p>
          <w:p w:rsidR="0024100F" w:rsidRPr="005114A2" w:rsidRDefault="0024100F" w:rsidP="005114A2">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 Họ đối diện với gian khổ , biến chúng thành điều thú vị, thành kỉ niệm không quên.</w:t>
            </w:r>
          </w:p>
          <w:p w:rsidR="005114A2" w:rsidRPr="00682DD8" w:rsidRDefault="005114A2" w:rsidP="005114A2">
            <w:pPr>
              <w:spacing w:after="0"/>
              <w:jc w:val="both"/>
              <w:rPr>
                <w:rFonts w:ascii="Times New Roman" w:eastAsia="MS Mincho" w:hAnsi="Times New Roman" w:cs="Mangal"/>
                <w:color w:val="000000"/>
                <w:sz w:val="26"/>
                <w:szCs w:val="26"/>
                <w:lang w:val="vi-VN" w:eastAsia="ja-JP" w:bidi="mr-IN"/>
              </w:rPr>
            </w:pPr>
            <w:r w:rsidRPr="00682DD8">
              <w:rPr>
                <w:rFonts w:ascii="Times New Roman" w:eastAsia="MS Mincho" w:hAnsi="Times New Roman" w:cs="Mangal"/>
                <w:color w:val="000000"/>
                <w:sz w:val="26"/>
                <w:szCs w:val="26"/>
                <w:lang w:val="vi-VN" w:eastAsia="ja-JP" w:bidi="mr-IN"/>
              </w:rPr>
              <w:t>- Phân tích đoạn thơ với các yếu tố nghệ thuật sâu sắc: ngôn ngữ đời thường, giọng điệu sôi nổi, trẻ trung, ngệ thuật so sánh, lặp cấu trúc, từ láy...</w:t>
            </w:r>
          </w:p>
          <w:p w:rsidR="005114A2" w:rsidRPr="00682DD8" w:rsidRDefault="005114A2" w:rsidP="005114A2">
            <w:pPr>
              <w:spacing w:after="0"/>
              <w:jc w:val="both"/>
              <w:rPr>
                <w:rFonts w:ascii="Times New Roman" w:eastAsia="MS Mincho" w:hAnsi="Times New Roman" w:cs="Mangal"/>
                <w:color w:val="000000"/>
                <w:sz w:val="26"/>
                <w:szCs w:val="26"/>
                <w:lang w:val="vi-VN" w:eastAsia="ja-JP" w:bidi="mr-IN"/>
              </w:rPr>
            </w:pPr>
            <w:r w:rsidRPr="00682DD8">
              <w:rPr>
                <w:rFonts w:ascii="Times New Roman" w:eastAsia="MS Mincho" w:hAnsi="Times New Roman" w:cs="Mangal"/>
                <w:color w:val="000000"/>
                <w:sz w:val="26"/>
                <w:szCs w:val="26"/>
                <w:lang w:val="vi-VN" w:eastAsia="ja-JP" w:bidi="mr-IN"/>
              </w:rPr>
              <w:t>- Qua đó làm rõ: Hoàn cảnh chiến đấu của các chiến sĩ lái xe: đạn bom khốc liệt, thời tiết khắc nhiệt,... Nhưng vượt lên tất cả, họ vẫn luôn lạc quan yêu đời, sẵn sàng đối mặt và vượt mọi khó khăn để hoàn thành nhiệm vụ.</w:t>
            </w:r>
          </w:p>
        </w:tc>
        <w:tc>
          <w:tcPr>
            <w:tcW w:w="1256" w:type="dxa"/>
            <w:shd w:val="clear" w:color="auto" w:fill="auto"/>
          </w:tcPr>
          <w:p w:rsidR="005114A2" w:rsidRPr="00682DD8" w:rsidRDefault="005114A2" w:rsidP="005114A2">
            <w:pPr>
              <w:spacing w:after="0"/>
              <w:jc w:val="center"/>
              <w:rPr>
                <w:rFonts w:ascii="Times New Roman" w:eastAsia="MS Mincho" w:hAnsi="Times New Roman" w:cs="Mangal"/>
                <w:color w:val="000000"/>
                <w:sz w:val="26"/>
                <w:szCs w:val="26"/>
                <w:lang w:val="vi-VN" w:eastAsia="ja-JP" w:bidi="mr-IN"/>
              </w:rPr>
            </w:pP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1.0</w:t>
            </w: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p>
          <w:p w:rsidR="005114A2" w:rsidRPr="005114A2" w:rsidRDefault="005114A2" w:rsidP="005114A2">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t>1.5</w:t>
            </w:r>
          </w:p>
        </w:tc>
      </w:tr>
      <w:tr w:rsidR="005114A2" w:rsidRPr="005114A2" w:rsidTr="00D140CE">
        <w:tc>
          <w:tcPr>
            <w:tcW w:w="1101" w:type="dxa"/>
            <w:shd w:val="clear" w:color="auto" w:fill="auto"/>
          </w:tcPr>
          <w:p w:rsidR="005114A2" w:rsidRPr="005114A2" w:rsidRDefault="005114A2" w:rsidP="005114A2">
            <w:pPr>
              <w:spacing w:after="0"/>
              <w:jc w:val="center"/>
              <w:rPr>
                <w:rFonts w:ascii="Times New Roman Bold" w:eastAsia="MS Mincho" w:hAnsi="Times New Roman Bold" w:cs="Mangal"/>
                <w:b/>
                <w:color w:val="000000"/>
                <w:spacing w:val="-22"/>
                <w:sz w:val="26"/>
                <w:szCs w:val="26"/>
                <w:lang w:eastAsia="ja-JP" w:bidi="mr-IN"/>
              </w:rPr>
            </w:pPr>
            <w:r w:rsidRPr="005114A2">
              <w:rPr>
                <w:rFonts w:ascii="Times New Roman Bold" w:eastAsia="MS Mincho" w:hAnsi="Times New Roman Bold" w:cs="Mangal"/>
                <w:b/>
                <w:color w:val="000000"/>
                <w:spacing w:val="-22"/>
                <w:sz w:val="26"/>
                <w:szCs w:val="26"/>
                <w:lang w:eastAsia="ja-JP" w:bidi="mr-IN"/>
              </w:rPr>
              <w:t>PHẦN II</w:t>
            </w:r>
          </w:p>
        </w:tc>
        <w:tc>
          <w:tcPr>
            <w:tcW w:w="7264" w:type="dxa"/>
            <w:shd w:val="clear" w:color="auto" w:fill="auto"/>
          </w:tcPr>
          <w:p w:rsidR="005114A2" w:rsidRPr="005114A2" w:rsidRDefault="005114A2" w:rsidP="005114A2">
            <w:pPr>
              <w:spacing w:after="0"/>
              <w:jc w:val="both"/>
              <w:rPr>
                <w:rFonts w:ascii="Times New Roman" w:eastAsia="MS Mincho" w:hAnsi="Times New Roman" w:cs="Mangal"/>
                <w:color w:val="000000"/>
                <w:sz w:val="26"/>
                <w:szCs w:val="26"/>
                <w:lang w:eastAsia="ja-JP" w:bidi="mr-IN"/>
              </w:rPr>
            </w:pPr>
          </w:p>
        </w:tc>
        <w:tc>
          <w:tcPr>
            <w:tcW w:w="1256" w:type="dxa"/>
            <w:shd w:val="clear" w:color="auto" w:fill="auto"/>
          </w:tcPr>
          <w:p w:rsidR="005114A2" w:rsidRPr="005114A2" w:rsidRDefault="00DA719A" w:rsidP="005114A2">
            <w:pPr>
              <w:spacing w:after="0"/>
              <w:jc w:val="center"/>
              <w:rPr>
                <w:rFonts w:ascii="Times New Roman" w:eastAsia="MS Mincho" w:hAnsi="Times New Roman" w:cs="Mangal"/>
                <w:b/>
                <w:color w:val="000000"/>
                <w:sz w:val="26"/>
                <w:szCs w:val="26"/>
                <w:lang w:val="vi-VN" w:eastAsia="ja-JP" w:bidi="mr-IN"/>
              </w:rPr>
            </w:pPr>
            <w:r w:rsidRPr="00DA719A">
              <w:rPr>
                <w:rFonts w:ascii="Times New Roman" w:eastAsia="MS Mincho" w:hAnsi="Times New Roman" w:cs="Mangal"/>
                <w:b/>
                <w:color w:val="000000"/>
                <w:sz w:val="26"/>
                <w:szCs w:val="26"/>
                <w:lang w:val="vi-VN" w:eastAsia="ja-JP" w:bidi="mr-IN"/>
              </w:rPr>
              <w:t>4 điểm</w:t>
            </w:r>
          </w:p>
        </w:tc>
      </w:tr>
      <w:tr w:rsidR="001032F9" w:rsidRPr="005114A2" w:rsidTr="00D140CE">
        <w:tc>
          <w:tcPr>
            <w:tcW w:w="1101" w:type="dxa"/>
            <w:shd w:val="clear" w:color="auto" w:fill="auto"/>
          </w:tcPr>
          <w:p w:rsidR="001032F9" w:rsidRPr="005114A2" w:rsidRDefault="001032F9" w:rsidP="001032F9">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1</w:t>
            </w:r>
          </w:p>
          <w:p w:rsidR="001032F9" w:rsidRPr="005114A2" w:rsidRDefault="001032F9" w:rsidP="001032F9">
            <w:pPr>
              <w:spacing w:after="0"/>
              <w:jc w:val="center"/>
              <w:rPr>
                <w:rFonts w:ascii="Times New Roman Bold" w:eastAsia="MS Mincho" w:hAnsi="Times New Roman Bold" w:cs="Mangal"/>
                <w:b/>
                <w:color w:val="000000"/>
                <w:spacing w:val="-22"/>
                <w:sz w:val="26"/>
                <w:szCs w:val="26"/>
                <w:lang w:eastAsia="ja-JP" w:bidi="mr-IN"/>
              </w:rPr>
            </w:pPr>
          </w:p>
        </w:tc>
        <w:tc>
          <w:tcPr>
            <w:tcW w:w="7264" w:type="dxa"/>
            <w:shd w:val="clear" w:color="auto" w:fill="auto"/>
          </w:tcPr>
          <w:p w:rsidR="001032F9" w:rsidRPr="001032F9" w:rsidRDefault="008D59C8" w:rsidP="008D59C8">
            <w:pPr>
              <w:spacing w:after="0"/>
              <w:jc w:val="both"/>
              <w:rPr>
                <w:rFonts w:ascii="Times New Roman" w:eastAsia="MS Mincho" w:hAnsi="Times New Roman" w:cs="Mangal"/>
                <w:color w:val="000000"/>
                <w:sz w:val="26"/>
                <w:szCs w:val="26"/>
                <w:lang w:val="vi-VN" w:eastAsia="ja-JP" w:bidi="mr-IN"/>
              </w:rPr>
            </w:pPr>
            <w:r>
              <w:rPr>
                <w:rFonts w:ascii="Times New Roman" w:eastAsia="Times New Roman" w:hAnsi="Times New Roman" w:cs="Times New Roman"/>
                <w:sz w:val="26"/>
                <w:szCs w:val="26"/>
                <w:lang w:val="vi-VN"/>
              </w:rPr>
              <w:t>Hạt lúa thứ nhất muốn nằm im trong góc khuất của nhà kho để</w:t>
            </w:r>
            <w:r w:rsidRPr="00524C42">
              <w:rPr>
                <w:rFonts w:ascii="Times New Roman" w:eastAsia="Times New Roman" w:hAnsi="Times New Roman" w:cs="Times New Roman"/>
                <w:sz w:val="26"/>
                <w:szCs w:val="26"/>
                <w:lang w:val="vi-VN"/>
              </w:rPr>
              <w:t xml:space="preserve"> giữ lại tất cả chất dinh </w:t>
            </w:r>
            <w:r>
              <w:rPr>
                <w:rFonts w:ascii="Times New Roman" w:eastAsia="Times New Roman" w:hAnsi="Times New Roman" w:cs="Times New Roman"/>
                <w:sz w:val="26"/>
                <w:szCs w:val="26"/>
                <w:lang w:val="vi-VN"/>
              </w:rPr>
              <w:t>dưỡng,</w:t>
            </w:r>
            <w:r w:rsidRPr="00524C42">
              <w:rPr>
                <w:rFonts w:ascii="Times New Roman" w:eastAsia="Times New Roman" w:hAnsi="Times New Roman" w:cs="Times New Roman"/>
                <w:sz w:val="26"/>
                <w:szCs w:val="26"/>
                <w:lang w:val="vi-VN"/>
              </w:rPr>
              <w:t xml:space="preserve"> tìm một nơi yên ổn để trú </w:t>
            </w:r>
            <w:r>
              <w:rPr>
                <w:rFonts w:ascii="Times New Roman" w:eastAsia="Times New Roman" w:hAnsi="Times New Roman" w:cs="Times New Roman"/>
                <w:sz w:val="26"/>
                <w:szCs w:val="26"/>
                <w:lang w:val="vi-VN"/>
              </w:rPr>
              <w:t>ngụ, hưởng thụ sự bình yên...</w:t>
            </w:r>
          </w:p>
        </w:tc>
        <w:tc>
          <w:tcPr>
            <w:tcW w:w="1256" w:type="dxa"/>
            <w:shd w:val="clear" w:color="auto" w:fill="auto"/>
          </w:tcPr>
          <w:p w:rsidR="001032F9" w:rsidRPr="00DA719A" w:rsidRDefault="008D59C8" w:rsidP="005114A2">
            <w:pPr>
              <w:spacing w:after="0"/>
              <w:jc w:val="center"/>
              <w:rPr>
                <w:rFonts w:ascii="Times New Roman" w:eastAsia="MS Mincho" w:hAnsi="Times New Roman" w:cs="Mangal"/>
                <w:color w:val="000000"/>
                <w:sz w:val="26"/>
                <w:szCs w:val="26"/>
                <w:lang w:eastAsia="ja-JP" w:bidi="mr-IN"/>
              </w:rPr>
            </w:pPr>
            <w:r w:rsidRPr="00DA719A">
              <w:rPr>
                <w:rFonts w:ascii="Times New Roman" w:eastAsia="MS Mincho" w:hAnsi="Times New Roman" w:cs="Mangal"/>
                <w:color w:val="000000"/>
                <w:sz w:val="26"/>
                <w:szCs w:val="26"/>
                <w:lang w:eastAsia="ja-JP" w:bidi="mr-IN"/>
              </w:rPr>
              <w:t>(</w:t>
            </w:r>
            <w:r w:rsidRPr="00DA719A">
              <w:rPr>
                <w:rFonts w:ascii="Times New Roman" w:eastAsia="MS Mincho" w:hAnsi="Times New Roman" w:cs="Mangal"/>
                <w:color w:val="000000"/>
                <w:sz w:val="26"/>
                <w:szCs w:val="26"/>
                <w:lang w:val="vi-VN" w:eastAsia="ja-JP" w:bidi="mr-IN"/>
              </w:rPr>
              <w:t>0.5</w:t>
            </w:r>
            <w:r w:rsidRPr="005114A2">
              <w:rPr>
                <w:rFonts w:ascii="Times New Roman" w:eastAsia="MS Mincho" w:hAnsi="Times New Roman" w:cs="Mangal"/>
                <w:color w:val="000000"/>
                <w:sz w:val="26"/>
                <w:szCs w:val="26"/>
                <w:lang w:eastAsia="ja-JP" w:bidi="mr-IN"/>
              </w:rPr>
              <w:t xml:space="preserve"> đ)</w:t>
            </w:r>
          </w:p>
        </w:tc>
      </w:tr>
      <w:tr w:rsidR="001032F9" w:rsidRPr="005114A2" w:rsidTr="00D140CE">
        <w:tc>
          <w:tcPr>
            <w:tcW w:w="1101" w:type="dxa"/>
            <w:shd w:val="clear" w:color="auto" w:fill="auto"/>
          </w:tcPr>
          <w:p w:rsidR="001032F9" w:rsidRPr="005114A2" w:rsidRDefault="001032F9" w:rsidP="001032F9">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2</w:t>
            </w:r>
          </w:p>
          <w:p w:rsidR="001032F9" w:rsidRPr="005114A2" w:rsidRDefault="001032F9" w:rsidP="001032F9">
            <w:pPr>
              <w:spacing w:after="0"/>
              <w:jc w:val="center"/>
              <w:rPr>
                <w:rFonts w:ascii="Times New Roman" w:eastAsia="MS Mincho" w:hAnsi="Times New Roman" w:cs="Mangal"/>
                <w:b/>
                <w:color w:val="000000"/>
                <w:sz w:val="26"/>
                <w:szCs w:val="26"/>
                <w:lang w:eastAsia="ja-JP" w:bidi="mr-IN"/>
              </w:rPr>
            </w:pPr>
          </w:p>
        </w:tc>
        <w:tc>
          <w:tcPr>
            <w:tcW w:w="7264" w:type="dxa"/>
            <w:shd w:val="clear" w:color="auto" w:fill="auto"/>
          </w:tcPr>
          <w:p w:rsidR="001032F9" w:rsidRPr="001032F9" w:rsidRDefault="001032F9" w:rsidP="001032F9">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lastRenderedPageBreak/>
              <w:t xml:space="preserve">Sự lựa chọn của hai hạt lúa gợi liên tưởng đến hai quan niệm sống </w:t>
            </w:r>
            <w:r>
              <w:rPr>
                <w:rFonts w:ascii="Times New Roman" w:eastAsia="MS Mincho" w:hAnsi="Times New Roman" w:cs="Mangal"/>
                <w:color w:val="000000"/>
                <w:sz w:val="26"/>
                <w:szCs w:val="26"/>
                <w:lang w:val="vi-VN" w:eastAsia="ja-JP" w:bidi="mr-IN"/>
              </w:rPr>
              <w:lastRenderedPageBreak/>
              <w:t xml:space="preserve">trái ngược nhau: một bên lười biếng, ích kỉ, hèn nhát; một bên mạnh </w:t>
            </w:r>
            <w:r w:rsidR="00634848">
              <w:rPr>
                <w:rFonts w:ascii="Times New Roman" w:eastAsia="MS Mincho" w:hAnsi="Times New Roman" w:cs="Mangal"/>
                <w:color w:val="000000"/>
                <w:sz w:val="26"/>
                <w:szCs w:val="26"/>
                <w:lang w:val="vi-VN" w:eastAsia="ja-JP" w:bidi="mr-IN"/>
              </w:rPr>
              <w:t>mẽ, can đảm, có ước mơ, hoài bão.</w:t>
            </w:r>
            <w:r w:rsidR="008D59C8">
              <w:rPr>
                <w:rFonts w:ascii="Times New Roman" w:eastAsia="MS Mincho" w:hAnsi="Times New Roman" w:cs="Mangal"/>
                <w:color w:val="000000"/>
                <w:sz w:val="26"/>
                <w:szCs w:val="26"/>
                <w:lang w:val="vi-VN" w:eastAsia="ja-JP" w:bidi="mr-IN"/>
              </w:rPr>
              <w:t>..</w:t>
            </w:r>
          </w:p>
        </w:tc>
        <w:tc>
          <w:tcPr>
            <w:tcW w:w="1256" w:type="dxa"/>
            <w:shd w:val="clear" w:color="auto" w:fill="auto"/>
          </w:tcPr>
          <w:p w:rsidR="001032F9" w:rsidRPr="00DA719A" w:rsidRDefault="008D59C8" w:rsidP="001032F9">
            <w:pPr>
              <w:spacing w:after="0"/>
              <w:jc w:val="center"/>
              <w:rPr>
                <w:rFonts w:ascii="Times New Roman" w:eastAsia="MS Mincho" w:hAnsi="Times New Roman" w:cs="Mangal"/>
                <w:color w:val="000000"/>
                <w:sz w:val="26"/>
                <w:szCs w:val="26"/>
                <w:lang w:eastAsia="ja-JP" w:bidi="mr-IN"/>
              </w:rPr>
            </w:pPr>
            <w:r w:rsidRPr="005114A2">
              <w:rPr>
                <w:rFonts w:ascii="Times New Roman" w:eastAsia="MS Mincho" w:hAnsi="Times New Roman" w:cs="Mangal"/>
                <w:color w:val="000000"/>
                <w:sz w:val="26"/>
                <w:szCs w:val="26"/>
                <w:lang w:eastAsia="ja-JP" w:bidi="mr-IN"/>
              </w:rPr>
              <w:lastRenderedPageBreak/>
              <w:t>(1.0 đ)</w:t>
            </w:r>
          </w:p>
        </w:tc>
      </w:tr>
      <w:tr w:rsidR="001032F9" w:rsidRPr="005114A2" w:rsidTr="00D140CE">
        <w:tc>
          <w:tcPr>
            <w:tcW w:w="1101" w:type="dxa"/>
            <w:shd w:val="clear" w:color="auto" w:fill="auto"/>
          </w:tcPr>
          <w:p w:rsidR="001032F9" w:rsidRPr="005114A2" w:rsidRDefault="001032F9" w:rsidP="001032F9">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lastRenderedPageBreak/>
              <w:t>Câu 3</w:t>
            </w:r>
          </w:p>
          <w:p w:rsidR="001032F9" w:rsidRPr="005114A2" w:rsidRDefault="001032F9" w:rsidP="001032F9">
            <w:pPr>
              <w:spacing w:after="0"/>
              <w:jc w:val="center"/>
              <w:rPr>
                <w:rFonts w:ascii="Times New Roman Bold" w:eastAsia="MS Mincho" w:hAnsi="Times New Roman Bold" w:cs="Mangal"/>
                <w:b/>
                <w:color w:val="000000"/>
                <w:spacing w:val="-22"/>
                <w:sz w:val="26"/>
                <w:szCs w:val="26"/>
                <w:lang w:eastAsia="ja-JP" w:bidi="mr-IN"/>
              </w:rPr>
            </w:pPr>
          </w:p>
        </w:tc>
        <w:tc>
          <w:tcPr>
            <w:tcW w:w="7264" w:type="dxa"/>
            <w:shd w:val="clear" w:color="auto" w:fill="auto"/>
          </w:tcPr>
          <w:p w:rsidR="00634848" w:rsidRDefault="00634848" w:rsidP="00634848">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Khi khái quát chủ để của câu chuyện, cần nêu được các nội dung cơ bản sau:</w:t>
            </w:r>
          </w:p>
          <w:p w:rsidR="00634848" w:rsidRDefault="00634848" w:rsidP="00634848">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 Khẳng định, ngợi ca lối sống mạnh mẽ, tích cực – sẵn sàng đối diện và vượt lên nhưng gian khó, thử thách trên hành trình sống.</w:t>
            </w:r>
          </w:p>
          <w:p w:rsidR="00634848" w:rsidRPr="00634848" w:rsidRDefault="00634848" w:rsidP="00634848">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 xml:space="preserve">- Phê phán, phủ định lối sống lười biếng, ích kỉ, hèn nhát – chỉ muốn an nhàn, hương </w:t>
            </w:r>
            <w:r w:rsidR="008D59C8">
              <w:rPr>
                <w:rFonts w:ascii="Times New Roman" w:eastAsia="MS Mincho" w:hAnsi="Times New Roman" w:cs="Mangal"/>
                <w:color w:val="000000"/>
                <w:sz w:val="26"/>
                <w:szCs w:val="26"/>
                <w:lang w:val="vi-VN" w:eastAsia="ja-JP" w:bidi="mr-IN"/>
              </w:rPr>
              <w:t>t</w:t>
            </w:r>
            <w:r>
              <w:rPr>
                <w:rFonts w:ascii="Times New Roman" w:eastAsia="MS Mincho" w:hAnsi="Times New Roman" w:cs="Mangal"/>
                <w:color w:val="000000"/>
                <w:sz w:val="26"/>
                <w:szCs w:val="26"/>
                <w:lang w:val="vi-VN" w:eastAsia="ja-JP" w:bidi="mr-IN"/>
              </w:rPr>
              <w:t>hụ một cách dễ dãi.</w:t>
            </w:r>
          </w:p>
        </w:tc>
        <w:tc>
          <w:tcPr>
            <w:tcW w:w="1256" w:type="dxa"/>
            <w:shd w:val="clear" w:color="auto" w:fill="auto"/>
          </w:tcPr>
          <w:p w:rsidR="001032F9" w:rsidRPr="00DA719A" w:rsidRDefault="008D59C8" w:rsidP="001032F9">
            <w:pPr>
              <w:spacing w:after="0"/>
              <w:jc w:val="center"/>
              <w:rPr>
                <w:rFonts w:ascii="Times New Roman" w:eastAsia="MS Mincho" w:hAnsi="Times New Roman" w:cs="Mangal"/>
                <w:color w:val="000000"/>
                <w:sz w:val="26"/>
                <w:szCs w:val="26"/>
                <w:lang w:eastAsia="ja-JP" w:bidi="mr-IN"/>
              </w:rPr>
            </w:pPr>
            <w:r w:rsidRPr="00DA719A">
              <w:rPr>
                <w:rFonts w:ascii="Times New Roman" w:eastAsia="MS Mincho" w:hAnsi="Times New Roman" w:cs="Mangal"/>
                <w:color w:val="000000"/>
                <w:sz w:val="26"/>
                <w:szCs w:val="26"/>
                <w:lang w:eastAsia="ja-JP" w:bidi="mr-IN"/>
              </w:rPr>
              <w:t>(</w:t>
            </w:r>
            <w:r w:rsidRPr="00DA719A">
              <w:rPr>
                <w:rFonts w:ascii="Times New Roman" w:eastAsia="MS Mincho" w:hAnsi="Times New Roman" w:cs="Mangal"/>
                <w:color w:val="000000"/>
                <w:sz w:val="26"/>
                <w:szCs w:val="26"/>
                <w:lang w:val="vi-VN" w:eastAsia="ja-JP" w:bidi="mr-IN"/>
              </w:rPr>
              <w:t>1</w:t>
            </w:r>
            <w:r w:rsidRPr="005114A2">
              <w:rPr>
                <w:rFonts w:ascii="Times New Roman" w:eastAsia="MS Mincho" w:hAnsi="Times New Roman" w:cs="Mangal"/>
                <w:color w:val="000000"/>
                <w:sz w:val="26"/>
                <w:szCs w:val="26"/>
                <w:lang w:eastAsia="ja-JP" w:bidi="mr-IN"/>
              </w:rPr>
              <w:t xml:space="preserve"> đ)</w:t>
            </w:r>
          </w:p>
        </w:tc>
      </w:tr>
      <w:tr w:rsidR="001032F9" w:rsidRPr="005114A2" w:rsidTr="00D140CE">
        <w:tc>
          <w:tcPr>
            <w:tcW w:w="1101" w:type="dxa"/>
            <w:shd w:val="clear" w:color="auto" w:fill="auto"/>
          </w:tcPr>
          <w:p w:rsidR="001032F9" w:rsidRPr="005114A2" w:rsidRDefault="001032F9" w:rsidP="001032F9">
            <w:pPr>
              <w:spacing w:after="0"/>
              <w:jc w:val="center"/>
              <w:rPr>
                <w:rFonts w:ascii="Times New Roman" w:eastAsia="MS Mincho" w:hAnsi="Times New Roman" w:cs="Mangal"/>
                <w:b/>
                <w:color w:val="000000"/>
                <w:sz w:val="26"/>
                <w:szCs w:val="26"/>
                <w:lang w:eastAsia="ja-JP" w:bidi="mr-IN"/>
              </w:rPr>
            </w:pPr>
            <w:r w:rsidRPr="005114A2">
              <w:rPr>
                <w:rFonts w:ascii="Times New Roman" w:eastAsia="MS Mincho" w:hAnsi="Times New Roman" w:cs="Mangal"/>
                <w:b/>
                <w:color w:val="000000"/>
                <w:sz w:val="26"/>
                <w:szCs w:val="26"/>
                <w:lang w:eastAsia="ja-JP" w:bidi="mr-IN"/>
              </w:rPr>
              <w:t>Câu 4</w:t>
            </w:r>
          </w:p>
          <w:p w:rsidR="001032F9" w:rsidRPr="005114A2" w:rsidRDefault="001032F9" w:rsidP="001032F9">
            <w:pPr>
              <w:spacing w:after="0"/>
              <w:jc w:val="center"/>
              <w:rPr>
                <w:rFonts w:ascii="Times New Roman Bold" w:eastAsia="MS Mincho" w:hAnsi="Times New Roman Bold" w:cs="Mangal"/>
                <w:b/>
                <w:color w:val="000000"/>
                <w:spacing w:val="-22"/>
                <w:sz w:val="26"/>
                <w:szCs w:val="26"/>
                <w:lang w:eastAsia="ja-JP" w:bidi="mr-IN"/>
              </w:rPr>
            </w:pPr>
          </w:p>
        </w:tc>
        <w:tc>
          <w:tcPr>
            <w:tcW w:w="7264" w:type="dxa"/>
            <w:shd w:val="clear" w:color="auto" w:fill="auto"/>
          </w:tcPr>
          <w:p w:rsidR="001032F9" w:rsidRDefault="00634848" w:rsidP="001032F9">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HS tự chọn một chủ đề để triển khai thành đoạn văn.</w:t>
            </w:r>
          </w:p>
          <w:p w:rsidR="006C17D3" w:rsidRDefault="006C17D3" w:rsidP="001032F9">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*Nhận thức đúng:</w:t>
            </w:r>
          </w:p>
          <w:p w:rsidR="0024100F" w:rsidRDefault="0024100F" w:rsidP="0024100F">
            <w:pPr>
              <w:pStyle w:val="ListParagraph"/>
              <w:numPr>
                <w:ilvl w:val="0"/>
                <w:numId w:val="2"/>
              </w:num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 xml:space="preserve">Giải thích từ </w:t>
            </w:r>
            <w:r w:rsidR="006C17D3">
              <w:rPr>
                <w:rFonts w:ascii="Times New Roman" w:eastAsia="MS Mincho" w:hAnsi="Times New Roman" w:cs="Mangal"/>
                <w:color w:val="000000"/>
                <w:sz w:val="26"/>
                <w:szCs w:val="26"/>
                <w:lang w:val="vi-VN" w:eastAsia="ja-JP" w:bidi="mr-IN"/>
              </w:rPr>
              <w:t>ngữ. VD: lối sống mạnh mẽ, tích cực hoặc ích kỉ, lười biếng</w:t>
            </w:r>
          </w:p>
          <w:p w:rsidR="006C17D3" w:rsidRDefault="006C17D3" w:rsidP="0024100F">
            <w:pPr>
              <w:pStyle w:val="ListParagraph"/>
              <w:numPr>
                <w:ilvl w:val="0"/>
                <w:numId w:val="2"/>
              </w:num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Ý nghĩa/ hậu quả của lối sống đó; có dẫn chứng phù hợp.</w:t>
            </w:r>
          </w:p>
          <w:p w:rsidR="006C17D3" w:rsidRDefault="006C17D3" w:rsidP="0024100F">
            <w:pPr>
              <w:pStyle w:val="ListParagraph"/>
              <w:numPr>
                <w:ilvl w:val="0"/>
                <w:numId w:val="2"/>
              </w:num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Bàn luận, đối lập với nội dung đang viết...</w:t>
            </w:r>
          </w:p>
          <w:p w:rsidR="006C17D3" w:rsidRPr="006C17D3" w:rsidRDefault="006C17D3" w:rsidP="006C17D3">
            <w:pPr>
              <w:spacing w:after="0"/>
              <w:jc w:val="both"/>
              <w:rPr>
                <w:rFonts w:ascii="Times New Roman" w:eastAsia="MS Mincho" w:hAnsi="Times New Roman" w:cs="Mangal"/>
                <w:color w:val="000000"/>
                <w:sz w:val="26"/>
                <w:szCs w:val="26"/>
                <w:lang w:val="vi-VN" w:eastAsia="ja-JP" w:bidi="mr-IN"/>
              </w:rPr>
            </w:pPr>
            <w:r>
              <w:rPr>
                <w:rFonts w:ascii="Times New Roman" w:eastAsia="MS Mincho" w:hAnsi="Times New Roman" w:cs="Mangal"/>
                <w:color w:val="000000"/>
                <w:sz w:val="26"/>
                <w:szCs w:val="26"/>
                <w:lang w:val="vi-VN" w:eastAsia="ja-JP" w:bidi="mr-IN"/>
              </w:rPr>
              <w:t>*</w:t>
            </w:r>
            <w:r w:rsidRPr="006C17D3">
              <w:rPr>
                <w:rFonts w:ascii="Times New Roman" w:eastAsia="MS Mincho" w:hAnsi="Times New Roman" w:cs="Mangal"/>
                <w:color w:val="000000"/>
                <w:sz w:val="26"/>
                <w:szCs w:val="26"/>
                <w:lang w:val="vi-VN" w:eastAsia="ja-JP" w:bidi="mr-IN"/>
              </w:rPr>
              <w:t xml:space="preserve">Hành động </w:t>
            </w:r>
            <w:r>
              <w:rPr>
                <w:rFonts w:ascii="Times New Roman" w:eastAsia="MS Mincho" w:hAnsi="Times New Roman" w:cs="Mangal"/>
                <w:color w:val="000000"/>
                <w:sz w:val="26"/>
                <w:szCs w:val="26"/>
                <w:lang w:val="vi-VN" w:eastAsia="ja-JP" w:bidi="mr-IN"/>
              </w:rPr>
              <w:t>đúng: HS tự liên hệ cá nhân.</w:t>
            </w:r>
          </w:p>
        </w:tc>
        <w:tc>
          <w:tcPr>
            <w:tcW w:w="1256" w:type="dxa"/>
            <w:shd w:val="clear" w:color="auto" w:fill="auto"/>
          </w:tcPr>
          <w:p w:rsidR="001032F9" w:rsidRPr="00DA719A" w:rsidRDefault="008D59C8" w:rsidP="001032F9">
            <w:pPr>
              <w:spacing w:after="0"/>
              <w:jc w:val="center"/>
              <w:rPr>
                <w:rFonts w:ascii="Times New Roman" w:eastAsia="MS Mincho" w:hAnsi="Times New Roman" w:cs="Mangal"/>
                <w:color w:val="000000"/>
                <w:sz w:val="26"/>
                <w:szCs w:val="26"/>
                <w:lang w:eastAsia="ja-JP" w:bidi="mr-IN"/>
              </w:rPr>
            </w:pPr>
            <w:r w:rsidRPr="00DA719A">
              <w:rPr>
                <w:rFonts w:ascii="Times New Roman" w:eastAsia="MS Mincho" w:hAnsi="Times New Roman" w:cs="Mangal"/>
                <w:color w:val="000000"/>
                <w:sz w:val="26"/>
                <w:szCs w:val="26"/>
                <w:lang w:eastAsia="ja-JP" w:bidi="mr-IN"/>
              </w:rPr>
              <w:t>(</w:t>
            </w:r>
            <w:r w:rsidR="00DA719A" w:rsidRPr="00DA719A">
              <w:rPr>
                <w:rFonts w:ascii="Times New Roman" w:eastAsia="MS Mincho" w:hAnsi="Times New Roman" w:cs="Mangal"/>
                <w:color w:val="000000"/>
                <w:sz w:val="26"/>
                <w:szCs w:val="26"/>
                <w:lang w:val="vi-VN" w:eastAsia="ja-JP" w:bidi="mr-IN"/>
              </w:rPr>
              <w:t>2</w:t>
            </w:r>
            <w:r w:rsidRPr="005114A2">
              <w:rPr>
                <w:rFonts w:ascii="Times New Roman" w:eastAsia="MS Mincho" w:hAnsi="Times New Roman" w:cs="Mangal"/>
                <w:color w:val="000000"/>
                <w:sz w:val="26"/>
                <w:szCs w:val="26"/>
                <w:lang w:eastAsia="ja-JP" w:bidi="mr-IN"/>
              </w:rPr>
              <w:t>đ)</w:t>
            </w:r>
          </w:p>
        </w:tc>
      </w:tr>
    </w:tbl>
    <w:p w:rsidR="00C236BD" w:rsidRPr="00A108A0" w:rsidRDefault="00C236BD" w:rsidP="00C236BD">
      <w:pPr>
        <w:spacing w:after="0" w:line="240" w:lineRule="auto"/>
        <w:ind w:firstLine="270"/>
        <w:jc w:val="both"/>
        <w:rPr>
          <w:rFonts w:ascii="Times New Roman" w:eastAsia="Times New Roman" w:hAnsi="Times New Roman" w:cs="Times New Roman"/>
          <w:b/>
          <w:sz w:val="28"/>
          <w:szCs w:val="28"/>
          <w:u w:val="single"/>
        </w:rPr>
      </w:pPr>
    </w:p>
    <w:sectPr w:rsidR="00C236BD" w:rsidRPr="00A108A0" w:rsidSect="008D59C8">
      <w:pgSz w:w="12240" w:h="15840"/>
      <w:pgMar w:top="709" w:right="1041" w:bottom="56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745"/>
    <w:multiLevelType w:val="hybridMultilevel"/>
    <w:tmpl w:val="910616C8"/>
    <w:lvl w:ilvl="0" w:tplc="5268CB2A">
      <w:numFmt w:val="bullet"/>
      <w:lvlText w:val=""/>
      <w:lvlJc w:val="left"/>
      <w:pPr>
        <w:ind w:left="720" w:hanging="360"/>
      </w:pPr>
      <w:rPr>
        <w:rFonts w:ascii="Symbol" w:eastAsia="MS Mincho"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7685E"/>
    <w:multiLevelType w:val="hybridMultilevel"/>
    <w:tmpl w:val="CC3CC580"/>
    <w:lvl w:ilvl="0" w:tplc="693A5DF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4096F"/>
    <w:multiLevelType w:val="hybridMultilevel"/>
    <w:tmpl w:val="215ADF5A"/>
    <w:lvl w:ilvl="0" w:tplc="1574707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5B"/>
    <w:rsid w:val="0006325B"/>
    <w:rsid w:val="001032F9"/>
    <w:rsid w:val="0024100F"/>
    <w:rsid w:val="002921CA"/>
    <w:rsid w:val="00374B71"/>
    <w:rsid w:val="00391EC6"/>
    <w:rsid w:val="004112EB"/>
    <w:rsid w:val="00432F1B"/>
    <w:rsid w:val="004420DE"/>
    <w:rsid w:val="0046347A"/>
    <w:rsid w:val="005114A2"/>
    <w:rsid w:val="00511D0E"/>
    <w:rsid w:val="00524C42"/>
    <w:rsid w:val="00553E0E"/>
    <w:rsid w:val="005577DF"/>
    <w:rsid w:val="005640B3"/>
    <w:rsid w:val="005A4D6C"/>
    <w:rsid w:val="005B2449"/>
    <w:rsid w:val="00634848"/>
    <w:rsid w:val="00682DD8"/>
    <w:rsid w:val="006C17D3"/>
    <w:rsid w:val="00785DFB"/>
    <w:rsid w:val="0082098C"/>
    <w:rsid w:val="008D59C8"/>
    <w:rsid w:val="0094715D"/>
    <w:rsid w:val="009709C4"/>
    <w:rsid w:val="00981401"/>
    <w:rsid w:val="00A108A0"/>
    <w:rsid w:val="00C236BD"/>
    <w:rsid w:val="00C3167E"/>
    <w:rsid w:val="00C46B69"/>
    <w:rsid w:val="00C6054B"/>
    <w:rsid w:val="00CC605C"/>
    <w:rsid w:val="00CF3270"/>
    <w:rsid w:val="00D17BDB"/>
    <w:rsid w:val="00D755CA"/>
    <w:rsid w:val="00DA719A"/>
    <w:rsid w:val="00E30BB2"/>
    <w:rsid w:val="00E90527"/>
    <w:rsid w:val="00EA259F"/>
    <w:rsid w:val="00EA73E6"/>
    <w:rsid w:val="00F92149"/>
    <w:rsid w:val="00FC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C46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B69"/>
    <w:pPr>
      <w:ind w:left="720"/>
      <w:contextualSpacing/>
    </w:pPr>
  </w:style>
  <w:style w:type="paragraph" w:styleId="BalloonText">
    <w:name w:val="Balloon Text"/>
    <w:basedOn w:val="Normal"/>
    <w:link w:val="BalloonTextChar"/>
    <w:uiPriority w:val="99"/>
    <w:semiHidden/>
    <w:unhideWhenUsed/>
    <w:rsid w:val="0046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7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C46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B69"/>
    <w:pPr>
      <w:ind w:left="720"/>
      <w:contextualSpacing/>
    </w:pPr>
  </w:style>
  <w:style w:type="paragraph" w:styleId="BalloonText">
    <w:name w:val="Balloon Text"/>
    <w:basedOn w:val="Normal"/>
    <w:link w:val="BalloonTextChar"/>
    <w:uiPriority w:val="99"/>
    <w:semiHidden/>
    <w:unhideWhenUsed/>
    <w:rsid w:val="0046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03597">
      <w:bodyDiv w:val="1"/>
      <w:marLeft w:val="0"/>
      <w:marRight w:val="0"/>
      <w:marTop w:val="0"/>
      <w:marBottom w:val="0"/>
      <w:divBdr>
        <w:top w:val="none" w:sz="0" w:space="0" w:color="auto"/>
        <w:left w:val="none" w:sz="0" w:space="0" w:color="auto"/>
        <w:bottom w:val="none" w:sz="0" w:space="0" w:color="auto"/>
        <w:right w:val="none" w:sz="0" w:space="0" w:color="auto"/>
      </w:divBdr>
      <w:divsChild>
        <w:div w:id="100069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cp:lastPrinted>2022-05-18T07:10:00Z</cp:lastPrinted>
  <dcterms:created xsi:type="dcterms:W3CDTF">2022-06-02T07:54:00Z</dcterms:created>
  <dcterms:modified xsi:type="dcterms:W3CDTF">2022-06-02T07:54:00Z</dcterms:modified>
</cp:coreProperties>
</file>