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C1" w:rsidRPr="002141C1" w:rsidRDefault="002141C1" w:rsidP="002141C1">
      <w:pPr>
        <w:pStyle w:val="NormalWeb"/>
        <w:spacing w:before="0" w:beforeAutospacing="0" w:after="135" w:afterAutospacing="0"/>
        <w:jc w:val="center"/>
        <w:rPr>
          <w:b/>
          <w:color w:val="00264D"/>
          <w:sz w:val="32"/>
          <w:szCs w:val="27"/>
        </w:rPr>
      </w:pPr>
      <w:proofErr w:type="spellStart"/>
      <w:r w:rsidRPr="002141C1">
        <w:rPr>
          <w:b/>
          <w:color w:val="00264D"/>
          <w:sz w:val="32"/>
          <w:szCs w:val="27"/>
        </w:rPr>
        <w:t>Bài</w:t>
      </w:r>
      <w:proofErr w:type="spellEnd"/>
      <w:r w:rsidRPr="002141C1">
        <w:rPr>
          <w:b/>
          <w:color w:val="00264D"/>
          <w:sz w:val="32"/>
          <w:szCs w:val="27"/>
        </w:rPr>
        <w:t xml:space="preserve"> </w:t>
      </w:r>
      <w:proofErr w:type="spellStart"/>
      <w:r w:rsidRPr="002141C1">
        <w:rPr>
          <w:b/>
          <w:color w:val="00264D"/>
          <w:sz w:val="32"/>
          <w:szCs w:val="27"/>
        </w:rPr>
        <w:t>thơ</w:t>
      </w:r>
      <w:proofErr w:type="spellEnd"/>
      <w:r w:rsidRPr="002141C1">
        <w:rPr>
          <w:b/>
          <w:color w:val="00264D"/>
          <w:sz w:val="32"/>
          <w:szCs w:val="27"/>
        </w:rPr>
        <w:t xml:space="preserve">:  </w:t>
      </w:r>
      <w:proofErr w:type="spellStart"/>
      <w:r w:rsidRPr="002141C1">
        <w:rPr>
          <w:b/>
          <w:color w:val="00264D"/>
          <w:sz w:val="32"/>
          <w:szCs w:val="27"/>
        </w:rPr>
        <w:t>Đảo</w:t>
      </w:r>
      <w:proofErr w:type="spellEnd"/>
    </w:p>
    <w:p w:rsidR="002141C1" w:rsidRDefault="002141C1" w:rsidP="002141C1">
      <w:pPr>
        <w:pStyle w:val="NormalWeb"/>
        <w:spacing w:before="0" w:beforeAutospacing="0" w:after="135" w:afterAutospacing="0"/>
        <w:jc w:val="center"/>
        <w:rPr>
          <w:color w:val="00264D"/>
          <w:sz w:val="28"/>
          <w:szCs w:val="27"/>
        </w:rPr>
      </w:pPr>
      <w:proofErr w:type="spellStart"/>
      <w:r w:rsidRPr="002141C1">
        <w:rPr>
          <w:color w:val="00264D"/>
          <w:sz w:val="28"/>
          <w:szCs w:val="27"/>
        </w:rPr>
        <w:t>Những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đảo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mù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khơi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ai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viếng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thăm</w:t>
      </w:r>
      <w:proofErr w:type="spellEnd"/>
      <w:r w:rsidRPr="002141C1">
        <w:rPr>
          <w:color w:val="00264D"/>
          <w:sz w:val="28"/>
          <w:szCs w:val="27"/>
        </w:rPr>
        <w:t>!</w:t>
      </w:r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Chim</w:t>
      </w:r>
      <w:proofErr w:type="spellEnd"/>
      <w:r w:rsidRPr="002141C1">
        <w:rPr>
          <w:color w:val="00264D"/>
          <w:sz w:val="28"/>
          <w:szCs w:val="27"/>
        </w:rPr>
        <w:t xml:space="preserve"> con </w:t>
      </w:r>
      <w:proofErr w:type="spellStart"/>
      <w:r w:rsidRPr="002141C1">
        <w:rPr>
          <w:color w:val="00264D"/>
          <w:sz w:val="28"/>
          <w:szCs w:val="27"/>
        </w:rPr>
        <w:t>mòn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mỏi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cánh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giam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cầm</w:t>
      </w:r>
      <w:proofErr w:type="spellEnd"/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Rêu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vàng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nở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gượng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đôi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hoa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gió</w:t>
      </w:r>
      <w:proofErr w:type="spellEnd"/>
      <w:proofErr w:type="gramStart"/>
      <w:r w:rsidRPr="002141C1">
        <w:rPr>
          <w:color w:val="00264D"/>
          <w:sz w:val="28"/>
          <w:szCs w:val="27"/>
        </w:rPr>
        <w:t>,</w:t>
      </w:r>
      <w:proofErr w:type="gramEnd"/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Không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hạt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phương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xa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đến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gởi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mầm</w:t>
      </w:r>
      <w:proofErr w:type="spellEnd"/>
      <w:r w:rsidRPr="002141C1">
        <w:rPr>
          <w:color w:val="00264D"/>
          <w:sz w:val="28"/>
          <w:szCs w:val="27"/>
        </w:rPr>
        <w:br/>
      </w:r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Chỉ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có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nghìn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năm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triều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sóng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động</w:t>
      </w:r>
      <w:proofErr w:type="spellEnd"/>
      <w:r w:rsidRPr="002141C1">
        <w:rPr>
          <w:color w:val="00264D"/>
          <w:sz w:val="28"/>
          <w:szCs w:val="27"/>
        </w:rPr>
        <w:br/>
        <w:t xml:space="preserve">Mai </w:t>
      </w:r>
      <w:proofErr w:type="spellStart"/>
      <w:r w:rsidRPr="002141C1">
        <w:rPr>
          <w:color w:val="00264D"/>
          <w:sz w:val="28"/>
          <w:szCs w:val="27"/>
        </w:rPr>
        <w:t>chiều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trải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lại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nếp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vô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biên</w:t>
      </w:r>
      <w:proofErr w:type="spellEnd"/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Mây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phiêu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lưu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cũng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không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ngừng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bóng</w:t>
      </w:r>
      <w:proofErr w:type="spellEnd"/>
      <w:r w:rsidRPr="002141C1">
        <w:rPr>
          <w:color w:val="00264D"/>
          <w:sz w:val="28"/>
          <w:szCs w:val="27"/>
        </w:rPr>
        <w:t>,</w:t>
      </w:r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Cát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nổi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đòi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cơn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trận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tủi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phiền</w:t>
      </w:r>
      <w:proofErr w:type="spellEnd"/>
      <w:r w:rsidRPr="002141C1">
        <w:rPr>
          <w:color w:val="00264D"/>
          <w:sz w:val="28"/>
          <w:szCs w:val="27"/>
        </w:rPr>
        <w:t>.</w:t>
      </w:r>
      <w:r w:rsidRPr="002141C1">
        <w:rPr>
          <w:color w:val="00264D"/>
          <w:sz w:val="28"/>
          <w:szCs w:val="27"/>
        </w:rPr>
        <w:br/>
      </w:r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Tôi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nhớ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bân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quơ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những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chiếc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hồn</w:t>
      </w:r>
      <w:proofErr w:type="spellEnd"/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Muôn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trùng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biển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rộng</w:t>
      </w:r>
      <w:proofErr w:type="spellEnd"/>
      <w:r w:rsidRPr="002141C1">
        <w:rPr>
          <w:color w:val="00264D"/>
          <w:sz w:val="28"/>
          <w:szCs w:val="27"/>
        </w:rPr>
        <w:t xml:space="preserve">, </w:t>
      </w:r>
      <w:proofErr w:type="spellStart"/>
      <w:r w:rsidRPr="002141C1">
        <w:rPr>
          <w:color w:val="00264D"/>
          <w:sz w:val="28"/>
          <w:szCs w:val="27"/>
        </w:rPr>
        <w:t>đảo</w:t>
      </w:r>
      <w:proofErr w:type="spellEnd"/>
      <w:r w:rsidRPr="002141C1">
        <w:rPr>
          <w:color w:val="00264D"/>
          <w:sz w:val="28"/>
          <w:szCs w:val="27"/>
        </w:rPr>
        <w:t xml:space="preserve"> con </w:t>
      </w:r>
      <w:proofErr w:type="spellStart"/>
      <w:r w:rsidRPr="002141C1">
        <w:rPr>
          <w:color w:val="00264D"/>
          <w:sz w:val="28"/>
          <w:szCs w:val="27"/>
        </w:rPr>
        <w:t>con</w:t>
      </w:r>
      <w:proofErr w:type="spellEnd"/>
      <w:r w:rsidRPr="002141C1">
        <w:rPr>
          <w:color w:val="00264D"/>
          <w:sz w:val="28"/>
          <w:szCs w:val="27"/>
        </w:rPr>
        <w:t>.</w:t>
      </w:r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Thuyền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không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giao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nối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đây</w:t>
      </w:r>
      <w:proofErr w:type="spellEnd"/>
      <w:r w:rsidRPr="002141C1">
        <w:rPr>
          <w:color w:val="00264D"/>
          <w:sz w:val="28"/>
          <w:szCs w:val="27"/>
        </w:rPr>
        <w:t xml:space="preserve"> qua </w:t>
      </w:r>
      <w:proofErr w:type="spellStart"/>
      <w:r w:rsidRPr="002141C1">
        <w:rPr>
          <w:color w:val="00264D"/>
          <w:sz w:val="28"/>
          <w:szCs w:val="27"/>
        </w:rPr>
        <w:t>đó</w:t>
      </w:r>
      <w:proofErr w:type="spellEnd"/>
      <w:proofErr w:type="gramStart"/>
      <w:r w:rsidRPr="002141C1">
        <w:rPr>
          <w:color w:val="00264D"/>
          <w:sz w:val="28"/>
          <w:szCs w:val="27"/>
        </w:rPr>
        <w:t>,</w:t>
      </w:r>
      <w:proofErr w:type="gramEnd"/>
      <w:r w:rsidRPr="002141C1">
        <w:rPr>
          <w:color w:val="00264D"/>
          <w:sz w:val="28"/>
          <w:szCs w:val="27"/>
        </w:rPr>
        <w:br/>
      </w:r>
      <w:proofErr w:type="spellStart"/>
      <w:r w:rsidRPr="002141C1">
        <w:rPr>
          <w:color w:val="00264D"/>
          <w:sz w:val="28"/>
          <w:szCs w:val="27"/>
        </w:rPr>
        <w:t>Vạn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thuở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chờ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mong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một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cánh</w:t>
      </w:r>
      <w:proofErr w:type="spellEnd"/>
      <w:r w:rsidRPr="002141C1">
        <w:rPr>
          <w:color w:val="00264D"/>
          <w:sz w:val="28"/>
          <w:szCs w:val="27"/>
        </w:rPr>
        <w:t xml:space="preserve"> </w:t>
      </w:r>
      <w:proofErr w:type="spellStart"/>
      <w:r w:rsidRPr="002141C1">
        <w:rPr>
          <w:color w:val="00264D"/>
          <w:sz w:val="28"/>
          <w:szCs w:val="27"/>
        </w:rPr>
        <w:t>buồm</w:t>
      </w:r>
      <w:proofErr w:type="spellEnd"/>
      <w:r w:rsidRPr="002141C1">
        <w:rPr>
          <w:color w:val="00264D"/>
          <w:sz w:val="28"/>
          <w:szCs w:val="27"/>
        </w:rPr>
        <w:t>.</w:t>
      </w:r>
    </w:p>
    <w:p w:rsidR="002141C1" w:rsidRPr="002141C1" w:rsidRDefault="002141C1" w:rsidP="002141C1">
      <w:pPr>
        <w:pStyle w:val="NormalWeb"/>
        <w:spacing w:before="0" w:beforeAutospacing="0" w:after="135" w:afterAutospacing="0"/>
        <w:jc w:val="right"/>
        <w:rPr>
          <w:b/>
          <w:i/>
          <w:color w:val="00264D"/>
          <w:sz w:val="28"/>
          <w:szCs w:val="27"/>
        </w:rPr>
      </w:pPr>
      <w:bookmarkStart w:id="0" w:name="_GoBack"/>
      <w:proofErr w:type="spellStart"/>
      <w:r w:rsidRPr="002141C1">
        <w:rPr>
          <w:b/>
          <w:i/>
          <w:color w:val="00264D"/>
          <w:sz w:val="28"/>
          <w:szCs w:val="27"/>
        </w:rPr>
        <w:t>Huy</w:t>
      </w:r>
      <w:proofErr w:type="spellEnd"/>
      <w:r w:rsidRPr="002141C1">
        <w:rPr>
          <w:b/>
          <w:i/>
          <w:color w:val="00264D"/>
          <w:sz w:val="28"/>
          <w:szCs w:val="27"/>
        </w:rPr>
        <w:t xml:space="preserve"> </w:t>
      </w:r>
      <w:proofErr w:type="spellStart"/>
      <w:r w:rsidRPr="002141C1">
        <w:rPr>
          <w:b/>
          <w:i/>
          <w:color w:val="00264D"/>
          <w:sz w:val="28"/>
          <w:szCs w:val="27"/>
        </w:rPr>
        <w:t>Cận</w:t>
      </w:r>
      <w:proofErr w:type="spellEnd"/>
    </w:p>
    <w:bookmarkEnd w:id="0"/>
    <w:p w:rsidR="005E05F8" w:rsidRPr="002141C1" w:rsidRDefault="005E05F8" w:rsidP="002141C1">
      <w:pPr>
        <w:jc w:val="center"/>
        <w:rPr>
          <w:rFonts w:ascii="Times New Roman" w:hAnsi="Times New Roman" w:cs="Times New Roman"/>
          <w:sz w:val="24"/>
        </w:rPr>
      </w:pPr>
    </w:p>
    <w:sectPr w:rsidR="005E05F8" w:rsidRPr="0021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C1"/>
    <w:rsid w:val="002141C1"/>
    <w:rsid w:val="005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DA22E-C5F4-4E61-AD5B-C8F9531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hongnhungpl2020@outlook.com</dc:creator>
  <cp:keywords/>
  <dc:description/>
  <cp:lastModifiedBy>hongnhungpl2020@outlook.com</cp:lastModifiedBy>
  <cp:revision>1</cp:revision>
  <dcterms:created xsi:type="dcterms:W3CDTF">2020-05-25T13:43:00Z</dcterms:created>
  <dcterms:modified xsi:type="dcterms:W3CDTF">2020-05-25T13:45:00Z</dcterms:modified>
</cp:coreProperties>
</file>