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D44" w:rsidRPr="00C00D44" w:rsidRDefault="00C00D44" w:rsidP="00C00D44">
      <w:pPr>
        <w:spacing w:after="0" w:line="240" w:lineRule="auto"/>
        <w:rPr>
          <w:rFonts w:eastAsia="Calibri" w:cs="Times New Roman"/>
          <w:szCs w:val="26"/>
        </w:rPr>
      </w:pPr>
      <w:r w:rsidRPr="00C00D44">
        <w:rPr>
          <w:rFonts w:eastAsia="Calibri" w:cs="Times New Roman"/>
          <w:szCs w:val="26"/>
        </w:rPr>
        <w:t>Nếu lấy cùng số mol hai kim loạ</w:t>
      </w:r>
      <w:r>
        <w:rPr>
          <w:rFonts w:eastAsia="Calibri" w:cs="Times New Roman"/>
          <w:szCs w:val="26"/>
        </w:rPr>
        <w:t>i nhôm và kẽm</w:t>
      </w:r>
      <w:r w:rsidRPr="00C00D44">
        <w:rPr>
          <w:rFonts w:eastAsia="Calibri" w:cs="Times New Roman"/>
          <w:szCs w:val="26"/>
        </w:rPr>
        <w:t>, lần lượt cho tác dụng với dung dịch axit HCl dư thì thể tích H</w:t>
      </w:r>
      <w:r w:rsidRPr="00C00D44">
        <w:rPr>
          <w:rFonts w:eastAsia="Calibri" w:cs="Times New Roman"/>
          <w:szCs w:val="26"/>
          <w:vertAlign w:val="subscript"/>
        </w:rPr>
        <w:t>2</w:t>
      </w:r>
      <w:r w:rsidRPr="00C00D44">
        <w:rPr>
          <w:rFonts w:eastAsia="Calibri" w:cs="Times New Roman"/>
          <w:szCs w:val="26"/>
        </w:rPr>
        <w:t xml:space="preserve"> (đktc) thu được từ kim loại nào lớn hơn?</w:t>
      </w:r>
    </w:p>
    <w:p w:rsidR="00C00D44" w:rsidRDefault="00C00D44" w:rsidP="00C00D44">
      <w:pPr>
        <w:spacing w:after="0" w:line="324" w:lineRule="auto"/>
        <w:contextualSpacing/>
        <w:jc w:val="both"/>
        <w:rPr>
          <w:rFonts w:eastAsia="Calibri" w:cs="Times New Roman"/>
          <w:szCs w:val="26"/>
        </w:rPr>
      </w:pPr>
      <w:r w:rsidRPr="00C00D44">
        <w:rPr>
          <w:rFonts w:eastAsia="Calibri" w:cs="Times New Roman"/>
          <w:szCs w:val="26"/>
          <w:u w:val="single"/>
        </w:rPr>
        <w:t>A.</w:t>
      </w:r>
      <w:r w:rsidRPr="00C00D44">
        <w:rPr>
          <w:rFonts w:eastAsia="Calibri" w:cs="Times New Roman"/>
          <w:szCs w:val="26"/>
        </w:rPr>
        <w:t xml:space="preserve"> Al    </w:t>
      </w:r>
      <w:r w:rsidRPr="00C00D44">
        <w:rPr>
          <w:rFonts w:eastAsia="Calibri" w:cs="Times New Roman"/>
          <w:szCs w:val="26"/>
        </w:rPr>
        <w:tab/>
        <w:t xml:space="preserve">                       </w:t>
      </w:r>
    </w:p>
    <w:p w:rsidR="00C00D44" w:rsidRDefault="00C00D44" w:rsidP="00C00D44">
      <w:pPr>
        <w:spacing w:after="0" w:line="324" w:lineRule="auto"/>
        <w:contextualSpacing/>
        <w:jc w:val="both"/>
        <w:rPr>
          <w:rFonts w:eastAsia="Calibri" w:cs="Times New Roman"/>
          <w:szCs w:val="26"/>
        </w:rPr>
      </w:pPr>
      <w:r>
        <w:rPr>
          <w:rFonts w:eastAsia="Calibri" w:cs="Times New Roman"/>
          <w:szCs w:val="26"/>
        </w:rPr>
        <w:t>B. Zn</w:t>
      </w:r>
      <w:r w:rsidRPr="00C00D44">
        <w:rPr>
          <w:rFonts w:eastAsia="Calibri" w:cs="Times New Roman"/>
          <w:szCs w:val="26"/>
        </w:rPr>
        <w:t xml:space="preserve">  </w:t>
      </w:r>
      <w:r w:rsidRPr="00C00D44">
        <w:rPr>
          <w:rFonts w:eastAsia="Calibri" w:cs="Times New Roman"/>
          <w:szCs w:val="26"/>
        </w:rPr>
        <w:tab/>
        <w:t xml:space="preserve">           </w:t>
      </w:r>
    </w:p>
    <w:p w:rsidR="00C00D44" w:rsidRDefault="00C00D44" w:rsidP="00C00D44">
      <w:pPr>
        <w:spacing w:after="0" w:line="324" w:lineRule="auto"/>
        <w:contextualSpacing/>
        <w:jc w:val="both"/>
        <w:rPr>
          <w:rFonts w:eastAsia="Calibri" w:cs="Times New Roman"/>
          <w:szCs w:val="26"/>
        </w:rPr>
      </w:pPr>
      <w:r w:rsidRPr="00C00D44">
        <w:rPr>
          <w:rFonts w:eastAsia="Calibri" w:cs="Times New Roman"/>
          <w:szCs w:val="26"/>
        </w:rPr>
        <w:t xml:space="preserve">C. Đều bằng nhau            </w:t>
      </w:r>
    </w:p>
    <w:p w:rsidR="009C6FEC" w:rsidRPr="00B23848" w:rsidRDefault="00C00D44" w:rsidP="00C00D44">
      <w:pPr>
        <w:spacing w:after="0" w:line="324" w:lineRule="auto"/>
        <w:contextualSpacing/>
        <w:jc w:val="both"/>
        <w:rPr>
          <w:rFonts w:cs="Times New Roman"/>
          <w:szCs w:val="26"/>
        </w:rPr>
      </w:pPr>
      <w:r w:rsidRPr="00C00D44">
        <w:rPr>
          <w:rFonts w:eastAsia="Calibri" w:cs="Times New Roman"/>
          <w:szCs w:val="26"/>
        </w:rPr>
        <w:t xml:space="preserve">D. Không xác định được    </w:t>
      </w:r>
    </w:p>
    <w:p w:rsidR="00E877A6" w:rsidRPr="00E877A6" w:rsidRDefault="00E877A6" w:rsidP="00E877A6">
      <w:pPr>
        <w:spacing w:after="0" w:line="360" w:lineRule="auto"/>
        <w:jc w:val="both"/>
        <w:rPr>
          <w:rFonts w:eastAsia="Times New Roman" w:cs="Times New Roman"/>
          <w:szCs w:val="26"/>
        </w:rPr>
      </w:pPr>
      <w:r w:rsidRPr="00E877A6">
        <w:rPr>
          <w:rFonts w:eastAsia="Times New Roman" w:cs="Times New Roman"/>
          <w:szCs w:val="26"/>
        </w:rPr>
        <w:t>[&lt;br&gt;]</w:t>
      </w:r>
    </w:p>
    <w:p w:rsidR="00C00D44" w:rsidRPr="00C00D44" w:rsidRDefault="00C00D44" w:rsidP="00C00D44">
      <w:pPr>
        <w:spacing w:after="0" w:line="240" w:lineRule="auto"/>
        <w:rPr>
          <w:rFonts w:eastAsia="Calibri" w:cs="Times New Roman"/>
          <w:szCs w:val="26"/>
        </w:rPr>
      </w:pPr>
      <w:r w:rsidRPr="00C00D44">
        <w:rPr>
          <w:rFonts w:eastAsia="Calibri" w:cs="Times New Roman"/>
          <w:szCs w:val="26"/>
        </w:rPr>
        <w:t>Bạn A đã làm lẫn các bột kim loại Ag, Cu, Fe vào nhau. Em hãy giúp bạn A chọn dung dịch thích hợp sau đây để thu được Ag tinh khiết?</w:t>
      </w:r>
    </w:p>
    <w:p w:rsidR="00C00D44" w:rsidRDefault="00C00D44" w:rsidP="00C00D44">
      <w:pPr>
        <w:spacing w:after="0" w:line="240" w:lineRule="auto"/>
        <w:rPr>
          <w:rFonts w:eastAsia="Calibri" w:cs="Times New Roman"/>
          <w:szCs w:val="26"/>
        </w:rPr>
      </w:pPr>
      <w:r w:rsidRPr="00C00D44">
        <w:rPr>
          <w:rFonts w:eastAsia="Calibri" w:cs="Times New Roman"/>
          <w:szCs w:val="26"/>
          <w:u w:val="single"/>
        </w:rPr>
        <w:t>A.</w:t>
      </w:r>
      <w:r w:rsidRPr="00C00D44">
        <w:rPr>
          <w:rFonts w:eastAsia="Calibri" w:cs="Times New Roman"/>
          <w:szCs w:val="26"/>
        </w:rPr>
        <w:t xml:space="preserve"> Dung dịch AgNO</w:t>
      </w:r>
      <w:r w:rsidRPr="00C00D44">
        <w:rPr>
          <w:rFonts w:eastAsia="Calibri" w:cs="Times New Roman"/>
          <w:szCs w:val="26"/>
          <w:vertAlign w:val="subscript"/>
        </w:rPr>
        <w:t>3</w:t>
      </w:r>
      <w:r>
        <w:rPr>
          <w:rFonts w:eastAsia="Calibri" w:cs="Times New Roman"/>
          <w:szCs w:val="26"/>
          <w:vertAlign w:val="subscript"/>
        </w:rPr>
        <w:t xml:space="preserve"> </w:t>
      </w:r>
      <w:r>
        <w:rPr>
          <w:rFonts w:eastAsia="Calibri" w:cs="Times New Roman"/>
          <w:szCs w:val="26"/>
        </w:rPr>
        <w:t>dư</w:t>
      </w:r>
      <w:r w:rsidRPr="00C00D44">
        <w:rPr>
          <w:rFonts w:eastAsia="Calibri" w:cs="Times New Roman"/>
          <w:szCs w:val="26"/>
        </w:rPr>
        <w:t xml:space="preserve">    </w:t>
      </w:r>
      <w:r w:rsidRPr="00C00D44">
        <w:rPr>
          <w:rFonts w:eastAsia="Calibri" w:cs="Times New Roman"/>
          <w:szCs w:val="26"/>
        </w:rPr>
        <w:tab/>
      </w:r>
      <w:r w:rsidRPr="00C00D44">
        <w:rPr>
          <w:rFonts w:eastAsia="Calibri" w:cs="Times New Roman"/>
          <w:szCs w:val="26"/>
        </w:rPr>
        <w:tab/>
        <w:t xml:space="preserve">           </w:t>
      </w:r>
    </w:p>
    <w:p w:rsidR="00C00D44" w:rsidRPr="00C00D44" w:rsidRDefault="00C00D44" w:rsidP="00C00D44">
      <w:pPr>
        <w:spacing w:after="0" w:line="240" w:lineRule="auto"/>
        <w:rPr>
          <w:rFonts w:eastAsia="Calibri" w:cs="Times New Roman"/>
          <w:szCs w:val="26"/>
        </w:rPr>
      </w:pPr>
      <w:r w:rsidRPr="00C00D44">
        <w:rPr>
          <w:rFonts w:eastAsia="Calibri" w:cs="Times New Roman"/>
          <w:szCs w:val="26"/>
        </w:rPr>
        <w:t>B. Dung dịch H</w:t>
      </w:r>
      <w:r w:rsidRPr="00C00D44">
        <w:rPr>
          <w:rFonts w:eastAsia="Calibri" w:cs="Times New Roman"/>
          <w:szCs w:val="26"/>
          <w:vertAlign w:val="subscript"/>
        </w:rPr>
        <w:t>2</w:t>
      </w:r>
      <w:r w:rsidRPr="00C00D44">
        <w:rPr>
          <w:rFonts w:eastAsia="Calibri" w:cs="Times New Roman"/>
          <w:szCs w:val="26"/>
        </w:rPr>
        <w:t>SO</w:t>
      </w:r>
      <w:r w:rsidRPr="00C00D44">
        <w:rPr>
          <w:rFonts w:eastAsia="Calibri" w:cs="Times New Roman"/>
          <w:szCs w:val="26"/>
          <w:vertAlign w:val="subscript"/>
        </w:rPr>
        <w:t>4</w:t>
      </w:r>
      <w:r w:rsidRPr="00C00D44">
        <w:rPr>
          <w:rFonts w:eastAsia="Calibri" w:cs="Times New Roman"/>
          <w:szCs w:val="26"/>
        </w:rPr>
        <w:t xml:space="preserve"> loãng  </w:t>
      </w:r>
      <w:r>
        <w:rPr>
          <w:rFonts w:eastAsia="Calibri" w:cs="Times New Roman"/>
          <w:szCs w:val="26"/>
        </w:rPr>
        <w:t>dư</w:t>
      </w:r>
    </w:p>
    <w:p w:rsidR="00C00D44" w:rsidRDefault="00C00D44" w:rsidP="00C00D44">
      <w:pPr>
        <w:spacing w:after="0" w:line="240" w:lineRule="auto"/>
        <w:jc w:val="both"/>
        <w:rPr>
          <w:rFonts w:eastAsia="Calibri" w:cs="Times New Roman"/>
          <w:szCs w:val="26"/>
        </w:rPr>
      </w:pPr>
      <w:r w:rsidRPr="00C00D44">
        <w:rPr>
          <w:rFonts w:eastAsia="Calibri" w:cs="Times New Roman"/>
          <w:szCs w:val="26"/>
        </w:rPr>
        <w:t>C. Dung dịch Fe(NO</w:t>
      </w:r>
      <w:r w:rsidRPr="00C00D44">
        <w:rPr>
          <w:rFonts w:eastAsia="Calibri" w:cs="Times New Roman"/>
          <w:szCs w:val="26"/>
          <w:vertAlign w:val="subscript"/>
        </w:rPr>
        <w:t>3</w:t>
      </w:r>
      <w:r w:rsidRPr="00C00D44">
        <w:rPr>
          <w:rFonts w:eastAsia="Calibri" w:cs="Times New Roman"/>
          <w:szCs w:val="26"/>
        </w:rPr>
        <w:t>)</w:t>
      </w:r>
      <w:r w:rsidRPr="00C00D44">
        <w:rPr>
          <w:rFonts w:eastAsia="Calibri" w:cs="Times New Roman"/>
          <w:szCs w:val="26"/>
          <w:vertAlign w:val="subscript"/>
        </w:rPr>
        <w:t>2</w:t>
      </w:r>
      <w:r>
        <w:rPr>
          <w:rFonts w:eastAsia="Calibri" w:cs="Times New Roman"/>
          <w:szCs w:val="26"/>
        </w:rPr>
        <w:t xml:space="preserve"> dư</w:t>
      </w:r>
      <w:r w:rsidRPr="00C00D44">
        <w:rPr>
          <w:rFonts w:eastAsia="Calibri" w:cs="Times New Roman"/>
          <w:szCs w:val="26"/>
        </w:rPr>
        <w:tab/>
      </w:r>
      <w:r w:rsidRPr="00C00D44">
        <w:rPr>
          <w:rFonts w:eastAsia="Calibri" w:cs="Times New Roman"/>
          <w:szCs w:val="26"/>
        </w:rPr>
        <w:tab/>
      </w:r>
      <w:r w:rsidRPr="00C00D44">
        <w:rPr>
          <w:rFonts w:eastAsia="Calibri" w:cs="Times New Roman"/>
          <w:szCs w:val="26"/>
        </w:rPr>
        <w:tab/>
      </w:r>
    </w:p>
    <w:p w:rsidR="009C6FEC" w:rsidRPr="00B23848" w:rsidRDefault="00C00D44" w:rsidP="00C00D44">
      <w:pPr>
        <w:spacing w:after="0" w:line="240" w:lineRule="auto"/>
        <w:jc w:val="both"/>
        <w:rPr>
          <w:rFonts w:eastAsia="Times New Roman" w:cs="Times New Roman"/>
          <w:szCs w:val="26"/>
        </w:rPr>
      </w:pPr>
      <w:r w:rsidRPr="00C00D44">
        <w:rPr>
          <w:rFonts w:eastAsia="Calibri" w:cs="Times New Roman"/>
          <w:szCs w:val="26"/>
        </w:rPr>
        <w:t>D. Dung dịch NaOH</w:t>
      </w:r>
      <w:r>
        <w:rPr>
          <w:rFonts w:eastAsia="Calibri" w:cs="Times New Roman"/>
          <w:szCs w:val="26"/>
        </w:rPr>
        <w:t xml:space="preserve"> dư</w:t>
      </w:r>
    </w:p>
    <w:p w:rsidR="00E877A6" w:rsidRPr="00E877A6" w:rsidRDefault="00E877A6" w:rsidP="00E877A6">
      <w:pPr>
        <w:spacing w:after="0" w:line="360" w:lineRule="auto"/>
        <w:jc w:val="both"/>
        <w:rPr>
          <w:rFonts w:eastAsia="Times New Roman" w:cs="Times New Roman"/>
          <w:szCs w:val="26"/>
        </w:rPr>
      </w:pPr>
      <w:r w:rsidRPr="00E877A6">
        <w:rPr>
          <w:rFonts w:eastAsia="Times New Roman" w:cs="Times New Roman"/>
          <w:szCs w:val="26"/>
        </w:rPr>
        <w:t>[&lt;br&gt;]</w:t>
      </w:r>
    </w:p>
    <w:p w:rsidR="00C00D44" w:rsidRPr="00C00D44" w:rsidRDefault="00C00D44" w:rsidP="00C00D44">
      <w:pPr>
        <w:spacing w:after="0" w:line="240" w:lineRule="auto"/>
        <w:rPr>
          <w:rFonts w:eastAsia="Times New Roman" w:cs="Times New Roman"/>
          <w:szCs w:val="26"/>
        </w:rPr>
      </w:pPr>
      <w:r w:rsidRPr="00C00D44">
        <w:rPr>
          <w:rFonts w:eastAsia="Times New Roman" w:cs="Times New Roman"/>
          <w:szCs w:val="26"/>
        </w:rPr>
        <w:t>Dãy các kim loại nào sau đây được sắp xếp đúng theo chiều hoạt động hoá học tăng dần?</w:t>
      </w:r>
    </w:p>
    <w:p w:rsidR="00C00D44" w:rsidRDefault="00C00D44" w:rsidP="00C00D44">
      <w:pPr>
        <w:spacing w:after="0" w:line="240" w:lineRule="auto"/>
        <w:rPr>
          <w:rFonts w:eastAsia="Times New Roman" w:cs="Times New Roman"/>
          <w:szCs w:val="26"/>
          <w:lang w:val="es-PY"/>
        </w:rPr>
      </w:pPr>
      <w:r w:rsidRPr="00C00D44">
        <w:rPr>
          <w:rFonts w:eastAsia="Times New Roman" w:cs="Times New Roman"/>
          <w:szCs w:val="26"/>
          <w:lang w:val="es-PY"/>
        </w:rPr>
        <w:t>A. K,</w:t>
      </w:r>
      <w:r>
        <w:rPr>
          <w:rFonts w:eastAsia="Times New Roman" w:cs="Times New Roman"/>
          <w:szCs w:val="26"/>
          <w:lang w:val="es-PY"/>
        </w:rPr>
        <w:t xml:space="preserve"> </w:t>
      </w:r>
      <w:r w:rsidRPr="00C00D44">
        <w:rPr>
          <w:rFonts w:eastAsia="Times New Roman" w:cs="Times New Roman"/>
          <w:szCs w:val="26"/>
          <w:lang w:val="es-PY"/>
        </w:rPr>
        <w:t>Mg,</w:t>
      </w:r>
      <w:r>
        <w:rPr>
          <w:rFonts w:eastAsia="Times New Roman" w:cs="Times New Roman"/>
          <w:szCs w:val="26"/>
          <w:lang w:val="es-PY"/>
        </w:rPr>
        <w:t xml:space="preserve"> </w:t>
      </w:r>
      <w:r w:rsidRPr="00C00D44">
        <w:rPr>
          <w:rFonts w:eastAsia="Times New Roman" w:cs="Times New Roman"/>
          <w:szCs w:val="26"/>
          <w:lang w:val="es-PY"/>
        </w:rPr>
        <w:t>Cu,</w:t>
      </w:r>
      <w:r>
        <w:rPr>
          <w:rFonts w:eastAsia="Times New Roman" w:cs="Times New Roman"/>
          <w:szCs w:val="26"/>
          <w:lang w:val="es-PY"/>
        </w:rPr>
        <w:t xml:space="preserve"> </w:t>
      </w:r>
      <w:r w:rsidRPr="00C00D44">
        <w:rPr>
          <w:rFonts w:eastAsia="Times New Roman" w:cs="Times New Roman"/>
          <w:szCs w:val="26"/>
          <w:lang w:val="es-PY"/>
        </w:rPr>
        <w:t>Al,</w:t>
      </w:r>
      <w:r>
        <w:rPr>
          <w:rFonts w:eastAsia="Times New Roman" w:cs="Times New Roman"/>
          <w:szCs w:val="26"/>
          <w:lang w:val="es-PY"/>
        </w:rPr>
        <w:t xml:space="preserve"> </w:t>
      </w:r>
      <w:r w:rsidRPr="00C00D44">
        <w:rPr>
          <w:rFonts w:eastAsia="Times New Roman" w:cs="Times New Roman"/>
          <w:szCs w:val="26"/>
          <w:lang w:val="es-PY"/>
        </w:rPr>
        <w:t xml:space="preserve">Zn                                              </w:t>
      </w:r>
      <w:r>
        <w:rPr>
          <w:rFonts w:eastAsia="Times New Roman" w:cs="Times New Roman"/>
          <w:szCs w:val="26"/>
          <w:lang w:val="es-PY"/>
        </w:rPr>
        <w:t>\</w:t>
      </w:r>
    </w:p>
    <w:p w:rsidR="00C00D44" w:rsidRPr="00C00D44" w:rsidRDefault="00C00D44" w:rsidP="00C00D44">
      <w:pPr>
        <w:spacing w:after="0" w:line="240" w:lineRule="auto"/>
        <w:rPr>
          <w:rFonts w:eastAsia="Times New Roman" w:cs="Times New Roman"/>
          <w:szCs w:val="26"/>
          <w:lang w:val="es-PY"/>
        </w:rPr>
      </w:pPr>
      <w:r w:rsidRPr="00C00D44">
        <w:rPr>
          <w:rFonts w:eastAsia="Times New Roman" w:cs="Times New Roman"/>
          <w:szCs w:val="26"/>
          <w:lang w:val="es-PY"/>
        </w:rPr>
        <w:t>B. Cu, K, Mg, Al, Zn</w:t>
      </w:r>
    </w:p>
    <w:p w:rsidR="00C00D44" w:rsidRDefault="00C00D44" w:rsidP="00C00D44">
      <w:pPr>
        <w:spacing w:after="0" w:line="240" w:lineRule="auto"/>
        <w:rPr>
          <w:rFonts w:eastAsia="Times New Roman" w:cs="Times New Roman"/>
          <w:szCs w:val="26"/>
          <w:lang w:val="es-PY"/>
        </w:rPr>
      </w:pPr>
      <w:r w:rsidRPr="00C00D44">
        <w:rPr>
          <w:rFonts w:eastAsia="Times New Roman" w:cs="Times New Roman"/>
          <w:szCs w:val="26"/>
          <w:u w:val="single"/>
          <w:lang w:val="es-PY"/>
        </w:rPr>
        <w:t>C.</w:t>
      </w:r>
      <w:r w:rsidRPr="00C00D44">
        <w:rPr>
          <w:rFonts w:eastAsia="Times New Roman" w:cs="Times New Roman"/>
          <w:szCs w:val="26"/>
          <w:lang w:val="es-PY"/>
        </w:rPr>
        <w:t xml:space="preserve"> Cu,</w:t>
      </w:r>
      <w:r>
        <w:rPr>
          <w:rFonts w:eastAsia="Times New Roman" w:cs="Times New Roman"/>
          <w:szCs w:val="26"/>
          <w:lang w:val="es-PY"/>
        </w:rPr>
        <w:t xml:space="preserve"> </w:t>
      </w:r>
      <w:r w:rsidRPr="00C00D44">
        <w:rPr>
          <w:rFonts w:eastAsia="Times New Roman" w:cs="Times New Roman"/>
          <w:szCs w:val="26"/>
          <w:lang w:val="es-PY"/>
        </w:rPr>
        <w:t>Zn,</w:t>
      </w:r>
      <w:r>
        <w:rPr>
          <w:rFonts w:eastAsia="Times New Roman" w:cs="Times New Roman"/>
          <w:szCs w:val="26"/>
          <w:lang w:val="es-PY"/>
        </w:rPr>
        <w:t xml:space="preserve"> </w:t>
      </w:r>
      <w:r w:rsidRPr="00C00D44">
        <w:rPr>
          <w:rFonts w:eastAsia="Times New Roman" w:cs="Times New Roman"/>
          <w:szCs w:val="26"/>
          <w:lang w:val="es-PY"/>
        </w:rPr>
        <w:t>Al,</w:t>
      </w:r>
      <w:r>
        <w:rPr>
          <w:rFonts w:eastAsia="Times New Roman" w:cs="Times New Roman"/>
          <w:szCs w:val="26"/>
          <w:lang w:val="es-PY"/>
        </w:rPr>
        <w:t xml:space="preserve"> </w:t>
      </w:r>
      <w:r w:rsidRPr="00C00D44">
        <w:rPr>
          <w:rFonts w:eastAsia="Times New Roman" w:cs="Times New Roman"/>
          <w:szCs w:val="26"/>
          <w:lang w:val="es-PY"/>
        </w:rPr>
        <w:t>Mg,</w:t>
      </w:r>
      <w:r>
        <w:rPr>
          <w:rFonts w:eastAsia="Times New Roman" w:cs="Times New Roman"/>
          <w:szCs w:val="26"/>
          <w:lang w:val="es-PY"/>
        </w:rPr>
        <w:t xml:space="preserve"> </w:t>
      </w:r>
      <w:r w:rsidRPr="00C00D44">
        <w:rPr>
          <w:rFonts w:eastAsia="Times New Roman" w:cs="Times New Roman"/>
          <w:szCs w:val="26"/>
          <w:lang w:val="es-PY"/>
        </w:rPr>
        <w:t xml:space="preserve">K                                              </w:t>
      </w:r>
    </w:p>
    <w:p w:rsidR="00C00D44" w:rsidRPr="00C00D44" w:rsidRDefault="00C00D44" w:rsidP="00C00D44">
      <w:pPr>
        <w:spacing w:after="0" w:line="240" w:lineRule="auto"/>
        <w:rPr>
          <w:rFonts w:eastAsia="Times New Roman" w:cs="Times New Roman"/>
          <w:szCs w:val="26"/>
          <w:lang w:val="es-PY"/>
        </w:rPr>
      </w:pPr>
      <w:r w:rsidRPr="00C00D44">
        <w:rPr>
          <w:rFonts w:eastAsia="Times New Roman" w:cs="Times New Roman"/>
          <w:szCs w:val="26"/>
          <w:lang w:val="es-PY"/>
        </w:rPr>
        <w:t>D. Mg, Cu,</w:t>
      </w:r>
      <w:r>
        <w:rPr>
          <w:rFonts w:eastAsia="Times New Roman" w:cs="Times New Roman"/>
          <w:szCs w:val="26"/>
          <w:lang w:val="es-PY"/>
        </w:rPr>
        <w:t xml:space="preserve"> </w:t>
      </w:r>
      <w:r w:rsidRPr="00C00D44">
        <w:rPr>
          <w:rFonts w:eastAsia="Times New Roman" w:cs="Times New Roman"/>
          <w:szCs w:val="26"/>
          <w:lang w:val="es-PY"/>
        </w:rPr>
        <w:t>K, Al, Zn</w:t>
      </w:r>
    </w:p>
    <w:p w:rsidR="00E877A6" w:rsidRPr="00E877A6" w:rsidRDefault="00E877A6" w:rsidP="00C00D44">
      <w:pPr>
        <w:spacing w:after="0" w:line="360" w:lineRule="auto"/>
        <w:jc w:val="both"/>
        <w:rPr>
          <w:rFonts w:eastAsia="Times New Roman" w:cs="Times New Roman"/>
          <w:szCs w:val="26"/>
        </w:rPr>
      </w:pPr>
      <w:r w:rsidRPr="00E877A6">
        <w:rPr>
          <w:rFonts w:eastAsia="Times New Roman" w:cs="Times New Roman"/>
          <w:szCs w:val="26"/>
        </w:rPr>
        <w:t>[&lt;br&gt;]</w:t>
      </w:r>
    </w:p>
    <w:p w:rsidR="00C00D44" w:rsidRPr="00C00D44" w:rsidRDefault="00C00D44" w:rsidP="00C00D44">
      <w:pPr>
        <w:spacing w:after="0" w:line="240" w:lineRule="auto"/>
        <w:rPr>
          <w:rFonts w:eastAsia="Calibri" w:cs="Times New Roman"/>
          <w:szCs w:val="26"/>
        </w:rPr>
      </w:pPr>
      <w:r w:rsidRPr="00C00D44">
        <w:rPr>
          <w:rFonts w:eastAsia="Calibri" w:cs="Times New Roman"/>
          <w:szCs w:val="26"/>
        </w:rPr>
        <w:t>Cho đinh sắt sạch vào ống nghiệm chứa dung dịch CuSO</w:t>
      </w:r>
      <w:r w:rsidRPr="00C00D44">
        <w:rPr>
          <w:rFonts w:eastAsia="Calibri" w:cs="Times New Roman"/>
          <w:szCs w:val="26"/>
          <w:vertAlign w:val="subscript"/>
        </w:rPr>
        <w:t>4</w:t>
      </w:r>
      <w:r w:rsidRPr="00C00D44">
        <w:rPr>
          <w:rFonts w:eastAsia="Calibri" w:cs="Times New Roman"/>
          <w:szCs w:val="26"/>
        </w:rPr>
        <w:t>. Hiện tượng quan sát được là:</w:t>
      </w:r>
    </w:p>
    <w:p w:rsidR="00C00D44" w:rsidRPr="00C00D44" w:rsidRDefault="00C00D44" w:rsidP="00C00D44">
      <w:pPr>
        <w:spacing w:after="0" w:line="240" w:lineRule="auto"/>
        <w:rPr>
          <w:rFonts w:eastAsia="Calibri" w:cs="Times New Roman"/>
          <w:szCs w:val="26"/>
        </w:rPr>
      </w:pPr>
      <w:r w:rsidRPr="00C00D44">
        <w:rPr>
          <w:rFonts w:eastAsia="Calibri" w:cs="Times New Roman"/>
          <w:szCs w:val="26"/>
        </w:rPr>
        <w:t>A. Có khí bay lên, tạo kết của đỏ gạ</w:t>
      </w:r>
      <w:r>
        <w:rPr>
          <w:rFonts w:eastAsia="Calibri" w:cs="Times New Roman"/>
          <w:szCs w:val="26"/>
        </w:rPr>
        <w:t>ch</w:t>
      </w:r>
      <w:r w:rsidRPr="00C00D44">
        <w:rPr>
          <w:rFonts w:eastAsia="Calibri" w:cs="Times New Roman"/>
          <w:szCs w:val="26"/>
        </w:rPr>
        <w:t xml:space="preserve">    </w:t>
      </w:r>
    </w:p>
    <w:p w:rsidR="00C00D44" w:rsidRPr="00C00D44" w:rsidRDefault="00C00D44" w:rsidP="00C00D44">
      <w:pPr>
        <w:spacing w:after="0" w:line="240" w:lineRule="auto"/>
        <w:rPr>
          <w:rFonts w:eastAsia="Calibri" w:cs="Times New Roman"/>
          <w:szCs w:val="26"/>
        </w:rPr>
      </w:pPr>
      <w:r w:rsidRPr="00C00D44">
        <w:rPr>
          <w:rFonts w:eastAsia="Calibri" w:cs="Times New Roman"/>
          <w:szCs w:val="26"/>
          <w:u w:val="single"/>
        </w:rPr>
        <w:t>B.</w:t>
      </w:r>
      <w:r w:rsidRPr="00C00D44">
        <w:rPr>
          <w:rFonts w:eastAsia="Calibri" w:cs="Times New Roman"/>
          <w:szCs w:val="26"/>
        </w:rPr>
        <w:t xml:space="preserve"> Đinh sắ</w:t>
      </w:r>
      <w:r>
        <w:rPr>
          <w:rFonts w:eastAsia="Calibri" w:cs="Times New Roman"/>
          <w:szCs w:val="26"/>
        </w:rPr>
        <w:t>t tan dần, màu xanh lam nhạt dần ,có chất rắn màu đỏ</w:t>
      </w:r>
      <w:r w:rsidRPr="00C00D44">
        <w:rPr>
          <w:rFonts w:eastAsia="Calibri" w:cs="Times New Roman"/>
          <w:szCs w:val="26"/>
        </w:rPr>
        <w:t xml:space="preserve"> gạ</w:t>
      </w:r>
      <w:r>
        <w:rPr>
          <w:rFonts w:eastAsia="Calibri" w:cs="Times New Roman"/>
          <w:szCs w:val="26"/>
        </w:rPr>
        <w:t>ch</w:t>
      </w:r>
      <w:r w:rsidRPr="00C00D44">
        <w:rPr>
          <w:rFonts w:eastAsia="Calibri" w:cs="Times New Roman"/>
          <w:szCs w:val="26"/>
        </w:rPr>
        <w:t xml:space="preserve"> bám trên đinh sắt.    </w:t>
      </w:r>
    </w:p>
    <w:p w:rsidR="00C00D44" w:rsidRPr="00C00D44" w:rsidRDefault="00C00D44" w:rsidP="00C00D44">
      <w:pPr>
        <w:spacing w:after="0" w:line="240" w:lineRule="auto"/>
        <w:rPr>
          <w:rFonts w:eastAsia="Calibri" w:cs="Times New Roman"/>
          <w:szCs w:val="26"/>
        </w:rPr>
      </w:pPr>
      <w:r w:rsidRPr="00C00D44">
        <w:rPr>
          <w:rFonts w:eastAsia="Calibri" w:cs="Times New Roman"/>
          <w:szCs w:val="26"/>
        </w:rPr>
        <w:t>C. Đinh sắ</w:t>
      </w:r>
      <w:r>
        <w:rPr>
          <w:rFonts w:eastAsia="Calibri" w:cs="Times New Roman"/>
          <w:szCs w:val="26"/>
        </w:rPr>
        <w:t xml:space="preserve">t tan dần, </w:t>
      </w:r>
      <w:r>
        <w:rPr>
          <w:rFonts w:eastAsia="Calibri" w:cs="Times New Roman"/>
          <w:szCs w:val="26"/>
        </w:rPr>
        <w:t>màu xanh lam đậm</w:t>
      </w:r>
      <w:r>
        <w:rPr>
          <w:rFonts w:eastAsia="Calibri" w:cs="Times New Roman"/>
          <w:szCs w:val="26"/>
        </w:rPr>
        <w:t xml:space="preserve"> dần ,có chất rắn màu đỏ</w:t>
      </w:r>
      <w:r w:rsidRPr="00C00D44">
        <w:rPr>
          <w:rFonts w:eastAsia="Calibri" w:cs="Times New Roman"/>
          <w:szCs w:val="26"/>
        </w:rPr>
        <w:t xml:space="preserve"> gạ</w:t>
      </w:r>
      <w:r>
        <w:rPr>
          <w:rFonts w:eastAsia="Calibri" w:cs="Times New Roman"/>
          <w:szCs w:val="26"/>
        </w:rPr>
        <w:t>ch</w:t>
      </w:r>
      <w:r w:rsidRPr="00C00D44">
        <w:rPr>
          <w:rFonts w:eastAsia="Calibri" w:cs="Times New Roman"/>
          <w:szCs w:val="26"/>
        </w:rPr>
        <w:t xml:space="preserve"> bám trên đinh sắt.  </w:t>
      </w:r>
    </w:p>
    <w:p w:rsidR="00C00D44" w:rsidRPr="00C00D44" w:rsidRDefault="00C00D44" w:rsidP="00C00D44">
      <w:pPr>
        <w:spacing w:after="0" w:line="240" w:lineRule="auto"/>
        <w:rPr>
          <w:rFonts w:eastAsia="Calibri" w:cs="Times New Roman"/>
          <w:szCs w:val="26"/>
        </w:rPr>
      </w:pPr>
      <w:r w:rsidRPr="00C00D44">
        <w:rPr>
          <w:rFonts w:eastAsia="Calibri" w:cs="Times New Roman"/>
          <w:szCs w:val="26"/>
        </w:rPr>
        <w:t>D. Không có hiện tượng gì.</w:t>
      </w:r>
    </w:p>
    <w:p w:rsidR="00E877A6" w:rsidRPr="00E877A6" w:rsidRDefault="00E877A6" w:rsidP="00E877A6">
      <w:pPr>
        <w:spacing w:after="0" w:line="360" w:lineRule="auto"/>
        <w:jc w:val="both"/>
        <w:rPr>
          <w:rFonts w:eastAsia="Times New Roman" w:cs="Times New Roman"/>
          <w:szCs w:val="26"/>
        </w:rPr>
      </w:pPr>
      <w:r w:rsidRPr="00E877A6">
        <w:rPr>
          <w:rFonts w:eastAsia="Times New Roman" w:cs="Times New Roman"/>
          <w:szCs w:val="26"/>
        </w:rPr>
        <w:t>[&lt;br&gt;]</w:t>
      </w:r>
    </w:p>
    <w:p w:rsidR="00C00D44" w:rsidRDefault="00C00D44" w:rsidP="00C00D44">
      <w:pPr>
        <w:spacing w:after="0" w:line="240" w:lineRule="auto"/>
        <w:rPr>
          <w:rFonts w:eastAsia="Times New Roman" w:cs="Times New Roman"/>
          <w:szCs w:val="26"/>
        </w:rPr>
      </w:pPr>
      <w:r w:rsidRPr="00C00D44">
        <w:rPr>
          <w:rFonts w:eastAsia="Times New Roman" w:cs="Times New Roman"/>
          <w:szCs w:val="26"/>
        </w:rPr>
        <w:t>Nhà máy sản xuất thép miền Nam đã sử dụng quặng hematit chứa 60% Fe</w:t>
      </w:r>
      <w:r w:rsidRPr="00C00D44">
        <w:rPr>
          <w:rFonts w:eastAsia="Times New Roman" w:cs="Times New Roman"/>
          <w:szCs w:val="26"/>
          <w:vertAlign w:val="subscript"/>
        </w:rPr>
        <w:t>2</w:t>
      </w:r>
      <w:r w:rsidRPr="00C00D44">
        <w:rPr>
          <w:rFonts w:eastAsia="Times New Roman" w:cs="Times New Roman"/>
          <w:szCs w:val="26"/>
        </w:rPr>
        <w:t>O</w:t>
      </w:r>
      <w:r w:rsidRPr="00C00D44">
        <w:rPr>
          <w:rFonts w:eastAsia="Times New Roman" w:cs="Times New Roman"/>
          <w:szCs w:val="26"/>
          <w:vertAlign w:val="subscript"/>
        </w:rPr>
        <w:t>3</w:t>
      </w:r>
      <w:r w:rsidRPr="00C00D44">
        <w:rPr>
          <w:rFonts w:eastAsia="Times New Roman" w:cs="Times New Roman"/>
          <w:szCs w:val="26"/>
        </w:rPr>
        <w:t xml:space="preserve"> để sản xuất 1 tấn gang chứa 95% Fe. Hiệu suất của quá trình là 80%. Khối lượng quặng hematit nhà máy cần dùng là:       </w:t>
      </w:r>
    </w:p>
    <w:p w:rsidR="00C00D44" w:rsidRDefault="00C00D44" w:rsidP="00C00D44">
      <w:pPr>
        <w:spacing w:after="0" w:line="240" w:lineRule="auto"/>
        <w:rPr>
          <w:rFonts w:eastAsia="Times New Roman" w:cs="Times New Roman"/>
          <w:szCs w:val="26"/>
        </w:rPr>
      </w:pPr>
      <w:r w:rsidRPr="00C00D44">
        <w:rPr>
          <w:rFonts w:eastAsia="Times New Roman" w:cs="Times New Roman"/>
          <w:szCs w:val="26"/>
        </w:rPr>
        <w:t xml:space="preserve">A. 2000 kg                </w:t>
      </w:r>
    </w:p>
    <w:p w:rsidR="00C00D44" w:rsidRDefault="00C00D44" w:rsidP="00C00D44">
      <w:pPr>
        <w:spacing w:after="0" w:line="240" w:lineRule="auto"/>
        <w:rPr>
          <w:rFonts w:eastAsia="Times New Roman" w:cs="Times New Roman"/>
          <w:szCs w:val="26"/>
        </w:rPr>
      </w:pPr>
      <w:r w:rsidRPr="00C00D44">
        <w:rPr>
          <w:rFonts w:eastAsia="Times New Roman" w:cs="Times New Roman"/>
          <w:szCs w:val="26"/>
        </w:rPr>
        <w:t xml:space="preserve">B. 2827,38 kg             </w:t>
      </w:r>
    </w:p>
    <w:p w:rsidR="00C00D44" w:rsidRDefault="00C00D44" w:rsidP="00C00D44">
      <w:pPr>
        <w:spacing w:after="0" w:line="240" w:lineRule="auto"/>
        <w:rPr>
          <w:rFonts w:eastAsia="Times New Roman" w:cs="Times New Roman"/>
          <w:szCs w:val="26"/>
        </w:rPr>
      </w:pPr>
      <w:r w:rsidRPr="00C00D44">
        <w:rPr>
          <w:rFonts w:eastAsia="Times New Roman" w:cs="Times New Roman"/>
          <w:szCs w:val="26"/>
        </w:rPr>
        <w:t xml:space="preserve">C. 2800 kg                   </w:t>
      </w:r>
    </w:p>
    <w:p w:rsidR="009C6FEC" w:rsidRPr="00267B76" w:rsidRDefault="00C00D44" w:rsidP="00267B76">
      <w:pPr>
        <w:spacing w:after="0" w:line="240" w:lineRule="auto"/>
        <w:rPr>
          <w:rFonts w:eastAsia="Times New Roman" w:cs="Times New Roman"/>
          <w:b/>
          <w:bCs/>
          <w:szCs w:val="26"/>
        </w:rPr>
      </w:pPr>
      <w:r w:rsidRPr="00C00D44">
        <w:rPr>
          <w:rFonts w:eastAsia="Times New Roman" w:cs="Times New Roman"/>
          <w:szCs w:val="26"/>
        </w:rPr>
        <w:t>D. 2900 kg</w:t>
      </w:r>
    </w:p>
    <w:p w:rsidR="00E877A6" w:rsidRPr="00E877A6" w:rsidRDefault="00E877A6" w:rsidP="00E877A6">
      <w:pPr>
        <w:spacing w:after="0" w:line="360" w:lineRule="auto"/>
        <w:jc w:val="both"/>
        <w:rPr>
          <w:rFonts w:eastAsia="Times New Roman" w:cs="Times New Roman"/>
          <w:szCs w:val="26"/>
        </w:rPr>
      </w:pPr>
      <w:r w:rsidRPr="00E877A6">
        <w:rPr>
          <w:rFonts w:eastAsia="Times New Roman" w:cs="Times New Roman"/>
          <w:szCs w:val="26"/>
        </w:rPr>
        <w:t>[&lt;br&gt;]</w:t>
      </w:r>
    </w:p>
    <w:p w:rsidR="00FC7369" w:rsidRPr="00FC7369" w:rsidRDefault="00FC7369" w:rsidP="00FC7369">
      <w:pPr>
        <w:spacing w:after="0" w:line="240" w:lineRule="auto"/>
        <w:rPr>
          <w:rFonts w:eastAsia="Times New Roman" w:cs="Times New Roman"/>
          <w:szCs w:val="26"/>
        </w:rPr>
      </w:pPr>
      <w:r w:rsidRPr="00FC7369">
        <w:rPr>
          <w:rFonts w:eastAsia="Times New Roman" w:cs="Times New Roman"/>
          <w:szCs w:val="26"/>
        </w:rPr>
        <w:t>Con dao làm bằng thép không bị gỉ nếu:</w:t>
      </w:r>
    </w:p>
    <w:p w:rsidR="00FC7369" w:rsidRPr="00FC7369" w:rsidRDefault="00FC7369" w:rsidP="00FC7369">
      <w:pPr>
        <w:spacing w:after="0" w:line="240" w:lineRule="auto"/>
        <w:rPr>
          <w:rFonts w:eastAsia="Times New Roman" w:cs="Times New Roman"/>
          <w:szCs w:val="26"/>
        </w:rPr>
      </w:pPr>
      <w:r w:rsidRPr="00FC7369">
        <w:rPr>
          <w:rFonts w:eastAsia="Times New Roman" w:cs="Times New Roman"/>
          <w:szCs w:val="26"/>
          <w:u w:val="single"/>
        </w:rPr>
        <w:t>A.</w:t>
      </w:r>
      <w:r w:rsidRPr="00FC7369">
        <w:rPr>
          <w:rFonts w:eastAsia="Times New Roman" w:cs="Times New Roman"/>
          <w:szCs w:val="26"/>
        </w:rPr>
        <w:t xml:space="preserve"> Sau khi dùng, rửa sạch,lau khô.</w:t>
      </w:r>
    </w:p>
    <w:p w:rsidR="00FC7369" w:rsidRPr="00FC7369" w:rsidRDefault="00FC7369" w:rsidP="00FC7369">
      <w:pPr>
        <w:spacing w:after="0" w:line="240" w:lineRule="auto"/>
        <w:rPr>
          <w:rFonts w:eastAsia="Times New Roman" w:cs="Times New Roman"/>
          <w:szCs w:val="26"/>
        </w:rPr>
      </w:pPr>
      <w:r w:rsidRPr="00FC7369">
        <w:rPr>
          <w:rFonts w:eastAsia="Times New Roman" w:cs="Times New Roman"/>
          <w:szCs w:val="26"/>
        </w:rPr>
        <w:t>B. Cắt chanh rồi không rửa</w:t>
      </w:r>
    </w:p>
    <w:p w:rsidR="00FC7369" w:rsidRPr="00FC7369" w:rsidRDefault="00FC7369" w:rsidP="00FC7369">
      <w:pPr>
        <w:spacing w:after="0" w:line="240" w:lineRule="auto"/>
        <w:rPr>
          <w:rFonts w:eastAsia="Times New Roman" w:cs="Times New Roman"/>
          <w:szCs w:val="26"/>
        </w:rPr>
      </w:pPr>
      <w:r w:rsidRPr="00FC7369">
        <w:rPr>
          <w:rFonts w:eastAsia="Times New Roman" w:cs="Times New Roman"/>
          <w:szCs w:val="26"/>
        </w:rPr>
        <w:t>C. Ngâm trong nước tự nhiên hoặc nước máy lâu ngày.</w:t>
      </w:r>
    </w:p>
    <w:p w:rsidR="00E877A6" w:rsidRPr="00E877A6" w:rsidRDefault="00FC7369" w:rsidP="00FC7369">
      <w:pPr>
        <w:spacing w:after="0" w:line="360" w:lineRule="auto"/>
        <w:jc w:val="both"/>
        <w:rPr>
          <w:rFonts w:eastAsia="Times New Roman" w:cs="Times New Roman"/>
          <w:szCs w:val="26"/>
        </w:rPr>
      </w:pPr>
      <w:r w:rsidRPr="00FC7369">
        <w:rPr>
          <w:rFonts w:eastAsia="Times New Roman" w:cs="Times New Roman"/>
          <w:szCs w:val="26"/>
        </w:rPr>
        <w:t>D. Ngâm trong nước muối một thời gian</w:t>
      </w:r>
      <w:r w:rsidRPr="00E877A6">
        <w:rPr>
          <w:rFonts w:eastAsia="Times New Roman" w:cs="Times New Roman"/>
          <w:szCs w:val="26"/>
        </w:rPr>
        <w:t xml:space="preserve"> </w:t>
      </w:r>
      <w:r w:rsidR="00E877A6" w:rsidRPr="00E877A6">
        <w:rPr>
          <w:rFonts w:eastAsia="Times New Roman" w:cs="Times New Roman"/>
          <w:szCs w:val="26"/>
        </w:rPr>
        <w:t>[&lt;br&gt;]</w:t>
      </w:r>
    </w:p>
    <w:p w:rsidR="00267B76" w:rsidRPr="00E877A6" w:rsidRDefault="00267B76" w:rsidP="00267B76">
      <w:pPr>
        <w:spacing w:after="0" w:line="360" w:lineRule="auto"/>
        <w:jc w:val="both"/>
        <w:rPr>
          <w:rFonts w:eastAsia="Times New Roman" w:cs="Times New Roman"/>
          <w:szCs w:val="26"/>
        </w:rPr>
      </w:pPr>
      <w:r w:rsidRPr="00E877A6">
        <w:rPr>
          <w:rFonts w:eastAsia="Times New Roman" w:cs="Times New Roman"/>
          <w:szCs w:val="26"/>
        </w:rPr>
        <w:t>[&lt;br&gt;]</w:t>
      </w:r>
    </w:p>
    <w:p w:rsidR="00FC7369" w:rsidRPr="00FC7369" w:rsidRDefault="00FC7369" w:rsidP="00FC7369">
      <w:pPr>
        <w:spacing w:after="0" w:line="240" w:lineRule="auto"/>
        <w:rPr>
          <w:rFonts w:eastAsia="Calibri" w:cs="Times New Roman"/>
          <w:szCs w:val="26"/>
        </w:rPr>
      </w:pPr>
      <w:r w:rsidRPr="00FC7369">
        <w:rPr>
          <w:rFonts w:eastAsia="Calibri" w:cs="Times New Roman"/>
          <w:szCs w:val="26"/>
        </w:rPr>
        <w:t>Kim loại nào sau đây không tác dụng được với oxi?</w:t>
      </w:r>
    </w:p>
    <w:p w:rsidR="00FC7369" w:rsidRDefault="00FC7369" w:rsidP="00FC7369">
      <w:pPr>
        <w:spacing w:after="0" w:line="240" w:lineRule="auto"/>
        <w:rPr>
          <w:rFonts w:eastAsia="Calibri" w:cs="Times New Roman"/>
          <w:szCs w:val="26"/>
        </w:rPr>
      </w:pPr>
      <w:r w:rsidRPr="00FC7369">
        <w:rPr>
          <w:rFonts w:eastAsia="Calibri" w:cs="Times New Roman"/>
          <w:szCs w:val="26"/>
        </w:rPr>
        <w:t xml:space="preserve"> A. Al ; Cu                                </w:t>
      </w:r>
    </w:p>
    <w:p w:rsidR="00FC7369" w:rsidRDefault="00FC7369" w:rsidP="00FC7369">
      <w:pPr>
        <w:spacing w:after="0" w:line="240" w:lineRule="auto"/>
        <w:rPr>
          <w:rFonts w:eastAsia="Calibri" w:cs="Times New Roman"/>
          <w:szCs w:val="26"/>
        </w:rPr>
      </w:pPr>
      <w:r w:rsidRPr="00FC7369">
        <w:rPr>
          <w:rFonts w:eastAsia="Calibri" w:cs="Times New Roman"/>
          <w:szCs w:val="26"/>
        </w:rPr>
        <w:t xml:space="preserve">B. Zn ; Fe                          </w:t>
      </w:r>
    </w:p>
    <w:p w:rsidR="00FC7369" w:rsidRDefault="00FC7369" w:rsidP="00FC7369">
      <w:pPr>
        <w:spacing w:after="0" w:line="240" w:lineRule="auto"/>
        <w:rPr>
          <w:rFonts w:eastAsia="Calibri" w:cs="Times New Roman"/>
          <w:szCs w:val="26"/>
        </w:rPr>
      </w:pPr>
      <w:r w:rsidRPr="00FC7369">
        <w:rPr>
          <w:rFonts w:eastAsia="Calibri" w:cs="Times New Roman"/>
          <w:szCs w:val="26"/>
          <w:u w:val="single"/>
        </w:rPr>
        <w:t>C.</w:t>
      </w:r>
      <w:r w:rsidRPr="00FC7369">
        <w:rPr>
          <w:rFonts w:eastAsia="Calibri" w:cs="Times New Roman"/>
          <w:szCs w:val="26"/>
        </w:rPr>
        <w:t xml:space="preserve"> Au ; Ag                          </w:t>
      </w:r>
    </w:p>
    <w:p w:rsidR="00FC7369" w:rsidRPr="00FC7369" w:rsidRDefault="00FC7369" w:rsidP="00FC7369">
      <w:pPr>
        <w:spacing w:after="0" w:line="240" w:lineRule="auto"/>
        <w:rPr>
          <w:rFonts w:eastAsia="Calibri" w:cs="Times New Roman"/>
          <w:szCs w:val="26"/>
        </w:rPr>
      </w:pPr>
      <w:r w:rsidRPr="00FC7369">
        <w:rPr>
          <w:rFonts w:eastAsia="Calibri" w:cs="Times New Roman"/>
          <w:szCs w:val="26"/>
        </w:rPr>
        <w:t>D. Mg ; Pb</w:t>
      </w:r>
    </w:p>
    <w:p w:rsidR="00E877A6" w:rsidRPr="00E877A6" w:rsidRDefault="00E877A6" w:rsidP="00FC7369">
      <w:pPr>
        <w:spacing w:after="0" w:line="360" w:lineRule="auto"/>
        <w:jc w:val="both"/>
        <w:rPr>
          <w:rFonts w:eastAsia="Times New Roman" w:cs="Times New Roman"/>
          <w:szCs w:val="26"/>
        </w:rPr>
      </w:pPr>
      <w:r w:rsidRPr="00E877A6">
        <w:rPr>
          <w:rFonts w:eastAsia="Times New Roman" w:cs="Times New Roman"/>
          <w:szCs w:val="26"/>
        </w:rPr>
        <w:lastRenderedPageBreak/>
        <w:t>[&lt;br&gt;]</w:t>
      </w:r>
    </w:p>
    <w:p w:rsidR="00FC7369" w:rsidRDefault="00FC7369" w:rsidP="00FC7369">
      <w:pPr>
        <w:spacing w:after="0" w:line="324" w:lineRule="auto"/>
        <w:contextualSpacing/>
        <w:jc w:val="both"/>
        <w:rPr>
          <w:rFonts w:eastAsia="Calibri" w:cs="Times New Roman"/>
          <w:szCs w:val="26"/>
        </w:rPr>
      </w:pPr>
      <w:r w:rsidRPr="00FC7369">
        <w:rPr>
          <w:rFonts w:eastAsia="Calibri" w:cs="Times New Roman"/>
          <w:szCs w:val="26"/>
        </w:rPr>
        <w:t>Dung dịch ZnSO</w:t>
      </w:r>
      <w:r w:rsidRPr="00FC7369">
        <w:rPr>
          <w:rFonts w:eastAsia="Calibri" w:cs="Times New Roman"/>
          <w:szCs w:val="26"/>
          <w:vertAlign w:val="subscript"/>
        </w:rPr>
        <w:t>4</w:t>
      </w:r>
      <w:r w:rsidRPr="00FC7369">
        <w:rPr>
          <w:rFonts w:eastAsia="Calibri" w:cs="Times New Roman"/>
          <w:szCs w:val="26"/>
        </w:rPr>
        <w:t xml:space="preserve"> có lẫn CuSO</w:t>
      </w:r>
      <w:r w:rsidRPr="00FC7369">
        <w:rPr>
          <w:rFonts w:eastAsia="Calibri" w:cs="Times New Roman"/>
          <w:szCs w:val="26"/>
          <w:vertAlign w:val="subscript"/>
        </w:rPr>
        <w:t>4</w:t>
      </w:r>
      <w:r w:rsidRPr="00FC7369">
        <w:rPr>
          <w:rFonts w:eastAsia="Calibri" w:cs="Times New Roman"/>
          <w:szCs w:val="26"/>
        </w:rPr>
        <w:t xml:space="preserve"> .Dùng kim loại nào sau đây để làm sạch dung dịch ZnSO</w:t>
      </w:r>
      <w:r w:rsidRPr="00FC7369">
        <w:rPr>
          <w:rFonts w:eastAsia="Calibri" w:cs="Times New Roman"/>
          <w:szCs w:val="26"/>
          <w:vertAlign w:val="subscript"/>
        </w:rPr>
        <w:t>4</w:t>
      </w:r>
      <w:r w:rsidRPr="00FC7369">
        <w:rPr>
          <w:rFonts w:eastAsia="Calibri" w:cs="Times New Roman"/>
          <w:szCs w:val="26"/>
        </w:rPr>
        <w:t xml:space="preserve">?                                 </w:t>
      </w:r>
    </w:p>
    <w:p w:rsidR="00FC7369" w:rsidRDefault="00FC7369" w:rsidP="00FC7369">
      <w:pPr>
        <w:spacing w:after="0" w:line="324" w:lineRule="auto"/>
        <w:contextualSpacing/>
        <w:jc w:val="both"/>
        <w:rPr>
          <w:rFonts w:eastAsia="Calibri" w:cs="Times New Roman"/>
          <w:szCs w:val="26"/>
        </w:rPr>
      </w:pPr>
      <w:r w:rsidRPr="00FC7369">
        <w:rPr>
          <w:rFonts w:eastAsia="Calibri" w:cs="Times New Roman"/>
          <w:szCs w:val="26"/>
          <w:u w:val="single"/>
        </w:rPr>
        <w:t>A.</w:t>
      </w:r>
      <w:r w:rsidRPr="00FC7369">
        <w:rPr>
          <w:rFonts w:eastAsia="Calibri" w:cs="Times New Roman"/>
          <w:szCs w:val="26"/>
        </w:rPr>
        <w:t xml:space="preserve"> Zn                        </w:t>
      </w:r>
    </w:p>
    <w:p w:rsidR="00FC7369" w:rsidRDefault="00FC7369" w:rsidP="00FC7369">
      <w:pPr>
        <w:spacing w:after="0" w:line="324" w:lineRule="auto"/>
        <w:contextualSpacing/>
        <w:jc w:val="both"/>
        <w:rPr>
          <w:rFonts w:eastAsia="Calibri" w:cs="Times New Roman"/>
          <w:szCs w:val="26"/>
        </w:rPr>
      </w:pPr>
      <w:r w:rsidRPr="00FC7369">
        <w:rPr>
          <w:rFonts w:eastAsia="Calibri" w:cs="Times New Roman"/>
          <w:szCs w:val="26"/>
        </w:rPr>
        <w:t xml:space="preserve">B. Fe                           </w:t>
      </w:r>
    </w:p>
    <w:p w:rsidR="00FC7369" w:rsidRDefault="00FC7369" w:rsidP="00FC7369">
      <w:pPr>
        <w:spacing w:after="0" w:line="324" w:lineRule="auto"/>
        <w:contextualSpacing/>
        <w:jc w:val="both"/>
        <w:rPr>
          <w:rFonts w:eastAsia="Calibri" w:cs="Times New Roman"/>
          <w:szCs w:val="26"/>
        </w:rPr>
      </w:pPr>
      <w:r w:rsidRPr="00FC7369">
        <w:rPr>
          <w:rFonts w:eastAsia="Calibri" w:cs="Times New Roman"/>
          <w:szCs w:val="26"/>
        </w:rPr>
        <w:t xml:space="preserve">C. Mg       </w:t>
      </w:r>
    </w:p>
    <w:p w:rsidR="009C6FEC" w:rsidRPr="009C6FEC" w:rsidRDefault="00FC7369" w:rsidP="00FC7369">
      <w:pPr>
        <w:spacing w:after="0" w:line="324" w:lineRule="auto"/>
        <w:contextualSpacing/>
        <w:jc w:val="both"/>
        <w:rPr>
          <w:rFonts w:eastAsia="Calibri" w:cs="Times New Roman"/>
          <w:szCs w:val="26"/>
        </w:rPr>
      </w:pPr>
      <w:r>
        <w:rPr>
          <w:rFonts w:eastAsia="Calibri" w:cs="Times New Roman"/>
          <w:szCs w:val="26"/>
        </w:rPr>
        <w:t>D. Cu</w:t>
      </w:r>
      <w:r w:rsidRPr="00FC7369">
        <w:rPr>
          <w:rFonts w:eastAsia="Calibri" w:cs="Times New Roman"/>
          <w:szCs w:val="26"/>
        </w:rPr>
        <w:t xml:space="preserve">                         </w:t>
      </w:r>
    </w:p>
    <w:p w:rsidR="00E877A6" w:rsidRPr="00E877A6" w:rsidRDefault="00E877A6" w:rsidP="00E877A6">
      <w:pPr>
        <w:spacing w:after="0" w:line="360" w:lineRule="auto"/>
        <w:jc w:val="both"/>
        <w:rPr>
          <w:rFonts w:eastAsia="Times New Roman" w:cs="Times New Roman"/>
          <w:szCs w:val="26"/>
        </w:rPr>
      </w:pPr>
      <w:r w:rsidRPr="00E877A6">
        <w:rPr>
          <w:rFonts w:eastAsia="Times New Roman" w:cs="Times New Roman"/>
          <w:szCs w:val="26"/>
        </w:rPr>
        <w:t>[&lt;br&gt;]</w:t>
      </w:r>
    </w:p>
    <w:p w:rsidR="00FC7369" w:rsidRPr="00FC7369" w:rsidRDefault="00FC7369" w:rsidP="00FC7369">
      <w:pPr>
        <w:spacing w:after="0" w:line="240" w:lineRule="auto"/>
        <w:rPr>
          <w:rFonts w:eastAsia="Times New Roman" w:cs="Times New Roman"/>
          <w:szCs w:val="26"/>
          <w:lang w:val="pt-BR"/>
        </w:rPr>
      </w:pPr>
      <w:r w:rsidRPr="00FC7369">
        <w:rPr>
          <w:rFonts w:eastAsia="Times New Roman" w:cs="Times New Roman"/>
          <w:szCs w:val="26"/>
          <w:lang w:val="pt-BR"/>
        </w:rPr>
        <w:t xml:space="preserve">Dụng cụ bằng vật liệu nào sau đây không nên dùng để đựng nước vôi? </w:t>
      </w:r>
    </w:p>
    <w:p w:rsidR="00FC7369" w:rsidRDefault="00267B76" w:rsidP="00FC7369">
      <w:pPr>
        <w:tabs>
          <w:tab w:val="left" w:pos="720"/>
          <w:tab w:val="left" w:pos="4320"/>
        </w:tabs>
        <w:spacing w:after="0" w:line="240" w:lineRule="auto"/>
        <w:rPr>
          <w:rFonts w:eastAsia="Times New Roman" w:cs="Times New Roman"/>
          <w:szCs w:val="26"/>
          <w:lang w:val="pt-BR"/>
        </w:rPr>
      </w:pPr>
      <w:r>
        <w:rPr>
          <w:rFonts w:eastAsia="Times New Roman" w:cs="Times New Roman"/>
          <w:szCs w:val="26"/>
          <w:lang w:val="pt-BR"/>
        </w:rPr>
        <w:t xml:space="preserve">A. </w:t>
      </w:r>
      <w:r w:rsidR="00FC7369" w:rsidRPr="00FC7369">
        <w:rPr>
          <w:rFonts w:eastAsia="Times New Roman" w:cs="Times New Roman"/>
          <w:szCs w:val="26"/>
          <w:lang w:val="pt-BR"/>
        </w:rPr>
        <w:t xml:space="preserve">Cu                      </w:t>
      </w:r>
    </w:p>
    <w:p w:rsidR="00FC7369" w:rsidRDefault="00FC7369" w:rsidP="00FC7369">
      <w:pPr>
        <w:tabs>
          <w:tab w:val="left" w:pos="720"/>
          <w:tab w:val="left" w:pos="4320"/>
        </w:tabs>
        <w:spacing w:after="0" w:line="240" w:lineRule="auto"/>
        <w:rPr>
          <w:rFonts w:eastAsia="Times New Roman" w:cs="Times New Roman"/>
          <w:szCs w:val="26"/>
          <w:lang w:val="pt-BR"/>
        </w:rPr>
      </w:pPr>
      <w:r w:rsidRPr="00FC7369">
        <w:rPr>
          <w:rFonts w:eastAsia="Times New Roman" w:cs="Times New Roman"/>
          <w:szCs w:val="26"/>
          <w:u w:val="single"/>
          <w:lang w:val="pt-BR"/>
        </w:rPr>
        <w:t>B.</w:t>
      </w:r>
      <w:r w:rsidRPr="00FC7369">
        <w:rPr>
          <w:rFonts w:eastAsia="Times New Roman" w:cs="Times New Roman"/>
          <w:szCs w:val="26"/>
          <w:lang w:val="pt-BR"/>
        </w:rPr>
        <w:t xml:space="preserve"> Al                                </w:t>
      </w:r>
    </w:p>
    <w:p w:rsidR="00FC7369" w:rsidRDefault="00FC7369" w:rsidP="00FC7369">
      <w:pPr>
        <w:tabs>
          <w:tab w:val="left" w:pos="720"/>
          <w:tab w:val="left" w:pos="4320"/>
        </w:tabs>
        <w:spacing w:after="0" w:line="240" w:lineRule="auto"/>
        <w:rPr>
          <w:rFonts w:eastAsia="Times New Roman" w:cs="Times New Roman"/>
          <w:szCs w:val="26"/>
          <w:lang w:val="pt-BR"/>
        </w:rPr>
      </w:pPr>
      <w:r w:rsidRPr="00FC7369">
        <w:rPr>
          <w:rFonts w:eastAsia="Times New Roman" w:cs="Times New Roman"/>
          <w:szCs w:val="26"/>
          <w:lang w:val="pt-BR"/>
        </w:rPr>
        <w:t>C.  Pb</w:t>
      </w:r>
      <w:r w:rsidRPr="00FC7369">
        <w:rPr>
          <w:rFonts w:eastAsia="Times New Roman" w:cs="Times New Roman"/>
          <w:szCs w:val="26"/>
          <w:lang w:val="pt-BR"/>
        </w:rPr>
        <w:tab/>
        <w:t xml:space="preserve">                           </w:t>
      </w:r>
    </w:p>
    <w:p w:rsidR="00FC7369" w:rsidRPr="00FC7369" w:rsidRDefault="00FC7369" w:rsidP="00FC7369">
      <w:pPr>
        <w:tabs>
          <w:tab w:val="left" w:pos="720"/>
          <w:tab w:val="left" w:pos="4320"/>
        </w:tabs>
        <w:spacing w:after="0" w:line="240" w:lineRule="auto"/>
        <w:rPr>
          <w:rFonts w:eastAsia="Times New Roman" w:cs="Times New Roman"/>
          <w:szCs w:val="26"/>
          <w:lang w:val="pt-BR"/>
        </w:rPr>
      </w:pPr>
      <w:r w:rsidRPr="00FC7369">
        <w:rPr>
          <w:rFonts w:eastAsia="Times New Roman" w:cs="Times New Roman"/>
          <w:szCs w:val="26"/>
          <w:lang w:val="pt-BR"/>
        </w:rPr>
        <w:t>D.  Fe</w:t>
      </w:r>
    </w:p>
    <w:p w:rsidR="00E877A6" w:rsidRPr="00E877A6" w:rsidRDefault="00FC7369" w:rsidP="00FC7369">
      <w:pPr>
        <w:spacing w:after="0" w:line="360" w:lineRule="auto"/>
        <w:jc w:val="both"/>
        <w:rPr>
          <w:rFonts w:eastAsia="Times New Roman" w:cs="Times New Roman"/>
          <w:szCs w:val="26"/>
        </w:rPr>
      </w:pPr>
      <w:r w:rsidRPr="00E877A6">
        <w:rPr>
          <w:rFonts w:eastAsia="Times New Roman" w:cs="Times New Roman"/>
          <w:szCs w:val="26"/>
        </w:rPr>
        <w:t xml:space="preserve"> </w:t>
      </w:r>
      <w:r w:rsidR="00E877A6" w:rsidRPr="00E877A6">
        <w:rPr>
          <w:rFonts w:eastAsia="Times New Roman" w:cs="Times New Roman"/>
          <w:szCs w:val="26"/>
        </w:rPr>
        <w:t>[&lt;br&gt;]</w:t>
      </w:r>
    </w:p>
    <w:p w:rsidR="00FC7369" w:rsidRPr="00FC7369" w:rsidRDefault="00FC7369" w:rsidP="00FC7369">
      <w:pPr>
        <w:spacing w:after="0" w:line="240" w:lineRule="auto"/>
        <w:rPr>
          <w:rFonts w:eastAsia="Calibri" w:cs="Times New Roman"/>
          <w:szCs w:val="26"/>
        </w:rPr>
      </w:pPr>
      <w:r w:rsidRPr="00FC7369">
        <w:rPr>
          <w:rFonts w:eastAsia="Calibri" w:cs="Times New Roman"/>
          <w:szCs w:val="26"/>
        </w:rPr>
        <w:t>Nhôm hoạt động hơn sắt, đồng nhưng các đồ vật bằng nhôm lại rất bền, khó hư hỏng hơn những đồ vật bằng sắt, đồng. Đó là vì:</w:t>
      </w:r>
    </w:p>
    <w:p w:rsidR="00FC7369" w:rsidRPr="00FC7369" w:rsidRDefault="00FC7369" w:rsidP="00FC7369">
      <w:pPr>
        <w:spacing w:after="0" w:line="240" w:lineRule="auto"/>
        <w:rPr>
          <w:rFonts w:eastAsia="Calibri" w:cs="Times New Roman"/>
          <w:szCs w:val="26"/>
        </w:rPr>
      </w:pPr>
      <w:r w:rsidRPr="00FC7369">
        <w:rPr>
          <w:rFonts w:eastAsia="Calibri" w:cs="Times New Roman"/>
          <w:szCs w:val="26"/>
          <w:u w:val="single"/>
        </w:rPr>
        <w:t>A.</w:t>
      </w:r>
      <w:r w:rsidRPr="00FC7369">
        <w:rPr>
          <w:rFonts w:eastAsia="Calibri" w:cs="Times New Roman"/>
          <w:szCs w:val="26"/>
        </w:rPr>
        <w:t xml:space="preserve"> Nhôm ở bề mặt tác dụng với oxi tạo lớp oxit nhôm rất bền.    </w:t>
      </w:r>
    </w:p>
    <w:p w:rsidR="00FC7369" w:rsidRPr="00FC7369" w:rsidRDefault="00FC7369" w:rsidP="00FC7369">
      <w:pPr>
        <w:spacing w:after="0" w:line="240" w:lineRule="auto"/>
        <w:rPr>
          <w:rFonts w:eastAsia="Calibri" w:cs="Times New Roman"/>
          <w:szCs w:val="26"/>
        </w:rPr>
      </w:pPr>
      <w:r w:rsidRPr="00FC7369">
        <w:rPr>
          <w:rFonts w:eastAsia="Calibri" w:cs="Times New Roman"/>
          <w:szCs w:val="26"/>
        </w:rPr>
        <w:t xml:space="preserve">B. Nhôm bền trong không khí hơn sắt và đồng. </w:t>
      </w:r>
    </w:p>
    <w:p w:rsidR="00FC7369" w:rsidRPr="00FC7369" w:rsidRDefault="00FC7369" w:rsidP="00FC7369">
      <w:pPr>
        <w:spacing w:after="0" w:line="240" w:lineRule="auto"/>
        <w:rPr>
          <w:rFonts w:eastAsia="Calibri" w:cs="Times New Roman"/>
          <w:szCs w:val="26"/>
        </w:rPr>
      </w:pPr>
      <w:r w:rsidRPr="00FC7369">
        <w:rPr>
          <w:rFonts w:eastAsia="Calibri" w:cs="Times New Roman"/>
          <w:szCs w:val="26"/>
        </w:rPr>
        <w:t xml:space="preserve">C. Nhôm tác dụng với các chất khí trong không khí tạo các muối nhôm rất bền.   </w:t>
      </w:r>
    </w:p>
    <w:p w:rsidR="00FC7369" w:rsidRPr="00FC7369" w:rsidRDefault="00FC7369" w:rsidP="00FC7369">
      <w:pPr>
        <w:spacing w:after="0" w:line="240" w:lineRule="auto"/>
        <w:rPr>
          <w:rFonts w:eastAsia="Calibri" w:cs="Times New Roman"/>
          <w:szCs w:val="26"/>
        </w:rPr>
      </w:pPr>
      <w:r w:rsidRPr="00FC7369">
        <w:rPr>
          <w:rFonts w:eastAsia="Calibri" w:cs="Times New Roman"/>
          <w:szCs w:val="26"/>
        </w:rPr>
        <w:t>D. Do nhôm có màu trắng và nhẹ.</w:t>
      </w:r>
    </w:p>
    <w:p w:rsidR="00E877A6" w:rsidRPr="00E877A6" w:rsidRDefault="00FC7369" w:rsidP="00FC7369">
      <w:pPr>
        <w:spacing w:after="0" w:line="360" w:lineRule="auto"/>
        <w:jc w:val="both"/>
        <w:rPr>
          <w:rFonts w:eastAsia="Times New Roman" w:cs="Times New Roman"/>
          <w:szCs w:val="26"/>
        </w:rPr>
      </w:pPr>
      <w:r w:rsidRPr="00E877A6">
        <w:rPr>
          <w:rFonts w:eastAsia="Times New Roman" w:cs="Times New Roman"/>
          <w:szCs w:val="26"/>
        </w:rPr>
        <w:t xml:space="preserve"> </w:t>
      </w:r>
      <w:r w:rsidR="00E877A6" w:rsidRPr="00E877A6">
        <w:rPr>
          <w:rFonts w:eastAsia="Times New Roman" w:cs="Times New Roman"/>
          <w:szCs w:val="26"/>
        </w:rPr>
        <w:t>[&lt;br&gt;]</w:t>
      </w:r>
    </w:p>
    <w:p w:rsidR="00FC7369" w:rsidRPr="00FC7369" w:rsidRDefault="00FC7369" w:rsidP="00FC7369">
      <w:pPr>
        <w:spacing w:after="0" w:line="240" w:lineRule="auto"/>
        <w:rPr>
          <w:rFonts w:eastAsia="Calibri" w:cs="Times New Roman"/>
          <w:szCs w:val="26"/>
        </w:rPr>
      </w:pPr>
      <w:r w:rsidRPr="00FC7369">
        <w:rPr>
          <w:rFonts w:eastAsia="Calibri" w:cs="Times New Roman"/>
          <w:szCs w:val="26"/>
        </w:rPr>
        <w:t>Ngâm một lá kẽm trong 20 gam dung dịch muối CuSO</w:t>
      </w:r>
      <w:r w:rsidRPr="00FC7369">
        <w:rPr>
          <w:rFonts w:eastAsia="Calibri" w:cs="Times New Roman"/>
          <w:szCs w:val="26"/>
          <w:vertAlign w:val="subscript"/>
        </w:rPr>
        <w:t>4</w:t>
      </w:r>
      <w:r w:rsidRPr="00FC7369">
        <w:rPr>
          <w:rFonts w:eastAsia="Calibri" w:cs="Times New Roman"/>
          <w:szCs w:val="26"/>
        </w:rPr>
        <w:t xml:space="preserve"> 10% cho đến khi kẽm không tan được nữa thì dừng phản ứng. Khối lượng đồng tạo thành và nồng độ phần trăm của dung dịch thu được là:</w:t>
      </w:r>
    </w:p>
    <w:p w:rsidR="00FC7369" w:rsidRDefault="00FC7369" w:rsidP="00FC7369">
      <w:pPr>
        <w:spacing w:after="0" w:line="360" w:lineRule="auto"/>
        <w:jc w:val="both"/>
        <w:rPr>
          <w:rFonts w:eastAsia="Calibri" w:cs="Times New Roman"/>
          <w:szCs w:val="26"/>
        </w:rPr>
      </w:pPr>
      <w:r w:rsidRPr="00FC7369">
        <w:rPr>
          <w:rFonts w:eastAsia="Calibri" w:cs="Times New Roman"/>
          <w:szCs w:val="26"/>
        </w:rPr>
        <w:t xml:space="preserve">A. 2 gam và 10,06%      </w:t>
      </w:r>
    </w:p>
    <w:p w:rsidR="00FC7369" w:rsidRDefault="00FC7369" w:rsidP="00FC7369">
      <w:pPr>
        <w:spacing w:after="0" w:line="360" w:lineRule="auto"/>
        <w:jc w:val="both"/>
        <w:rPr>
          <w:rFonts w:eastAsia="Calibri" w:cs="Times New Roman"/>
          <w:szCs w:val="26"/>
        </w:rPr>
      </w:pPr>
      <w:r w:rsidRPr="00FC7369">
        <w:rPr>
          <w:rFonts w:eastAsia="Calibri" w:cs="Times New Roman"/>
          <w:szCs w:val="26"/>
        </w:rPr>
        <w:t xml:space="preserve">B. 0,8 gam và 10,06%       </w:t>
      </w:r>
    </w:p>
    <w:p w:rsidR="00FC7369" w:rsidRDefault="00FC7369" w:rsidP="00FC7369">
      <w:pPr>
        <w:spacing w:after="0" w:line="360" w:lineRule="auto"/>
        <w:jc w:val="both"/>
        <w:rPr>
          <w:rFonts w:eastAsia="Calibri" w:cs="Times New Roman"/>
          <w:szCs w:val="26"/>
        </w:rPr>
      </w:pPr>
      <w:r w:rsidRPr="00FC7369">
        <w:rPr>
          <w:rFonts w:eastAsia="Calibri" w:cs="Times New Roman"/>
          <w:szCs w:val="26"/>
        </w:rPr>
        <w:t xml:space="preserve">C. 10,68 gam và 9,8%    </w:t>
      </w:r>
    </w:p>
    <w:p w:rsidR="00FC7369" w:rsidRDefault="00FC7369" w:rsidP="00FC7369">
      <w:pPr>
        <w:spacing w:after="0" w:line="360" w:lineRule="auto"/>
        <w:jc w:val="both"/>
        <w:rPr>
          <w:rFonts w:eastAsia="Times New Roman" w:cs="Times New Roman"/>
          <w:szCs w:val="26"/>
        </w:rPr>
      </w:pPr>
      <w:r w:rsidRPr="00FC7369">
        <w:rPr>
          <w:rFonts w:eastAsia="Calibri" w:cs="Times New Roman"/>
          <w:szCs w:val="26"/>
        </w:rPr>
        <w:t>D. Kết quả khác</w:t>
      </w:r>
      <w:r w:rsidRPr="00E877A6">
        <w:rPr>
          <w:rFonts w:eastAsia="Times New Roman" w:cs="Times New Roman"/>
          <w:szCs w:val="26"/>
        </w:rPr>
        <w:t xml:space="preserve"> </w:t>
      </w:r>
    </w:p>
    <w:p w:rsidR="00E877A6" w:rsidRPr="00E877A6" w:rsidRDefault="00E877A6" w:rsidP="00FC7369">
      <w:pPr>
        <w:spacing w:after="0" w:line="360" w:lineRule="auto"/>
        <w:jc w:val="both"/>
        <w:rPr>
          <w:rFonts w:eastAsia="Times New Roman" w:cs="Times New Roman"/>
          <w:szCs w:val="26"/>
        </w:rPr>
      </w:pPr>
      <w:r w:rsidRPr="00E877A6">
        <w:rPr>
          <w:rFonts w:eastAsia="Times New Roman" w:cs="Times New Roman"/>
          <w:szCs w:val="26"/>
        </w:rPr>
        <w:t>[&lt;br&gt;]</w:t>
      </w:r>
    </w:p>
    <w:p w:rsidR="00FC7369" w:rsidRPr="00FC7369" w:rsidRDefault="00FC7369" w:rsidP="00FC7369">
      <w:pPr>
        <w:spacing w:after="0" w:line="240" w:lineRule="auto"/>
        <w:rPr>
          <w:rFonts w:eastAsia="Calibri" w:cs="Times New Roman"/>
          <w:szCs w:val="26"/>
        </w:rPr>
      </w:pPr>
      <w:r w:rsidRPr="00FC7369">
        <w:rPr>
          <w:rFonts w:eastAsia="Calibri" w:cs="Times New Roman"/>
          <w:szCs w:val="26"/>
        </w:rPr>
        <w:t>Hòa tan lượng dư bột nhôm vào 180 ml dung dịch HCl 1M đến khi phản ứng kết thúc, thu được 1,512 lít hiđro (đktc). Hiệu suất phản ứng là:</w:t>
      </w:r>
    </w:p>
    <w:p w:rsidR="00FC7369" w:rsidRDefault="00FC7369" w:rsidP="00FC7369">
      <w:pPr>
        <w:spacing w:after="0" w:line="240" w:lineRule="auto"/>
        <w:rPr>
          <w:rFonts w:eastAsia="Calibri" w:cs="Times New Roman"/>
          <w:szCs w:val="26"/>
        </w:rPr>
      </w:pPr>
      <w:r w:rsidRPr="00FC7369">
        <w:rPr>
          <w:rFonts w:eastAsia="Calibri" w:cs="Times New Roman"/>
          <w:szCs w:val="26"/>
        </w:rPr>
        <w:t xml:space="preserve">A. 70%                 </w:t>
      </w:r>
    </w:p>
    <w:p w:rsidR="00FC7369" w:rsidRDefault="00FC7369" w:rsidP="00FC7369">
      <w:pPr>
        <w:spacing w:after="0" w:line="240" w:lineRule="auto"/>
        <w:rPr>
          <w:rFonts w:eastAsia="Calibri" w:cs="Times New Roman"/>
          <w:szCs w:val="26"/>
        </w:rPr>
      </w:pPr>
      <w:r w:rsidRPr="00FC7369">
        <w:rPr>
          <w:rFonts w:eastAsia="Calibri" w:cs="Times New Roman"/>
          <w:szCs w:val="26"/>
        </w:rPr>
        <w:t xml:space="preserve">B. 75%                 </w:t>
      </w:r>
    </w:p>
    <w:p w:rsidR="00FC7369" w:rsidRDefault="00FC7369" w:rsidP="00FC7369">
      <w:pPr>
        <w:spacing w:after="0" w:line="240" w:lineRule="auto"/>
        <w:rPr>
          <w:rFonts w:eastAsia="Calibri" w:cs="Times New Roman"/>
          <w:szCs w:val="26"/>
        </w:rPr>
      </w:pPr>
      <w:r w:rsidRPr="00FC7369">
        <w:rPr>
          <w:rFonts w:eastAsia="Calibri" w:cs="Times New Roman"/>
          <w:szCs w:val="26"/>
        </w:rPr>
        <w:t xml:space="preserve">C. 80%                 </w:t>
      </w:r>
    </w:p>
    <w:p w:rsidR="00FC7369" w:rsidRPr="00FC7369" w:rsidRDefault="00FC7369" w:rsidP="00FC7369">
      <w:pPr>
        <w:spacing w:after="0" w:line="240" w:lineRule="auto"/>
        <w:rPr>
          <w:rFonts w:eastAsia="Calibri" w:cs="Times New Roman"/>
          <w:szCs w:val="26"/>
        </w:rPr>
      </w:pPr>
      <w:r w:rsidRPr="00FC7369">
        <w:rPr>
          <w:rFonts w:eastAsia="Calibri" w:cs="Times New Roman"/>
          <w:szCs w:val="26"/>
        </w:rPr>
        <w:t>D. 85%</w:t>
      </w:r>
    </w:p>
    <w:p w:rsidR="00E877A6" w:rsidRPr="00E877A6" w:rsidRDefault="00FC7369" w:rsidP="00FC7369">
      <w:pPr>
        <w:spacing w:after="0" w:line="360" w:lineRule="auto"/>
        <w:jc w:val="both"/>
        <w:rPr>
          <w:rFonts w:eastAsia="Times New Roman" w:cs="Times New Roman"/>
          <w:szCs w:val="26"/>
        </w:rPr>
      </w:pPr>
      <w:r w:rsidRPr="00E877A6">
        <w:rPr>
          <w:rFonts w:eastAsia="Times New Roman" w:cs="Times New Roman"/>
          <w:szCs w:val="26"/>
        </w:rPr>
        <w:t xml:space="preserve"> </w:t>
      </w:r>
      <w:r w:rsidR="00E877A6" w:rsidRPr="00E877A6">
        <w:rPr>
          <w:rFonts w:eastAsia="Times New Roman" w:cs="Times New Roman"/>
          <w:szCs w:val="26"/>
        </w:rPr>
        <w:t>[&lt;br&gt;]</w:t>
      </w:r>
    </w:p>
    <w:p w:rsidR="00FC7369" w:rsidRDefault="00FC7369" w:rsidP="00FC7369">
      <w:pPr>
        <w:spacing w:after="0" w:line="240" w:lineRule="auto"/>
        <w:rPr>
          <w:rFonts w:eastAsia="Calibri" w:cs="Times New Roman"/>
          <w:szCs w:val="26"/>
        </w:rPr>
      </w:pPr>
      <w:r w:rsidRPr="00FC7369">
        <w:rPr>
          <w:rFonts w:eastAsia="Calibri" w:cs="Times New Roman"/>
          <w:szCs w:val="26"/>
        </w:rPr>
        <w:t>Ngâm một lá đồ</w:t>
      </w:r>
      <w:r>
        <w:rPr>
          <w:rFonts w:eastAsia="Calibri" w:cs="Times New Roman"/>
          <w:szCs w:val="26"/>
        </w:rPr>
        <w:t>ng trong 1</w:t>
      </w:r>
      <w:r w:rsidRPr="00FC7369">
        <w:rPr>
          <w:rFonts w:eastAsia="Calibri" w:cs="Times New Roman"/>
          <w:szCs w:val="26"/>
        </w:rPr>
        <w:t>0 ml dung dịch AgNO</w:t>
      </w:r>
      <w:r w:rsidRPr="00FC7369">
        <w:rPr>
          <w:rFonts w:eastAsia="Calibri" w:cs="Times New Roman"/>
          <w:szCs w:val="26"/>
          <w:vertAlign w:val="subscript"/>
        </w:rPr>
        <w:t>3</w:t>
      </w:r>
      <w:r w:rsidRPr="00FC7369">
        <w:rPr>
          <w:rFonts w:eastAsia="Calibri" w:cs="Times New Roman"/>
          <w:szCs w:val="26"/>
        </w:rPr>
        <w:t xml:space="preserve"> cho đến khi đồng không tan thêm nữa thì dừng. Lấy lá đồng ra rửa nhẹ, sấy khô và cân thì khối lượng lá đồng tăng 1,52 gam. Nồng độ mol của dung dịch AgNO</w:t>
      </w:r>
      <w:r w:rsidRPr="00FC7369">
        <w:rPr>
          <w:rFonts w:eastAsia="Calibri" w:cs="Times New Roman"/>
          <w:szCs w:val="26"/>
          <w:vertAlign w:val="subscript"/>
        </w:rPr>
        <w:t>3</w:t>
      </w:r>
      <w:r w:rsidRPr="00FC7369">
        <w:rPr>
          <w:rFonts w:eastAsia="Calibri" w:cs="Times New Roman"/>
          <w:szCs w:val="26"/>
        </w:rPr>
        <w:t xml:space="preserve"> là: </w:t>
      </w:r>
      <w:r w:rsidRPr="00FC7369">
        <w:rPr>
          <w:rFonts w:eastAsia="Calibri" w:cs="Times New Roman"/>
          <w:szCs w:val="26"/>
        </w:rPr>
        <w:tab/>
      </w:r>
    </w:p>
    <w:p w:rsidR="00FC7369" w:rsidRDefault="00FC7369" w:rsidP="00FC7369">
      <w:pPr>
        <w:spacing w:after="0" w:line="240" w:lineRule="auto"/>
        <w:rPr>
          <w:rFonts w:eastAsia="Calibri" w:cs="Times New Roman"/>
          <w:szCs w:val="26"/>
        </w:rPr>
      </w:pPr>
      <w:r w:rsidRPr="00FC7369">
        <w:rPr>
          <w:rFonts w:eastAsia="Calibri" w:cs="Times New Roman"/>
          <w:szCs w:val="26"/>
        </w:rPr>
        <w:t xml:space="preserve">A. 2M    </w:t>
      </w:r>
      <w:r w:rsidRPr="00FC7369">
        <w:rPr>
          <w:rFonts w:eastAsia="Calibri" w:cs="Times New Roman"/>
          <w:szCs w:val="26"/>
        </w:rPr>
        <w:tab/>
      </w:r>
    </w:p>
    <w:p w:rsidR="00FC7369" w:rsidRDefault="00FC7369" w:rsidP="00FC7369">
      <w:pPr>
        <w:spacing w:after="0" w:line="240" w:lineRule="auto"/>
        <w:rPr>
          <w:rFonts w:eastAsia="Calibri" w:cs="Times New Roman"/>
          <w:szCs w:val="26"/>
        </w:rPr>
      </w:pPr>
      <w:r w:rsidRPr="00FC7369">
        <w:rPr>
          <w:rFonts w:eastAsia="Calibri" w:cs="Times New Roman"/>
          <w:szCs w:val="26"/>
        </w:rPr>
        <w:t xml:space="preserve">B. 2,5M  </w:t>
      </w:r>
      <w:r w:rsidRPr="00FC7369">
        <w:rPr>
          <w:rFonts w:eastAsia="Calibri" w:cs="Times New Roman"/>
          <w:szCs w:val="26"/>
        </w:rPr>
        <w:tab/>
      </w:r>
    </w:p>
    <w:p w:rsidR="00FC7369" w:rsidRDefault="00FC7369" w:rsidP="00FC7369">
      <w:pPr>
        <w:spacing w:after="0" w:line="240" w:lineRule="auto"/>
        <w:rPr>
          <w:rFonts w:eastAsia="Calibri" w:cs="Times New Roman"/>
          <w:szCs w:val="26"/>
        </w:rPr>
      </w:pPr>
      <w:r w:rsidRPr="00FC7369">
        <w:rPr>
          <w:rFonts w:eastAsia="Calibri" w:cs="Times New Roman"/>
          <w:szCs w:val="26"/>
        </w:rPr>
        <w:t xml:space="preserve">C. 1.5M   </w:t>
      </w:r>
      <w:r w:rsidRPr="00FC7369">
        <w:rPr>
          <w:rFonts w:eastAsia="Calibri" w:cs="Times New Roman"/>
          <w:szCs w:val="26"/>
        </w:rPr>
        <w:tab/>
        <w:t xml:space="preserve"> </w:t>
      </w:r>
    </w:p>
    <w:p w:rsidR="00FC7369" w:rsidRPr="00FC7369" w:rsidRDefault="00FC7369" w:rsidP="00FC7369">
      <w:pPr>
        <w:spacing w:after="0" w:line="240" w:lineRule="auto"/>
        <w:rPr>
          <w:rFonts w:eastAsia="Calibri" w:cs="Times New Roman"/>
          <w:szCs w:val="26"/>
        </w:rPr>
      </w:pPr>
      <w:r w:rsidRPr="00FC7369">
        <w:rPr>
          <w:rFonts w:eastAsia="Calibri" w:cs="Times New Roman"/>
          <w:szCs w:val="26"/>
        </w:rPr>
        <w:t>D. 1M</w:t>
      </w:r>
    </w:p>
    <w:p w:rsidR="00E877A6" w:rsidRPr="00E877A6" w:rsidRDefault="00FC7369" w:rsidP="00FC7369">
      <w:pPr>
        <w:spacing w:after="0" w:line="360" w:lineRule="auto"/>
        <w:jc w:val="both"/>
        <w:rPr>
          <w:rFonts w:eastAsia="Times New Roman" w:cs="Times New Roman"/>
          <w:szCs w:val="26"/>
        </w:rPr>
      </w:pPr>
      <w:r w:rsidRPr="00E877A6">
        <w:rPr>
          <w:rFonts w:eastAsia="Times New Roman" w:cs="Times New Roman"/>
          <w:szCs w:val="26"/>
        </w:rPr>
        <w:lastRenderedPageBreak/>
        <w:t xml:space="preserve"> </w:t>
      </w:r>
      <w:r w:rsidR="00E877A6" w:rsidRPr="00E877A6">
        <w:rPr>
          <w:rFonts w:eastAsia="Times New Roman" w:cs="Times New Roman"/>
          <w:szCs w:val="26"/>
        </w:rPr>
        <w:t>[&lt;br&gt;]</w:t>
      </w:r>
    </w:p>
    <w:p w:rsidR="00FC7369" w:rsidRPr="00FC7369" w:rsidRDefault="00FC7369" w:rsidP="00FC7369">
      <w:pPr>
        <w:spacing w:after="0" w:line="240" w:lineRule="auto"/>
        <w:contextualSpacing/>
        <w:rPr>
          <w:rFonts w:eastAsia="Calibri" w:cs="Times New Roman"/>
          <w:szCs w:val="26"/>
          <w:lang w:val="vi-VN"/>
        </w:rPr>
      </w:pPr>
      <w:r w:rsidRPr="00FC7369">
        <w:rPr>
          <w:rFonts w:eastAsia="Calibri" w:cs="Times New Roman"/>
          <w:szCs w:val="26"/>
          <w:lang w:val="vi-VN"/>
        </w:rPr>
        <w:t>Nhúng một lá sắt có khối lượng 50 gam vào dung dịch CuSO</w:t>
      </w:r>
      <w:r w:rsidRPr="00FC7369">
        <w:rPr>
          <w:rFonts w:eastAsia="Calibri" w:cs="Times New Roman"/>
          <w:szCs w:val="26"/>
          <w:vertAlign w:val="subscript"/>
          <w:lang w:val="vi-VN"/>
        </w:rPr>
        <w:t>4</w:t>
      </w:r>
      <w:r w:rsidRPr="00FC7369">
        <w:rPr>
          <w:rFonts w:eastAsia="Calibri" w:cs="Times New Roman"/>
          <w:szCs w:val="26"/>
          <w:lang w:val="vi-VN"/>
        </w:rPr>
        <w:t xml:space="preserve">. Sau một thời gian phản ứng, lấy lá sắt ra rửa nhẹ, sấy khô và cân thì có khối lượng 51 gam. Khối lượng muối sắt tạo thành là: </w:t>
      </w:r>
    </w:p>
    <w:p w:rsidR="00FC7369" w:rsidRDefault="00FC7369" w:rsidP="00FC7369">
      <w:pPr>
        <w:spacing w:after="0" w:line="360" w:lineRule="auto"/>
        <w:jc w:val="both"/>
        <w:rPr>
          <w:rFonts w:eastAsia="Calibri" w:cs="Times New Roman"/>
          <w:szCs w:val="26"/>
        </w:rPr>
      </w:pPr>
      <w:r w:rsidRPr="00FC7369">
        <w:rPr>
          <w:rFonts w:eastAsia="Calibri" w:cs="Times New Roman"/>
          <w:szCs w:val="26"/>
        </w:rPr>
        <w:t xml:space="preserve">A. 17 gam                        </w:t>
      </w:r>
    </w:p>
    <w:p w:rsidR="00FC7369" w:rsidRDefault="00FC7369" w:rsidP="00FC7369">
      <w:pPr>
        <w:spacing w:after="0" w:line="360" w:lineRule="auto"/>
        <w:jc w:val="both"/>
        <w:rPr>
          <w:rFonts w:eastAsia="Calibri" w:cs="Times New Roman"/>
          <w:szCs w:val="26"/>
        </w:rPr>
      </w:pPr>
      <w:r w:rsidRPr="00FC7369">
        <w:rPr>
          <w:rFonts w:eastAsia="Calibri" w:cs="Times New Roman"/>
          <w:szCs w:val="26"/>
        </w:rPr>
        <w:t xml:space="preserve">B. 19 gam                      </w:t>
      </w:r>
    </w:p>
    <w:p w:rsidR="00FC7369" w:rsidRDefault="00FC7369" w:rsidP="00FC7369">
      <w:pPr>
        <w:spacing w:after="0" w:line="360" w:lineRule="auto"/>
        <w:jc w:val="both"/>
        <w:rPr>
          <w:rFonts w:eastAsia="Calibri" w:cs="Times New Roman"/>
          <w:szCs w:val="26"/>
        </w:rPr>
      </w:pPr>
      <w:r w:rsidRPr="00FC7369">
        <w:rPr>
          <w:rFonts w:eastAsia="Calibri" w:cs="Times New Roman"/>
          <w:szCs w:val="26"/>
        </w:rPr>
        <w:t xml:space="preserve">C. 15 gam           </w:t>
      </w:r>
    </w:p>
    <w:p w:rsidR="00FC7369" w:rsidRDefault="00FC7369" w:rsidP="00FC7369">
      <w:pPr>
        <w:spacing w:after="0" w:line="360" w:lineRule="auto"/>
        <w:jc w:val="both"/>
        <w:rPr>
          <w:rFonts w:eastAsia="Times New Roman" w:cs="Times New Roman"/>
          <w:szCs w:val="26"/>
        </w:rPr>
      </w:pPr>
      <w:r w:rsidRPr="00FC7369">
        <w:rPr>
          <w:rFonts w:eastAsia="Calibri" w:cs="Times New Roman"/>
          <w:szCs w:val="26"/>
        </w:rPr>
        <w:t>D. 20 gam</w:t>
      </w:r>
      <w:r w:rsidRPr="00E877A6">
        <w:rPr>
          <w:rFonts w:eastAsia="Times New Roman" w:cs="Times New Roman"/>
          <w:szCs w:val="26"/>
        </w:rPr>
        <w:t xml:space="preserve"> </w:t>
      </w:r>
    </w:p>
    <w:p w:rsidR="00E877A6" w:rsidRPr="00E877A6" w:rsidRDefault="00E877A6" w:rsidP="00FC7369">
      <w:pPr>
        <w:spacing w:after="0" w:line="360" w:lineRule="auto"/>
        <w:jc w:val="both"/>
        <w:rPr>
          <w:rFonts w:eastAsia="Times New Roman" w:cs="Times New Roman"/>
          <w:szCs w:val="26"/>
        </w:rPr>
      </w:pPr>
      <w:r w:rsidRPr="00E877A6">
        <w:rPr>
          <w:rFonts w:eastAsia="Times New Roman" w:cs="Times New Roman"/>
          <w:szCs w:val="26"/>
        </w:rPr>
        <w:t>[&lt;br&gt;]</w:t>
      </w:r>
    </w:p>
    <w:p w:rsidR="00FC7369" w:rsidRPr="00FC7369" w:rsidRDefault="00FC7369" w:rsidP="00FC7369">
      <w:pPr>
        <w:spacing w:after="0" w:line="240" w:lineRule="auto"/>
        <w:rPr>
          <w:rFonts w:eastAsia="Times New Roman" w:cs="Times New Roman"/>
          <w:szCs w:val="26"/>
        </w:rPr>
      </w:pPr>
      <w:r w:rsidRPr="00FC7369">
        <w:rPr>
          <w:rFonts w:eastAsia="Times New Roman" w:cs="Times New Roman"/>
          <w:szCs w:val="26"/>
        </w:rPr>
        <w:t>Cho 100ml dd Na</w:t>
      </w:r>
      <w:r w:rsidRPr="00FC7369">
        <w:rPr>
          <w:rFonts w:eastAsia="Times New Roman" w:cs="Times New Roman"/>
          <w:szCs w:val="26"/>
          <w:vertAlign w:val="subscript"/>
        </w:rPr>
        <w:t>2</w:t>
      </w:r>
      <w:r w:rsidRPr="00FC7369">
        <w:rPr>
          <w:rFonts w:eastAsia="Times New Roman" w:cs="Times New Roman"/>
          <w:szCs w:val="26"/>
        </w:rPr>
        <w:t>SO</w:t>
      </w:r>
      <w:r w:rsidRPr="00FC7369">
        <w:rPr>
          <w:rFonts w:eastAsia="Times New Roman" w:cs="Times New Roman"/>
          <w:szCs w:val="26"/>
          <w:vertAlign w:val="subscript"/>
        </w:rPr>
        <w:t>4</w:t>
      </w:r>
      <w:r w:rsidRPr="00FC7369">
        <w:rPr>
          <w:rFonts w:eastAsia="Times New Roman" w:cs="Times New Roman"/>
          <w:szCs w:val="26"/>
        </w:rPr>
        <w:t xml:space="preserve"> 2M tác dụng với 200ml dd BaCl</w:t>
      </w:r>
      <w:r w:rsidRPr="00FC7369">
        <w:rPr>
          <w:rFonts w:eastAsia="Times New Roman" w:cs="Times New Roman"/>
          <w:szCs w:val="26"/>
          <w:vertAlign w:val="subscript"/>
        </w:rPr>
        <w:t>2</w:t>
      </w:r>
      <w:r w:rsidRPr="00FC7369">
        <w:rPr>
          <w:rFonts w:eastAsia="Times New Roman" w:cs="Times New Roman"/>
          <w:szCs w:val="26"/>
        </w:rPr>
        <w:t xml:space="preserve"> 2M. Khối lượng kết tủa thu được là</w:t>
      </w:r>
    </w:p>
    <w:p w:rsidR="00FC7369" w:rsidRDefault="00FC7369" w:rsidP="00FC7369">
      <w:pPr>
        <w:spacing w:after="0" w:line="240" w:lineRule="auto"/>
        <w:contextualSpacing/>
        <w:rPr>
          <w:rFonts w:eastAsia="Arial" w:cs="Times New Roman"/>
          <w:szCs w:val="26"/>
        </w:rPr>
      </w:pPr>
      <w:r>
        <w:rPr>
          <w:rFonts w:eastAsia="Arial" w:cs="Times New Roman"/>
          <w:szCs w:val="26"/>
        </w:rPr>
        <w:t xml:space="preserve">A. </w:t>
      </w:r>
      <w:r w:rsidRPr="00FC7369">
        <w:rPr>
          <w:rFonts w:eastAsia="Arial" w:cs="Times New Roman"/>
          <w:szCs w:val="26"/>
        </w:rPr>
        <w:t>9,32g</w:t>
      </w:r>
      <w:r w:rsidRPr="00FC7369">
        <w:rPr>
          <w:rFonts w:eastAsia="Arial" w:cs="Times New Roman"/>
          <w:szCs w:val="26"/>
        </w:rPr>
        <w:tab/>
      </w:r>
      <w:r w:rsidRPr="00FC7369">
        <w:rPr>
          <w:rFonts w:eastAsia="Arial" w:cs="Times New Roman"/>
          <w:szCs w:val="26"/>
        </w:rPr>
        <w:tab/>
      </w:r>
      <w:r w:rsidRPr="00FC7369">
        <w:rPr>
          <w:rFonts w:eastAsia="Arial" w:cs="Times New Roman"/>
          <w:szCs w:val="26"/>
        </w:rPr>
        <w:tab/>
      </w:r>
    </w:p>
    <w:p w:rsidR="00FC7369" w:rsidRDefault="00FC7369" w:rsidP="00FC7369">
      <w:pPr>
        <w:spacing w:after="0" w:line="240" w:lineRule="auto"/>
        <w:contextualSpacing/>
        <w:rPr>
          <w:rFonts w:eastAsia="Arial" w:cs="Times New Roman"/>
          <w:szCs w:val="26"/>
        </w:rPr>
      </w:pPr>
      <w:r w:rsidRPr="00FC7369">
        <w:rPr>
          <w:rFonts w:eastAsia="Arial" w:cs="Times New Roman"/>
          <w:szCs w:val="26"/>
        </w:rPr>
        <w:t>B. 46,6g</w:t>
      </w:r>
      <w:r w:rsidRPr="00FC7369">
        <w:rPr>
          <w:rFonts w:eastAsia="Arial" w:cs="Times New Roman"/>
          <w:szCs w:val="26"/>
        </w:rPr>
        <w:tab/>
      </w:r>
      <w:r w:rsidRPr="00FC7369">
        <w:rPr>
          <w:rFonts w:eastAsia="Arial" w:cs="Times New Roman"/>
          <w:szCs w:val="26"/>
        </w:rPr>
        <w:tab/>
      </w:r>
    </w:p>
    <w:p w:rsidR="00FC7369" w:rsidRDefault="00FC7369" w:rsidP="00FC7369">
      <w:pPr>
        <w:spacing w:after="0" w:line="240" w:lineRule="auto"/>
        <w:contextualSpacing/>
        <w:rPr>
          <w:rFonts w:eastAsia="Arial" w:cs="Times New Roman"/>
          <w:szCs w:val="26"/>
        </w:rPr>
      </w:pPr>
      <w:r w:rsidRPr="00FC7369">
        <w:rPr>
          <w:rFonts w:eastAsia="Arial" w:cs="Times New Roman"/>
          <w:szCs w:val="26"/>
        </w:rPr>
        <w:t>C. 466g</w:t>
      </w:r>
      <w:r w:rsidRPr="00FC7369">
        <w:rPr>
          <w:rFonts w:eastAsia="Arial" w:cs="Times New Roman"/>
          <w:szCs w:val="26"/>
        </w:rPr>
        <w:tab/>
      </w:r>
      <w:r w:rsidRPr="00FC7369">
        <w:rPr>
          <w:rFonts w:eastAsia="Arial" w:cs="Times New Roman"/>
          <w:szCs w:val="26"/>
        </w:rPr>
        <w:tab/>
      </w:r>
    </w:p>
    <w:p w:rsidR="00FC7369" w:rsidRPr="00FC7369" w:rsidRDefault="00FC7369" w:rsidP="00FC7369">
      <w:pPr>
        <w:spacing w:after="0" w:line="240" w:lineRule="auto"/>
        <w:contextualSpacing/>
        <w:rPr>
          <w:rFonts w:eastAsia="Arial" w:cs="Times New Roman"/>
          <w:szCs w:val="26"/>
        </w:rPr>
      </w:pPr>
      <w:r w:rsidRPr="00FC7369">
        <w:rPr>
          <w:rFonts w:eastAsia="Arial" w:cs="Times New Roman"/>
          <w:szCs w:val="26"/>
        </w:rPr>
        <w:t>D. 932g</w:t>
      </w:r>
    </w:p>
    <w:p w:rsidR="00E877A6" w:rsidRPr="00E877A6" w:rsidRDefault="00FC7369" w:rsidP="00FC7369">
      <w:pPr>
        <w:spacing w:after="0" w:line="360" w:lineRule="auto"/>
        <w:jc w:val="both"/>
        <w:rPr>
          <w:rFonts w:eastAsia="Times New Roman" w:cs="Times New Roman"/>
          <w:szCs w:val="26"/>
        </w:rPr>
      </w:pPr>
      <w:r w:rsidRPr="00E877A6">
        <w:rPr>
          <w:rFonts w:eastAsia="Times New Roman" w:cs="Times New Roman"/>
          <w:szCs w:val="26"/>
        </w:rPr>
        <w:t xml:space="preserve"> </w:t>
      </w:r>
      <w:r w:rsidR="00E877A6" w:rsidRPr="00E877A6">
        <w:rPr>
          <w:rFonts w:eastAsia="Times New Roman" w:cs="Times New Roman"/>
          <w:szCs w:val="26"/>
        </w:rPr>
        <w:t>[&lt;br&gt;]</w:t>
      </w:r>
    </w:p>
    <w:p w:rsidR="00405256" w:rsidRPr="00B23848" w:rsidRDefault="00405256" w:rsidP="00405256">
      <w:pPr>
        <w:spacing w:after="0" w:line="240" w:lineRule="auto"/>
        <w:jc w:val="both"/>
        <w:rPr>
          <w:rFonts w:eastAsia="Times New Roman" w:cs="Times New Roman"/>
          <w:szCs w:val="26"/>
          <w:lang w:val="nl-NL"/>
        </w:rPr>
      </w:pPr>
      <w:r w:rsidRPr="00B23848">
        <w:rPr>
          <w:rFonts w:eastAsia="Times New Roman" w:cs="Times New Roman"/>
          <w:szCs w:val="26"/>
          <w:lang w:val="nl-NL"/>
        </w:rPr>
        <w:t>Một vật thể bằng sắt để ngoài trời, sau một thời gian bị gỉ. Hỏi khối lượng của vật thay đổi thế nào so với khối lượng của vật trước khi gỉ?</w:t>
      </w:r>
    </w:p>
    <w:p w:rsidR="00405256" w:rsidRPr="00B23848" w:rsidRDefault="00405256" w:rsidP="00405256">
      <w:pPr>
        <w:spacing w:after="0" w:line="240" w:lineRule="auto"/>
        <w:jc w:val="both"/>
        <w:rPr>
          <w:rFonts w:eastAsia="Times New Roman" w:cs="Times New Roman"/>
          <w:szCs w:val="26"/>
          <w:lang w:val="nl-NL"/>
        </w:rPr>
      </w:pPr>
      <w:r w:rsidRPr="00B23848">
        <w:rPr>
          <w:rFonts w:eastAsia="Times New Roman" w:cs="Times New Roman"/>
          <w:szCs w:val="26"/>
          <w:u w:val="single"/>
          <w:lang w:val="nl-NL"/>
        </w:rPr>
        <w:t xml:space="preserve">A. </w:t>
      </w:r>
      <w:r w:rsidRPr="00B23848">
        <w:rPr>
          <w:rFonts w:eastAsia="Times New Roman" w:cs="Times New Roman"/>
          <w:szCs w:val="26"/>
          <w:lang w:val="nl-NL"/>
        </w:rPr>
        <w:t xml:space="preserve">Tăng          </w:t>
      </w:r>
    </w:p>
    <w:p w:rsidR="00405256" w:rsidRPr="00B23848" w:rsidRDefault="00405256" w:rsidP="00405256">
      <w:pPr>
        <w:spacing w:after="0" w:line="240" w:lineRule="auto"/>
        <w:jc w:val="both"/>
        <w:rPr>
          <w:rFonts w:eastAsia="Times New Roman" w:cs="Times New Roman"/>
          <w:szCs w:val="26"/>
          <w:lang w:val="nl-NL"/>
        </w:rPr>
      </w:pPr>
      <w:r w:rsidRPr="00B23848">
        <w:rPr>
          <w:rFonts w:eastAsia="Times New Roman" w:cs="Times New Roman"/>
          <w:szCs w:val="26"/>
          <w:lang w:val="nl-NL"/>
        </w:rPr>
        <w:t xml:space="preserve">B. Giảm           </w:t>
      </w:r>
    </w:p>
    <w:p w:rsidR="00405256" w:rsidRPr="00B23848" w:rsidRDefault="00405256" w:rsidP="00405256">
      <w:pPr>
        <w:spacing w:after="0" w:line="240" w:lineRule="auto"/>
        <w:jc w:val="both"/>
        <w:rPr>
          <w:rFonts w:eastAsia="Times New Roman" w:cs="Times New Roman"/>
          <w:szCs w:val="26"/>
          <w:lang w:val="nl-NL"/>
        </w:rPr>
      </w:pPr>
      <w:r w:rsidRPr="00B23848">
        <w:rPr>
          <w:rFonts w:eastAsia="Times New Roman" w:cs="Times New Roman"/>
          <w:szCs w:val="26"/>
          <w:lang w:val="nl-NL"/>
        </w:rPr>
        <w:t xml:space="preserve">C. Không thay đổi       </w:t>
      </w:r>
    </w:p>
    <w:p w:rsidR="00405256" w:rsidRPr="00B23848" w:rsidRDefault="00405256" w:rsidP="00405256">
      <w:pPr>
        <w:spacing w:after="0" w:line="240" w:lineRule="auto"/>
        <w:jc w:val="both"/>
        <w:rPr>
          <w:rFonts w:eastAsia="Times New Roman" w:cs="Times New Roman"/>
          <w:szCs w:val="26"/>
          <w:lang w:val="nl-NL"/>
        </w:rPr>
      </w:pPr>
      <w:r w:rsidRPr="00B23848">
        <w:rPr>
          <w:rFonts w:eastAsia="Times New Roman" w:cs="Times New Roman"/>
          <w:szCs w:val="26"/>
          <w:lang w:val="nl-NL"/>
        </w:rPr>
        <w:t>D. Không thể biết</w:t>
      </w:r>
    </w:p>
    <w:p w:rsidR="00E877A6" w:rsidRPr="00E877A6" w:rsidRDefault="00E877A6" w:rsidP="00E877A6">
      <w:pPr>
        <w:spacing w:after="0" w:line="360" w:lineRule="auto"/>
        <w:jc w:val="both"/>
        <w:rPr>
          <w:rFonts w:eastAsia="Times New Roman" w:cs="Times New Roman"/>
          <w:szCs w:val="26"/>
        </w:rPr>
      </w:pPr>
      <w:r w:rsidRPr="00E877A6">
        <w:rPr>
          <w:rFonts w:eastAsia="Times New Roman" w:cs="Times New Roman"/>
          <w:szCs w:val="26"/>
        </w:rPr>
        <w:t>[&lt;br&gt;]</w:t>
      </w:r>
    </w:p>
    <w:p w:rsidR="00267B76" w:rsidRPr="00267B76" w:rsidRDefault="00267B76" w:rsidP="00267B76">
      <w:pPr>
        <w:spacing w:after="0" w:line="240" w:lineRule="auto"/>
        <w:rPr>
          <w:rFonts w:eastAsia="Calibri" w:cs="Times New Roman"/>
          <w:szCs w:val="26"/>
        </w:rPr>
      </w:pPr>
      <w:r w:rsidRPr="00267B76">
        <w:rPr>
          <w:rFonts w:eastAsia="Calibri" w:cs="Times New Roman"/>
          <w:szCs w:val="26"/>
        </w:rPr>
        <w:t>Hòa tan  hoàn toàn a gam Fe</w:t>
      </w:r>
      <w:r w:rsidRPr="00267B76">
        <w:rPr>
          <w:rFonts w:eastAsia="Calibri" w:cs="Times New Roman"/>
          <w:szCs w:val="26"/>
          <w:vertAlign w:val="subscript"/>
        </w:rPr>
        <w:t>2</w:t>
      </w:r>
      <w:r w:rsidRPr="00267B76">
        <w:rPr>
          <w:rFonts w:eastAsia="Calibri" w:cs="Times New Roman"/>
          <w:szCs w:val="26"/>
        </w:rPr>
        <w:t>O</w:t>
      </w:r>
      <w:r w:rsidRPr="00267B76">
        <w:rPr>
          <w:rFonts w:eastAsia="Calibri" w:cs="Times New Roman"/>
          <w:szCs w:val="26"/>
          <w:vertAlign w:val="subscript"/>
        </w:rPr>
        <w:t>3</w:t>
      </w:r>
      <w:r w:rsidRPr="00267B76">
        <w:rPr>
          <w:rFonts w:eastAsia="Calibri" w:cs="Times New Roman"/>
          <w:szCs w:val="26"/>
        </w:rPr>
        <w:t xml:space="preserve"> vào 150 ml dung dịch HCl 1M. Giá trị của a là:</w:t>
      </w:r>
    </w:p>
    <w:p w:rsidR="00267B76" w:rsidRDefault="00267B76" w:rsidP="00267B76">
      <w:pPr>
        <w:spacing w:after="0" w:line="240" w:lineRule="auto"/>
        <w:rPr>
          <w:rFonts w:eastAsia="Calibri" w:cs="Times New Roman"/>
          <w:szCs w:val="26"/>
        </w:rPr>
      </w:pPr>
      <w:r w:rsidRPr="00267B76">
        <w:rPr>
          <w:rFonts w:eastAsia="Calibri" w:cs="Times New Roman"/>
          <w:szCs w:val="26"/>
        </w:rPr>
        <w:t xml:space="preserve">A. 2 gam    </w:t>
      </w:r>
      <w:r w:rsidRPr="00267B76">
        <w:rPr>
          <w:rFonts w:eastAsia="Calibri" w:cs="Times New Roman"/>
          <w:szCs w:val="26"/>
        </w:rPr>
        <w:tab/>
      </w:r>
      <w:r w:rsidRPr="00267B76">
        <w:rPr>
          <w:rFonts w:eastAsia="Calibri" w:cs="Times New Roman"/>
          <w:szCs w:val="26"/>
        </w:rPr>
        <w:tab/>
      </w:r>
      <w:r w:rsidRPr="00267B76">
        <w:rPr>
          <w:rFonts w:eastAsia="Calibri" w:cs="Times New Roman"/>
          <w:szCs w:val="26"/>
        </w:rPr>
        <w:tab/>
      </w:r>
    </w:p>
    <w:p w:rsidR="00267B76" w:rsidRDefault="00267B76" w:rsidP="00267B76">
      <w:pPr>
        <w:spacing w:after="0" w:line="240" w:lineRule="auto"/>
        <w:rPr>
          <w:rFonts w:eastAsia="Calibri" w:cs="Times New Roman"/>
          <w:szCs w:val="26"/>
        </w:rPr>
      </w:pPr>
      <w:r w:rsidRPr="00267B76">
        <w:rPr>
          <w:rFonts w:eastAsia="Calibri" w:cs="Times New Roman"/>
          <w:szCs w:val="26"/>
        </w:rPr>
        <w:t xml:space="preserve">B. 3 gam </w:t>
      </w:r>
      <w:r w:rsidRPr="00267B76">
        <w:rPr>
          <w:rFonts w:eastAsia="Calibri" w:cs="Times New Roman"/>
          <w:szCs w:val="26"/>
        </w:rPr>
        <w:tab/>
      </w:r>
      <w:r w:rsidRPr="00267B76">
        <w:rPr>
          <w:rFonts w:eastAsia="Calibri" w:cs="Times New Roman"/>
          <w:szCs w:val="26"/>
        </w:rPr>
        <w:tab/>
      </w:r>
    </w:p>
    <w:p w:rsidR="00267B76" w:rsidRDefault="00267B76" w:rsidP="00267B76">
      <w:pPr>
        <w:spacing w:after="0" w:line="240" w:lineRule="auto"/>
        <w:rPr>
          <w:rFonts w:eastAsia="Calibri" w:cs="Times New Roman"/>
          <w:szCs w:val="26"/>
        </w:rPr>
      </w:pPr>
      <w:r w:rsidRPr="00267B76">
        <w:rPr>
          <w:rFonts w:eastAsia="Calibri" w:cs="Times New Roman"/>
          <w:szCs w:val="26"/>
        </w:rPr>
        <w:t xml:space="preserve">C. 4 gam    </w:t>
      </w:r>
      <w:r w:rsidRPr="00267B76">
        <w:rPr>
          <w:rFonts w:eastAsia="Calibri" w:cs="Times New Roman"/>
          <w:szCs w:val="26"/>
        </w:rPr>
        <w:tab/>
      </w:r>
      <w:r w:rsidRPr="00267B76">
        <w:rPr>
          <w:rFonts w:eastAsia="Calibri" w:cs="Times New Roman"/>
          <w:szCs w:val="26"/>
        </w:rPr>
        <w:tab/>
      </w:r>
      <w:r w:rsidRPr="00267B76">
        <w:rPr>
          <w:rFonts w:eastAsia="Calibri" w:cs="Times New Roman"/>
          <w:szCs w:val="26"/>
        </w:rPr>
        <w:tab/>
      </w:r>
    </w:p>
    <w:p w:rsidR="00267B76" w:rsidRPr="00267B76" w:rsidRDefault="00267B76" w:rsidP="00267B76">
      <w:pPr>
        <w:spacing w:after="0" w:line="240" w:lineRule="auto"/>
        <w:rPr>
          <w:rFonts w:eastAsia="Calibri" w:cs="Times New Roman"/>
          <w:szCs w:val="26"/>
        </w:rPr>
      </w:pPr>
      <w:r w:rsidRPr="00267B76">
        <w:rPr>
          <w:rFonts w:eastAsia="Calibri" w:cs="Times New Roman"/>
          <w:szCs w:val="26"/>
        </w:rPr>
        <w:t>D. 6,5 gam</w:t>
      </w:r>
    </w:p>
    <w:p w:rsidR="00E877A6" w:rsidRPr="00E877A6" w:rsidRDefault="00267B76" w:rsidP="00267B76">
      <w:pPr>
        <w:spacing w:after="0" w:line="360" w:lineRule="auto"/>
        <w:jc w:val="both"/>
        <w:rPr>
          <w:rFonts w:eastAsia="Times New Roman" w:cs="Times New Roman"/>
          <w:szCs w:val="26"/>
        </w:rPr>
      </w:pPr>
      <w:r w:rsidRPr="00E877A6">
        <w:rPr>
          <w:rFonts w:eastAsia="Times New Roman" w:cs="Times New Roman"/>
          <w:szCs w:val="26"/>
        </w:rPr>
        <w:t xml:space="preserve"> </w:t>
      </w:r>
      <w:r w:rsidR="00E877A6" w:rsidRPr="00E877A6">
        <w:rPr>
          <w:rFonts w:eastAsia="Times New Roman" w:cs="Times New Roman"/>
          <w:szCs w:val="26"/>
        </w:rPr>
        <w:t>[&lt;br&gt;]</w:t>
      </w:r>
    </w:p>
    <w:p w:rsidR="00267B76" w:rsidRPr="00267B76" w:rsidRDefault="00267B76" w:rsidP="00267B76">
      <w:pPr>
        <w:spacing w:after="0" w:line="240" w:lineRule="auto"/>
        <w:rPr>
          <w:rFonts w:eastAsia="Calibri" w:cs="Times New Roman"/>
          <w:szCs w:val="26"/>
        </w:rPr>
      </w:pPr>
      <w:r w:rsidRPr="00267B76">
        <w:rPr>
          <w:rFonts w:eastAsia="Calibri" w:cs="Times New Roman"/>
          <w:szCs w:val="26"/>
        </w:rPr>
        <w:t>Ở điều kiện thường có duy nhất một kim loại ở trạng thái lỏng là:</w:t>
      </w:r>
    </w:p>
    <w:p w:rsidR="00267B76" w:rsidRDefault="00267B76" w:rsidP="00267B76">
      <w:pPr>
        <w:pStyle w:val="NoSpacing"/>
        <w:rPr>
          <w:rFonts w:ascii="Times New Roman" w:hAnsi="Times New Roman"/>
          <w:sz w:val="26"/>
          <w:szCs w:val="26"/>
        </w:rPr>
      </w:pPr>
      <w:r w:rsidRPr="00267B76">
        <w:rPr>
          <w:rFonts w:ascii="Times New Roman" w:hAnsi="Times New Roman"/>
          <w:sz w:val="26"/>
          <w:szCs w:val="26"/>
          <w:u w:val="single"/>
        </w:rPr>
        <w:t>A.</w:t>
      </w:r>
      <w:r w:rsidRPr="00267B76">
        <w:rPr>
          <w:rFonts w:ascii="Times New Roman" w:hAnsi="Times New Roman"/>
          <w:sz w:val="26"/>
          <w:szCs w:val="26"/>
        </w:rPr>
        <w:t xml:space="preserve"> Hg                                </w:t>
      </w:r>
    </w:p>
    <w:p w:rsidR="00267B76" w:rsidRDefault="00267B76" w:rsidP="00267B76">
      <w:pPr>
        <w:pStyle w:val="NoSpacing"/>
        <w:rPr>
          <w:rFonts w:ascii="Times New Roman" w:hAnsi="Times New Roman"/>
          <w:sz w:val="26"/>
          <w:szCs w:val="26"/>
        </w:rPr>
      </w:pPr>
      <w:r w:rsidRPr="00267B76">
        <w:rPr>
          <w:rFonts w:ascii="Times New Roman" w:hAnsi="Times New Roman"/>
          <w:sz w:val="26"/>
          <w:szCs w:val="26"/>
        </w:rPr>
        <w:t xml:space="preserve">B. Mn                                  </w:t>
      </w:r>
    </w:p>
    <w:p w:rsidR="00267B76" w:rsidRDefault="00267B76" w:rsidP="00267B76">
      <w:pPr>
        <w:pStyle w:val="NoSpacing"/>
        <w:rPr>
          <w:rFonts w:ascii="Times New Roman" w:hAnsi="Times New Roman"/>
          <w:sz w:val="26"/>
          <w:szCs w:val="26"/>
        </w:rPr>
      </w:pPr>
      <w:r w:rsidRPr="00267B76">
        <w:rPr>
          <w:rFonts w:ascii="Times New Roman" w:hAnsi="Times New Roman"/>
          <w:sz w:val="26"/>
          <w:szCs w:val="26"/>
        </w:rPr>
        <w:t xml:space="preserve">C. Sn                                    </w:t>
      </w:r>
    </w:p>
    <w:p w:rsidR="00406777" w:rsidRPr="00B23848" w:rsidRDefault="00267B76" w:rsidP="00267B76">
      <w:pPr>
        <w:pStyle w:val="NoSpacing"/>
        <w:rPr>
          <w:rFonts w:ascii="Times New Roman" w:hAnsi="Times New Roman"/>
          <w:sz w:val="26"/>
          <w:szCs w:val="26"/>
        </w:rPr>
      </w:pPr>
      <w:r w:rsidRPr="00267B76">
        <w:rPr>
          <w:rFonts w:ascii="Times New Roman" w:hAnsi="Times New Roman"/>
          <w:sz w:val="26"/>
          <w:szCs w:val="26"/>
        </w:rPr>
        <w:t>D. Be</w:t>
      </w:r>
      <w:r w:rsidR="00406777" w:rsidRPr="00B23848">
        <w:rPr>
          <w:rFonts w:ascii="Times New Roman" w:hAnsi="Times New Roman"/>
          <w:sz w:val="26"/>
          <w:szCs w:val="26"/>
        </w:rPr>
        <w:t>.</w:t>
      </w:r>
    </w:p>
    <w:p w:rsidR="00E877A6" w:rsidRPr="00E877A6" w:rsidRDefault="00E877A6" w:rsidP="00E877A6">
      <w:pPr>
        <w:spacing w:after="0" w:line="360" w:lineRule="auto"/>
        <w:jc w:val="both"/>
        <w:rPr>
          <w:rFonts w:eastAsia="Times New Roman" w:cs="Times New Roman"/>
          <w:szCs w:val="26"/>
        </w:rPr>
      </w:pPr>
      <w:r w:rsidRPr="00E877A6">
        <w:rPr>
          <w:rFonts w:eastAsia="Times New Roman" w:cs="Times New Roman"/>
          <w:szCs w:val="26"/>
        </w:rPr>
        <w:t>[&lt;br&gt;]</w:t>
      </w:r>
    </w:p>
    <w:p w:rsidR="00267B76" w:rsidRPr="00267B76" w:rsidRDefault="00267B76" w:rsidP="00267B76">
      <w:pPr>
        <w:spacing w:after="0" w:line="240" w:lineRule="auto"/>
        <w:rPr>
          <w:rFonts w:eastAsia="Calibri" w:cs="Times New Roman"/>
          <w:szCs w:val="26"/>
        </w:rPr>
      </w:pPr>
      <w:r w:rsidRPr="00267B76">
        <w:rPr>
          <w:rFonts w:eastAsia="Calibri" w:cs="Times New Roman"/>
          <w:szCs w:val="26"/>
        </w:rPr>
        <w:t>Cho sơ đồ phản ứng. Hỏi A có thể là chất nào sau đây? A+HCl</w:t>
      </w:r>
      <w:r w:rsidRPr="00267B76">
        <w:rPr>
          <w:rFonts w:ascii="Cambria Math" w:eastAsia="Calibri" w:hAnsi="Cambria Math" w:cs="Cambria Math"/>
          <w:szCs w:val="26"/>
        </w:rPr>
        <w:t>⟶</w:t>
      </w:r>
      <w:r w:rsidRPr="00267B76">
        <w:rPr>
          <w:rFonts w:eastAsia="Calibri" w:cs="Times New Roman"/>
          <w:szCs w:val="26"/>
        </w:rPr>
        <w:t>MgCl</w:t>
      </w:r>
      <w:r w:rsidRPr="00267B76">
        <w:rPr>
          <w:rFonts w:eastAsia="Calibri" w:cs="Times New Roman"/>
          <w:szCs w:val="26"/>
          <w:vertAlign w:val="subscript"/>
        </w:rPr>
        <w:t>2</w:t>
      </w:r>
      <w:r w:rsidRPr="00267B76">
        <w:rPr>
          <w:rFonts w:eastAsia="Calibri" w:cs="Times New Roman"/>
          <w:szCs w:val="26"/>
        </w:rPr>
        <w:t>+… A là:</w:t>
      </w:r>
    </w:p>
    <w:p w:rsidR="00267B76" w:rsidRDefault="00267B76" w:rsidP="00267B76">
      <w:pPr>
        <w:spacing w:after="0" w:line="240" w:lineRule="auto"/>
        <w:rPr>
          <w:rFonts w:eastAsia="Calibri" w:cs="Times New Roman"/>
          <w:szCs w:val="26"/>
        </w:rPr>
      </w:pPr>
      <w:r w:rsidRPr="00267B76">
        <w:rPr>
          <w:rFonts w:eastAsia="Calibri" w:cs="Times New Roman"/>
          <w:szCs w:val="26"/>
        </w:rPr>
        <w:t xml:space="preserve">A. Mg       </w:t>
      </w:r>
      <w:r w:rsidRPr="00267B76">
        <w:rPr>
          <w:rFonts w:eastAsia="Calibri" w:cs="Times New Roman"/>
          <w:szCs w:val="26"/>
        </w:rPr>
        <w:tab/>
      </w:r>
    </w:p>
    <w:p w:rsidR="00267B76" w:rsidRDefault="00267B76" w:rsidP="00267B76">
      <w:pPr>
        <w:spacing w:after="0" w:line="240" w:lineRule="auto"/>
        <w:rPr>
          <w:rFonts w:eastAsia="Calibri" w:cs="Times New Roman"/>
          <w:szCs w:val="26"/>
        </w:rPr>
      </w:pPr>
      <w:r w:rsidRPr="00267B76">
        <w:rPr>
          <w:rFonts w:eastAsia="Calibri" w:cs="Times New Roman"/>
          <w:szCs w:val="26"/>
        </w:rPr>
        <w:t xml:space="preserve">B. MgO  </w:t>
      </w:r>
      <w:r w:rsidRPr="00267B76">
        <w:rPr>
          <w:rFonts w:eastAsia="Calibri" w:cs="Times New Roman"/>
          <w:szCs w:val="26"/>
        </w:rPr>
        <w:tab/>
        <w:t xml:space="preserve">   </w:t>
      </w:r>
    </w:p>
    <w:p w:rsidR="00267B76" w:rsidRDefault="00267B76" w:rsidP="00267B76">
      <w:pPr>
        <w:spacing w:after="0" w:line="240" w:lineRule="auto"/>
        <w:rPr>
          <w:rFonts w:eastAsia="Calibri" w:cs="Times New Roman"/>
          <w:szCs w:val="26"/>
        </w:rPr>
      </w:pPr>
      <w:r w:rsidRPr="00267B76">
        <w:rPr>
          <w:rFonts w:eastAsia="Calibri" w:cs="Times New Roman"/>
          <w:szCs w:val="26"/>
        </w:rPr>
        <w:t>C. MgCO</w:t>
      </w:r>
      <w:r w:rsidRPr="00267B76">
        <w:rPr>
          <w:rFonts w:eastAsia="Calibri" w:cs="Times New Roman"/>
          <w:szCs w:val="26"/>
          <w:vertAlign w:val="subscript"/>
        </w:rPr>
        <w:t>3</w:t>
      </w:r>
      <w:r w:rsidRPr="00267B76">
        <w:rPr>
          <w:rFonts w:eastAsia="Calibri" w:cs="Times New Roman"/>
          <w:szCs w:val="26"/>
        </w:rPr>
        <w:t xml:space="preserve">    </w:t>
      </w:r>
      <w:r w:rsidRPr="00267B76">
        <w:rPr>
          <w:rFonts w:eastAsia="Calibri" w:cs="Times New Roman"/>
          <w:szCs w:val="26"/>
        </w:rPr>
        <w:tab/>
      </w:r>
    </w:p>
    <w:p w:rsidR="00267B76" w:rsidRPr="00267B76" w:rsidRDefault="00267B76" w:rsidP="00267B76">
      <w:pPr>
        <w:spacing w:after="0" w:line="240" w:lineRule="auto"/>
        <w:rPr>
          <w:rFonts w:eastAsia="Calibri" w:cs="Times New Roman"/>
          <w:szCs w:val="26"/>
        </w:rPr>
      </w:pPr>
      <w:r w:rsidRPr="00267B76">
        <w:rPr>
          <w:rFonts w:eastAsia="Calibri" w:cs="Times New Roman"/>
          <w:szCs w:val="26"/>
        </w:rPr>
        <w:t>D. Cả A, B, C đều đúng</w:t>
      </w:r>
    </w:p>
    <w:p w:rsidR="00E877A6" w:rsidRPr="00E877A6" w:rsidRDefault="00267B76" w:rsidP="00267B76">
      <w:pPr>
        <w:spacing w:after="0" w:line="360" w:lineRule="auto"/>
        <w:jc w:val="both"/>
        <w:rPr>
          <w:rFonts w:eastAsia="Times New Roman" w:cs="Times New Roman"/>
          <w:szCs w:val="26"/>
        </w:rPr>
      </w:pPr>
      <w:r w:rsidRPr="00E877A6">
        <w:rPr>
          <w:rFonts w:eastAsia="Times New Roman" w:cs="Times New Roman"/>
          <w:szCs w:val="26"/>
        </w:rPr>
        <w:t xml:space="preserve"> </w:t>
      </w:r>
      <w:r w:rsidR="00E877A6" w:rsidRPr="00E877A6">
        <w:rPr>
          <w:rFonts w:eastAsia="Times New Roman" w:cs="Times New Roman"/>
          <w:szCs w:val="26"/>
        </w:rPr>
        <w:t>[&lt;br&gt;]</w:t>
      </w:r>
    </w:p>
    <w:p w:rsidR="00267B76" w:rsidRPr="00267B76" w:rsidRDefault="00267B76" w:rsidP="00267B76">
      <w:pPr>
        <w:spacing w:after="0" w:line="240" w:lineRule="auto"/>
        <w:rPr>
          <w:rFonts w:eastAsia="Times New Roman" w:cs="Times New Roman"/>
          <w:szCs w:val="26"/>
          <w:lang w:val="pt-BR"/>
        </w:rPr>
      </w:pPr>
      <w:r w:rsidRPr="00267B76">
        <w:rPr>
          <w:rFonts w:eastAsia="Times New Roman" w:cs="Times New Roman"/>
          <w:szCs w:val="26"/>
          <w:lang w:val="pt-BR"/>
        </w:rPr>
        <w:t>Chất tác dụng với nước tạo ra dung dịch bazơ là:</w:t>
      </w:r>
    </w:p>
    <w:p w:rsidR="00267B76" w:rsidRDefault="00267B76" w:rsidP="00267B76">
      <w:pPr>
        <w:spacing w:after="0" w:line="240" w:lineRule="auto"/>
        <w:rPr>
          <w:rFonts w:eastAsia="Times New Roman" w:cs="Times New Roman"/>
          <w:szCs w:val="26"/>
          <w:lang w:val="pt-BR"/>
        </w:rPr>
      </w:pPr>
      <w:r w:rsidRPr="00267B76">
        <w:rPr>
          <w:rFonts w:eastAsia="Times New Roman" w:cs="Times New Roman"/>
          <w:szCs w:val="26"/>
          <w:lang w:val="pt-BR"/>
        </w:rPr>
        <w:t>A. CO</w:t>
      </w:r>
      <w:r w:rsidRPr="00267B76">
        <w:rPr>
          <w:rFonts w:eastAsia="Times New Roman" w:cs="Times New Roman"/>
          <w:szCs w:val="26"/>
          <w:vertAlign w:val="subscript"/>
          <w:lang w:val="pt-BR"/>
        </w:rPr>
        <w:t>2</w:t>
      </w:r>
      <w:r w:rsidRPr="00267B76">
        <w:rPr>
          <w:rFonts w:eastAsia="Times New Roman" w:cs="Times New Roman"/>
          <w:szCs w:val="26"/>
          <w:lang w:val="pt-BR"/>
        </w:rPr>
        <w:tab/>
      </w:r>
      <w:r w:rsidRPr="00267B76">
        <w:rPr>
          <w:rFonts w:eastAsia="Times New Roman" w:cs="Times New Roman"/>
          <w:szCs w:val="26"/>
          <w:lang w:val="pt-BR"/>
        </w:rPr>
        <w:tab/>
      </w:r>
    </w:p>
    <w:p w:rsidR="00267B76" w:rsidRDefault="00267B76" w:rsidP="00267B76">
      <w:pPr>
        <w:spacing w:after="0" w:line="240" w:lineRule="auto"/>
        <w:rPr>
          <w:rFonts w:eastAsia="Times New Roman" w:cs="Times New Roman"/>
          <w:szCs w:val="26"/>
          <w:lang w:val="pt-BR"/>
        </w:rPr>
      </w:pPr>
      <w:bookmarkStart w:id="0" w:name="_GoBack"/>
      <w:r w:rsidRPr="00267B76">
        <w:rPr>
          <w:rFonts w:eastAsia="Times New Roman" w:cs="Times New Roman"/>
          <w:szCs w:val="26"/>
          <w:u w:val="single"/>
          <w:lang w:val="pt-BR"/>
        </w:rPr>
        <w:t>B.</w:t>
      </w:r>
      <w:r w:rsidRPr="00267B76">
        <w:rPr>
          <w:rFonts w:eastAsia="Times New Roman" w:cs="Times New Roman"/>
          <w:szCs w:val="26"/>
          <w:lang w:val="pt-BR"/>
        </w:rPr>
        <w:t xml:space="preserve"> </w:t>
      </w:r>
      <w:bookmarkEnd w:id="0"/>
      <w:r w:rsidRPr="00267B76">
        <w:rPr>
          <w:rFonts w:eastAsia="Times New Roman" w:cs="Times New Roman"/>
          <w:szCs w:val="26"/>
          <w:lang w:val="pt-BR"/>
        </w:rPr>
        <w:t>Na</w:t>
      </w:r>
      <w:r w:rsidRPr="00267B76">
        <w:rPr>
          <w:rFonts w:eastAsia="Times New Roman" w:cs="Times New Roman"/>
          <w:szCs w:val="26"/>
          <w:vertAlign w:val="subscript"/>
          <w:lang w:val="pt-BR"/>
        </w:rPr>
        <w:t>2</w:t>
      </w:r>
      <w:r w:rsidRPr="00267B76">
        <w:rPr>
          <w:rFonts w:eastAsia="Times New Roman" w:cs="Times New Roman"/>
          <w:szCs w:val="26"/>
          <w:lang w:val="pt-BR"/>
        </w:rPr>
        <w:t>O.</w:t>
      </w:r>
      <w:r w:rsidRPr="00267B76">
        <w:rPr>
          <w:rFonts w:eastAsia="Times New Roman" w:cs="Times New Roman"/>
          <w:szCs w:val="26"/>
          <w:lang w:val="pt-BR"/>
        </w:rPr>
        <w:tab/>
      </w:r>
      <w:r w:rsidRPr="00267B76">
        <w:rPr>
          <w:rFonts w:eastAsia="Times New Roman" w:cs="Times New Roman"/>
          <w:szCs w:val="26"/>
          <w:lang w:val="pt-BR"/>
        </w:rPr>
        <w:tab/>
      </w:r>
    </w:p>
    <w:p w:rsidR="00267B76" w:rsidRDefault="00267B76" w:rsidP="00267B76">
      <w:pPr>
        <w:spacing w:after="0" w:line="240" w:lineRule="auto"/>
        <w:rPr>
          <w:rFonts w:eastAsia="Times New Roman" w:cs="Times New Roman"/>
          <w:szCs w:val="26"/>
          <w:lang w:val="pt-BR"/>
        </w:rPr>
      </w:pPr>
      <w:r w:rsidRPr="00267B76">
        <w:rPr>
          <w:rFonts w:eastAsia="Times New Roman" w:cs="Times New Roman"/>
          <w:szCs w:val="26"/>
          <w:lang w:val="pt-BR"/>
        </w:rPr>
        <w:t>C. SO</w:t>
      </w:r>
      <w:r w:rsidRPr="00267B76">
        <w:rPr>
          <w:rFonts w:eastAsia="Times New Roman" w:cs="Times New Roman"/>
          <w:szCs w:val="26"/>
          <w:vertAlign w:val="subscript"/>
          <w:lang w:val="pt-BR"/>
        </w:rPr>
        <w:t>2</w:t>
      </w:r>
      <w:r w:rsidRPr="00267B76">
        <w:rPr>
          <w:rFonts w:eastAsia="Times New Roman" w:cs="Times New Roman"/>
          <w:szCs w:val="26"/>
          <w:lang w:val="pt-BR"/>
        </w:rPr>
        <w:t>,</w:t>
      </w:r>
      <w:r w:rsidRPr="00267B76">
        <w:rPr>
          <w:rFonts w:eastAsia="Times New Roman" w:cs="Times New Roman"/>
          <w:szCs w:val="26"/>
          <w:lang w:val="pt-BR"/>
        </w:rPr>
        <w:tab/>
      </w:r>
      <w:r w:rsidRPr="00267B76">
        <w:rPr>
          <w:rFonts w:eastAsia="Times New Roman" w:cs="Times New Roman"/>
          <w:szCs w:val="26"/>
          <w:lang w:val="pt-BR"/>
        </w:rPr>
        <w:tab/>
      </w:r>
    </w:p>
    <w:p w:rsidR="00267B76" w:rsidRPr="00267B76" w:rsidRDefault="00267B76" w:rsidP="00267B76">
      <w:pPr>
        <w:spacing w:after="0" w:line="240" w:lineRule="auto"/>
        <w:rPr>
          <w:rFonts w:eastAsia="Times New Roman" w:cs="Times New Roman"/>
          <w:szCs w:val="26"/>
          <w:vertAlign w:val="subscript"/>
          <w:lang w:val="pt-BR"/>
        </w:rPr>
      </w:pPr>
      <w:r w:rsidRPr="00267B76">
        <w:rPr>
          <w:rFonts w:eastAsia="Times New Roman" w:cs="Times New Roman"/>
          <w:szCs w:val="26"/>
          <w:lang w:val="pt-BR"/>
        </w:rPr>
        <w:lastRenderedPageBreak/>
        <w:t>D. P</w:t>
      </w:r>
      <w:r w:rsidRPr="00267B76">
        <w:rPr>
          <w:rFonts w:eastAsia="Times New Roman" w:cs="Times New Roman"/>
          <w:szCs w:val="26"/>
          <w:vertAlign w:val="subscript"/>
          <w:lang w:val="pt-BR"/>
        </w:rPr>
        <w:t>2</w:t>
      </w:r>
      <w:r w:rsidRPr="00267B76">
        <w:rPr>
          <w:rFonts w:eastAsia="Times New Roman" w:cs="Times New Roman"/>
          <w:szCs w:val="26"/>
          <w:lang w:val="pt-BR"/>
        </w:rPr>
        <w:t>O</w:t>
      </w:r>
      <w:r w:rsidRPr="00267B76">
        <w:rPr>
          <w:rFonts w:eastAsia="Times New Roman" w:cs="Times New Roman"/>
          <w:szCs w:val="26"/>
          <w:vertAlign w:val="subscript"/>
          <w:lang w:val="pt-BR"/>
        </w:rPr>
        <w:t>5</w:t>
      </w:r>
    </w:p>
    <w:p w:rsidR="00ED2885" w:rsidRPr="00B23848" w:rsidRDefault="00ED2885" w:rsidP="00E15E58">
      <w:pPr>
        <w:spacing w:line="240" w:lineRule="auto"/>
        <w:rPr>
          <w:rFonts w:eastAsia="Calibri" w:cs="Times New Roman"/>
          <w:szCs w:val="26"/>
        </w:rPr>
      </w:pPr>
    </w:p>
    <w:p w:rsidR="00024685" w:rsidRPr="00B23848" w:rsidRDefault="00024685" w:rsidP="00E15E58">
      <w:pPr>
        <w:spacing w:line="324" w:lineRule="auto"/>
        <w:jc w:val="both"/>
        <w:rPr>
          <w:rFonts w:eastAsia="Times New Roman" w:cs="Times New Roman"/>
          <w:szCs w:val="26"/>
          <w:lang w:val="it-IT"/>
        </w:rPr>
      </w:pPr>
    </w:p>
    <w:sectPr w:rsidR="00024685" w:rsidRPr="00B23848" w:rsidSect="009C6FEC">
      <w:pgSz w:w="12240" w:h="15840"/>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DF6"/>
    <w:multiLevelType w:val="hybridMultilevel"/>
    <w:tmpl w:val="8EF82746"/>
    <w:lvl w:ilvl="0" w:tplc="F22295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10592"/>
    <w:multiLevelType w:val="hybridMultilevel"/>
    <w:tmpl w:val="DBE214E0"/>
    <w:lvl w:ilvl="0" w:tplc="357057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665E3"/>
    <w:multiLevelType w:val="hybridMultilevel"/>
    <w:tmpl w:val="08A4009A"/>
    <w:lvl w:ilvl="0" w:tplc="943C5322">
      <w:start w:val="1"/>
      <w:numFmt w:val="upperLetter"/>
      <w:lvlText w:val="%1."/>
      <w:lvlJc w:val="left"/>
      <w:pPr>
        <w:tabs>
          <w:tab w:val="num" w:pos="360"/>
        </w:tabs>
        <w:ind w:left="360" w:hanging="360"/>
      </w:pPr>
      <w:rPr>
        <w:rFonts w:ascii="Times New Roman" w:eastAsia="Times New Roman" w:hAnsi="Times New Roman" w:cs="Times New Roman"/>
        <w:u w:val="single"/>
      </w:rPr>
    </w:lvl>
    <w:lvl w:ilvl="1" w:tplc="081ED5E8">
      <w:start w:val="1"/>
      <w:numFmt w:val="upperRoman"/>
      <w:lvlText w:val="%2."/>
      <w:lvlJc w:val="left"/>
      <w:pPr>
        <w:tabs>
          <w:tab w:val="num" w:pos="1440"/>
        </w:tabs>
        <w:ind w:left="1440" w:hanging="720"/>
      </w:pPr>
      <w:rPr>
        <w:rFonts w:hint="default"/>
      </w:rPr>
    </w:lvl>
    <w:lvl w:ilvl="2" w:tplc="AD7AADA2">
      <w:start w:val="1"/>
      <w:numFmt w:val="lowerLetter"/>
      <w:lvlText w:val="%3."/>
      <w:lvlJc w:val="left"/>
      <w:pPr>
        <w:tabs>
          <w:tab w:val="num" w:pos="1980"/>
        </w:tabs>
        <w:ind w:left="1980" w:hanging="360"/>
      </w:pPr>
      <w:rPr>
        <w:rFonts w:ascii="Times New Roman" w:eastAsia="Times New Roman" w:hAnsi="Times New Roman" w:cs="Times New Roman"/>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8C30AA9"/>
    <w:multiLevelType w:val="hybridMultilevel"/>
    <w:tmpl w:val="A9EA1BC0"/>
    <w:lvl w:ilvl="0" w:tplc="EC68F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6C410E"/>
    <w:multiLevelType w:val="hybridMultilevel"/>
    <w:tmpl w:val="A19431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EA91BD3"/>
    <w:multiLevelType w:val="hybridMultilevel"/>
    <w:tmpl w:val="480EBEA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28F0B70"/>
    <w:multiLevelType w:val="hybridMultilevel"/>
    <w:tmpl w:val="54FA7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74224"/>
    <w:multiLevelType w:val="hybridMultilevel"/>
    <w:tmpl w:val="EA78A5D8"/>
    <w:lvl w:ilvl="0" w:tplc="C9344EC8">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FEC"/>
    <w:rsid w:val="00024685"/>
    <w:rsid w:val="00267B76"/>
    <w:rsid w:val="00405256"/>
    <w:rsid w:val="00406777"/>
    <w:rsid w:val="009C6FEC"/>
    <w:rsid w:val="00AF299C"/>
    <w:rsid w:val="00B13873"/>
    <w:rsid w:val="00B23848"/>
    <w:rsid w:val="00B365D7"/>
    <w:rsid w:val="00C00D44"/>
    <w:rsid w:val="00C0226B"/>
    <w:rsid w:val="00DE6EB2"/>
    <w:rsid w:val="00E15E58"/>
    <w:rsid w:val="00E877A6"/>
    <w:rsid w:val="00ED2885"/>
    <w:rsid w:val="00FC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FEC"/>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FEC"/>
    <w:pPr>
      <w:spacing w:before="120" w:after="0"/>
      <w:ind w:left="720"/>
      <w:contextualSpacing/>
    </w:pPr>
    <w:rPr>
      <w:rFonts w:asciiTheme="minorHAnsi" w:hAnsiTheme="minorHAnsi"/>
      <w:sz w:val="22"/>
    </w:rPr>
  </w:style>
  <w:style w:type="paragraph" w:customStyle="1" w:styleId="Char">
    <w:name w:val="Char"/>
    <w:basedOn w:val="Normal"/>
    <w:semiHidden/>
    <w:rsid w:val="009C6FEC"/>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C6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FEC"/>
    <w:rPr>
      <w:rFonts w:ascii="Tahoma" w:hAnsi="Tahoma" w:cs="Tahoma"/>
      <w:sz w:val="16"/>
      <w:szCs w:val="16"/>
    </w:rPr>
  </w:style>
  <w:style w:type="paragraph" w:styleId="NoSpacing">
    <w:name w:val="No Spacing"/>
    <w:qFormat/>
    <w:rsid w:val="00406777"/>
    <w:pPr>
      <w:spacing w:after="0" w:line="240" w:lineRule="auto"/>
    </w:pPr>
    <w:rPr>
      <w:rFonts w:ascii="Calibri" w:eastAsia="Calibri" w:hAnsi="Calibri" w:cs="Times New Roman"/>
      <w:sz w:val="22"/>
    </w:rPr>
  </w:style>
  <w:style w:type="character" w:styleId="Hyperlink">
    <w:name w:val="Hyperlink"/>
    <w:basedOn w:val="DefaultParagraphFont"/>
    <w:uiPriority w:val="99"/>
    <w:semiHidden/>
    <w:unhideWhenUsed/>
    <w:rsid w:val="00ED2885"/>
    <w:rPr>
      <w:color w:val="0000FF"/>
      <w:u w:val="single"/>
    </w:rPr>
  </w:style>
  <w:style w:type="paragraph" w:styleId="Header">
    <w:name w:val="header"/>
    <w:basedOn w:val="Normal"/>
    <w:link w:val="HeaderChar"/>
    <w:uiPriority w:val="99"/>
    <w:semiHidden/>
    <w:unhideWhenUsed/>
    <w:rsid w:val="00267B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7B76"/>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FEC"/>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FEC"/>
    <w:pPr>
      <w:spacing w:before="120" w:after="0"/>
      <w:ind w:left="720"/>
      <w:contextualSpacing/>
    </w:pPr>
    <w:rPr>
      <w:rFonts w:asciiTheme="minorHAnsi" w:hAnsiTheme="minorHAnsi"/>
      <w:sz w:val="22"/>
    </w:rPr>
  </w:style>
  <w:style w:type="paragraph" w:customStyle="1" w:styleId="Char">
    <w:name w:val="Char"/>
    <w:basedOn w:val="Normal"/>
    <w:semiHidden/>
    <w:rsid w:val="009C6FEC"/>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C6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FEC"/>
    <w:rPr>
      <w:rFonts w:ascii="Tahoma" w:hAnsi="Tahoma" w:cs="Tahoma"/>
      <w:sz w:val="16"/>
      <w:szCs w:val="16"/>
    </w:rPr>
  </w:style>
  <w:style w:type="paragraph" w:styleId="NoSpacing">
    <w:name w:val="No Spacing"/>
    <w:qFormat/>
    <w:rsid w:val="00406777"/>
    <w:pPr>
      <w:spacing w:after="0" w:line="240" w:lineRule="auto"/>
    </w:pPr>
    <w:rPr>
      <w:rFonts w:ascii="Calibri" w:eastAsia="Calibri" w:hAnsi="Calibri" w:cs="Times New Roman"/>
      <w:sz w:val="22"/>
    </w:rPr>
  </w:style>
  <w:style w:type="character" w:styleId="Hyperlink">
    <w:name w:val="Hyperlink"/>
    <w:basedOn w:val="DefaultParagraphFont"/>
    <w:uiPriority w:val="99"/>
    <w:semiHidden/>
    <w:unhideWhenUsed/>
    <w:rsid w:val="00ED2885"/>
    <w:rPr>
      <w:color w:val="0000FF"/>
      <w:u w:val="single"/>
    </w:rPr>
  </w:style>
  <w:style w:type="paragraph" w:styleId="Header">
    <w:name w:val="header"/>
    <w:basedOn w:val="Normal"/>
    <w:link w:val="HeaderChar"/>
    <w:uiPriority w:val="99"/>
    <w:semiHidden/>
    <w:unhideWhenUsed/>
    <w:rsid w:val="00267B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7B76"/>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0495">
      <w:bodyDiv w:val="1"/>
      <w:marLeft w:val="0"/>
      <w:marRight w:val="0"/>
      <w:marTop w:val="0"/>
      <w:marBottom w:val="0"/>
      <w:divBdr>
        <w:top w:val="none" w:sz="0" w:space="0" w:color="auto"/>
        <w:left w:val="none" w:sz="0" w:space="0" w:color="auto"/>
        <w:bottom w:val="none" w:sz="0" w:space="0" w:color="auto"/>
        <w:right w:val="none" w:sz="0" w:space="0" w:color="auto"/>
      </w:divBdr>
    </w:div>
    <w:div w:id="356809061">
      <w:bodyDiv w:val="1"/>
      <w:marLeft w:val="0"/>
      <w:marRight w:val="0"/>
      <w:marTop w:val="0"/>
      <w:marBottom w:val="0"/>
      <w:divBdr>
        <w:top w:val="none" w:sz="0" w:space="0" w:color="auto"/>
        <w:left w:val="none" w:sz="0" w:space="0" w:color="auto"/>
        <w:bottom w:val="none" w:sz="0" w:space="0" w:color="auto"/>
        <w:right w:val="none" w:sz="0" w:space="0" w:color="auto"/>
      </w:divBdr>
    </w:div>
    <w:div w:id="935553200">
      <w:bodyDiv w:val="1"/>
      <w:marLeft w:val="0"/>
      <w:marRight w:val="0"/>
      <w:marTop w:val="0"/>
      <w:marBottom w:val="0"/>
      <w:divBdr>
        <w:top w:val="none" w:sz="0" w:space="0" w:color="auto"/>
        <w:left w:val="none" w:sz="0" w:space="0" w:color="auto"/>
        <w:bottom w:val="none" w:sz="0" w:space="0" w:color="auto"/>
        <w:right w:val="none" w:sz="0" w:space="0" w:color="auto"/>
      </w:divBdr>
    </w:div>
    <w:div w:id="10901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2018-11-25T16:59:00Z</dcterms:created>
  <dcterms:modified xsi:type="dcterms:W3CDTF">2018-11-25T17:27:00Z</dcterms:modified>
</cp:coreProperties>
</file>